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Pr="009C2D26" w:rsidRDefault="00EC7447" w:rsidP="009C2D26">
      <w:pPr>
        <w:tabs>
          <w:tab w:val="left" w:pos="5235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</w:t>
      </w:r>
      <w:r w:rsidRPr="009C2D26">
        <w:rPr>
          <w:b/>
          <w:i/>
          <w:sz w:val="28"/>
        </w:rPr>
        <w:t xml:space="preserve">производственной практики по профилю </w:t>
      </w:r>
      <w:r w:rsidR="009C2D26" w:rsidRPr="009C2D26">
        <w:rPr>
          <w:b/>
          <w:i/>
          <w:sz w:val="28"/>
        </w:rPr>
        <w:t xml:space="preserve">специальности </w:t>
      </w:r>
      <w:r w:rsidR="009C2D26" w:rsidRPr="009C2D26">
        <w:rPr>
          <w:b/>
          <w:i/>
          <w:sz w:val="28"/>
          <w:u w:val="single"/>
        </w:rPr>
        <w:t>Основы реабилитации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9C2D26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211</w:t>
      </w:r>
      <w:r w:rsidR="00EC7447">
        <w:rPr>
          <w:sz w:val="28"/>
        </w:rPr>
        <w:t xml:space="preserve"> к</w:t>
      </w:r>
      <w:r>
        <w:rPr>
          <w:sz w:val="28"/>
        </w:rPr>
        <w:t>урса 2</w:t>
      </w:r>
      <w:r w:rsidR="00173F07">
        <w:rPr>
          <w:sz w:val="28"/>
        </w:rPr>
        <w:t xml:space="preserve"> специальности  34.02.01</w:t>
      </w:r>
      <w:r w:rsidR="00EC7447">
        <w:rPr>
          <w:sz w:val="28"/>
        </w:rPr>
        <w:t xml:space="preserve"> 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</w:t>
      </w:r>
      <w:r w:rsidRPr="009C2D26">
        <w:rPr>
          <w:sz w:val="28"/>
          <w:u w:val="single"/>
        </w:rPr>
        <w:t>очно</w:t>
      </w:r>
      <w:r>
        <w:rPr>
          <w:sz w:val="28"/>
        </w:rPr>
        <w:t>-заочной) формы обучения</w:t>
      </w:r>
    </w:p>
    <w:p w:rsidR="009C2D26" w:rsidRDefault="00EC7447" w:rsidP="009C2D26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9C2D26" w:rsidRDefault="009C2D26" w:rsidP="009C2D26">
      <w:pPr>
        <w:tabs>
          <w:tab w:val="left" w:pos="5235"/>
        </w:tabs>
        <w:jc w:val="center"/>
        <w:rPr>
          <w:sz w:val="22"/>
        </w:rPr>
      </w:pPr>
      <w:r>
        <w:t>_Кирюхиной Ангелины Анатольевны_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</w:t>
      </w:r>
      <w:r w:rsidR="009C2D26">
        <w:rPr>
          <w:sz w:val="28"/>
        </w:rPr>
        <w:t>я практики: дистанционно</w:t>
      </w:r>
    </w:p>
    <w:p w:rsidR="00EC7447" w:rsidRDefault="009C2D26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 21.05 по 27.05  2020</w:t>
      </w:r>
      <w:r w:rsidR="00EC7447"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B66251" w:rsidRDefault="000454B6" w:rsidP="00EC7447">
      <w:pPr>
        <w:tabs>
          <w:tab w:val="left" w:pos="5235"/>
        </w:tabs>
        <w:rPr>
          <w:sz w:val="28"/>
          <w:u w:val="single"/>
        </w:rPr>
      </w:pPr>
      <w:r w:rsidRPr="000454B6">
        <w:rPr>
          <w:sz w:val="28"/>
          <w:u w:val="single"/>
        </w:rPr>
        <w:t>Я теоретически ознаком</w:t>
      </w:r>
      <w:r w:rsidR="00591909">
        <w:rPr>
          <w:sz w:val="28"/>
          <w:u w:val="single"/>
        </w:rPr>
        <w:t>илась со всеми манипуляциями. А также провела и</w:t>
      </w:r>
      <w:r w:rsidR="00591909" w:rsidRPr="00591909">
        <w:rPr>
          <w:sz w:val="28"/>
          <w:u w:val="single"/>
        </w:rPr>
        <w:t>змерение артериального давления, подсчет пульса, поставление грелки, термометрия, подсчет частоты дыхания</w:t>
      </w:r>
      <w:r w:rsidR="00591909">
        <w:rPr>
          <w:sz w:val="28"/>
          <w:u w:val="single"/>
        </w:rPr>
        <w:t>.</w:t>
      </w:r>
      <w:r w:rsidRPr="000454B6">
        <w:rPr>
          <w:sz w:val="28"/>
          <w:u w:val="single"/>
        </w:rPr>
        <w:t xml:space="preserve">        </w:t>
      </w:r>
    </w:p>
    <w:p w:rsidR="00EC7447" w:rsidRPr="000454B6" w:rsidRDefault="000454B6" w:rsidP="00EC7447">
      <w:pPr>
        <w:tabs>
          <w:tab w:val="left" w:pos="5235"/>
        </w:tabs>
        <w:rPr>
          <w:sz w:val="28"/>
          <w:u w:val="single"/>
        </w:rPr>
      </w:pPr>
      <w:r w:rsidRPr="000454B6">
        <w:rPr>
          <w:sz w:val="28"/>
          <w:u w:val="single"/>
        </w:rPr>
        <w:t xml:space="preserve">                                                                      </w:t>
      </w:r>
    </w:p>
    <w:p w:rsidR="00EC7447" w:rsidRDefault="00EC7447" w:rsidP="000454B6">
      <w:pPr>
        <w:rPr>
          <w:sz w:val="28"/>
        </w:rPr>
      </w:pPr>
      <w:r>
        <w:rPr>
          <w:sz w:val="28"/>
        </w:rPr>
        <w:t>Изучил(а) нормативную документац</w:t>
      </w:r>
      <w:r w:rsidR="000454B6">
        <w:rPr>
          <w:sz w:val="28"/>
        </w:rPr>
        <w:t xml:space="preserve">ию: (№ приказов, инструкций): </w:t>
      </w:r>
    </w:p>
    <w:p w:rsidR="00591909" w:rsidRPr="00501405" w:rsidRDefault="00591909" w:rsidP="000454B6">
      <w:pPr>
        <w:rPr>
          <w:sz w:val="28"/>
          <w:u w:val="single"/>
        </w:rPr>
      </w:pPr>
      <w:r w:rsidRPr="00501405">
        <w:rPr>
          <w:sz w:val="28"/>
          <w:u w:val="single"/>
        </w:rPr>
        <w:t xml:space="preserve">Приказ М3 СССР № 405 от 1983 г. «О порядке направления иногородних больных на консультацию и лечение в лечебно-профилактические учреждения», Приказ МЗ СССР № 817 от 1.09.1949 г. «Положение о физиотерапевтическом кабинете и отделении», </w:t>
      </w:r>
      <w:r w:rsidR="00B66251" w:rsidRPr="00501405">
        <w:rPr>
          <w:sz w:val="28"/>
          <w:u w:val="single"/>
        </w:rPr>
        <w:t xml:space="preserve">приказ МЗ СССР </w:t>
      </w:r>
      <w:r w:rsidRPr="00501405">
        <w:rPr>
          <w:sz w:val="28"/>
          <w:u w:val="single"/>
        </w:rPr>
        <w:t>от 21.12.1984 n 1440 (ред. От 18.06.1987) 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</w:t>
      </w:r>
      <w:r w:rsidR="00B66251" w:rsidRPr="00501405">
        <w:rPr>
          <w:sz w:val="28"/>
          <w:u w:val="single"/>
        </w:rPr>
        <w:t>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комплексы </w:t>
      </w:r>
      <w:r w:rsidR="00B45085" w:rsidRPr="004E46CA">
        <w:rPr>
          <w:sz w:val="28"/>
          <w:u w:val="single"/>
        </w:rPr>
        <w:t>физической гимнастики, массаж, процедуры ингаляций</w:t>
      </w:r>
      <w:r w:rsidR="00B45085">
        <w:rPr>
          <w:sz w:val="28"/>
        </w:rPr>
        <w:t>,наблюдала процедуры электролечения, теплолечения, водолечения, светолечения</w:t>
      </w:r>
    </w:p>
    <w:p w:rsidR="00EC7447" w:rsidRDefault="00EC7447" w:rsidP="000454B6">
      <w:pPr>
        <w:rPr>
          <w:sz w:val="28"/>
        </w:rPr>
      </w:pPr>
      <w:r>
        <w:rPr>
          <w:sz w:val="20"/>
          <w:szCs w:val="20"/>
        </w:rPr>
        <w:t xml:space="preserve">                      </w:t>
      </w:r>
      <w:r w:rsidR="000454B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(нужное подчеркнуть)</w:t>
      </w:r>
      <w:r>
        <w:rPr>
          <w:sz w:val="28"/>
        </w:rPr>
        <w:t xml:space="preserve"> </w:t>
      </w:r>
    </w:p>
    <w:p w:rsidR="000454B6" w:rsidRDefault="000454B6" w:rsidP="000454B6">
      <w:pPr>
        <w:rPr>
          <w:sz w:val="28"/>
        </w:rPr>
      </w:pPr>
    </w:p>
    <w:p w:rsidR="00EC7447" w:rsidRPr="00501405" w:rsidRDefault="00EC7447" w:rsidP="00591909">
      <w:pPr>
        <w:tabs>
          <w:tab w:val="left" w:pos="5235"/>
        </w:tabs>
        <w:rPr>
          <w:sz w:val="28"/>
          <w:u w:val="single"/>
        </w:rPr>
      </w:pPr>
      <w:r>
        <w:rPr>
          <w:sz w:val="28"/>
        </w:rPr>
        <w:t>Заполнял(а) медицинскую документацию</w:t>
      </w:r>
      <w:r w:rsidRPr="00501405">
        <w:rPr>
          <w:sz w:val="28"/>
          <w:u w:val="single"/>
        </w:rPr>
        <w:t xml:space="preserve">: </w:t>
      </w:r>
      <w:r w:rsidR="00591909" w:rsidRPr="00501405">
        <w:rPr>
          <w:sz w:val="28"/>
          <w:u w:val="single"/>
        </w:rPr>
        <w:t xml:space="preserve">Медицинская карта стационарного больного 003/у, Медицинская карта амбулаторного больного 025/у, Карта </w:t>
      </w:r>
      <w:bookmarkStart w:id="0" w:name="_GoBack"/>
      <w:bookmarkEnd w:id="0"/>
      <w:r w:rsidR="00591909" w:rsidRPr="00501405">
        <w:rPr>
          <w:sz w:val="28"/>
          <w:u w:val="single"/>
        </w:rPr>
        <w:t>больного, лечащего в ФТО (ФТК) 044/у</w:t>
      </w:r>
    </w:p>
    <w:p w:rsidR="004E46CA" w:rsidRDefault="004E46CA" w:rsidP="000454B6">
      <w:pPr>
        <w:tabs>
          <w:tab w:val="left" w:pos="5235"/>
        </w:tabs>
        <w:rPr>
          <w:sz w:val="28"/>
        </w:rPr>
      </w:pPr>
    </w:p>
    <w:p w:rsidR="00EC7447" w:rsidRPr="00501405" w:rsidRDefault="00EC7447" w:rsidP="000454B6">
      <w:pPr>
        <w:tabs>
          <w:tab w:val="left" w:pos="5235"/>
        </w:tabs>
        <w:rPr>
          <w:sz w:val="28"/>
          <w:u w:val="single"/>
        </w:rPr>
      </w:pPr>
      <w:r>
        <w:rPr>
          <w:sz w:val="28"/>
        </w:rPr>
        <w:t>Методическим и непосредственным руководителями практики ок</w:t>
      </w:r>
      <w:r w:rsidR="000454B6">
        <w:rPr>
          <w:sz w:val="28"/>
        </w:rPr>
        <w:t xml:space="preserve">азывалась следующая помощь: </w:t>
      </w:r>
      <w:r w:rsidR="004E46CA" w:rsidRPr="00501405">
        <w:rPr>
          <w:sz w:val="28"/>
          <w:u w:val="single"/>
        </w:rPr>
        <w:t>консультации по телефону о заполнении документации по производной практике.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Pr="00501405" w:rsidRDefault="004E46CA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</w:rPr>
        <w:t xml:space="preserve">Замечания, предложения: </w:t>
      </w:r>
      <w:r w:rsidRPr="00501405">
        <w:rPr>
          <w:sz w:val="28"/>
          <w:u w:val="single"/>
        </w:rPr>
        <w:t>отсутствуют</w:t>
      </w:r>
    </w:p>
    <w:p w:rsidR="00EC7447" w:rsidRPr="00501405" w:rsidRDefault="00EC7447" w:rsidP="00EC7447">
      <w:pPr>
        <w:tabs>
          <w:tab w:val="left" w:pos="5235"/>
        </w:tabs>
        <w:rPr>
          <w:b/>
          <w:u w:val="single"/>
        </w:rPr>
      </w:pPr>
    </w:p>
    <w:p w:rsidR="004E46CA" w:rsidRDefault="004E46CA" w:rsidP="00C954A9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</w:t>
      </w:r>
      <w:r w:rsidR="004E46CA">
        <w:rPr>
          <w:sz w:val="28"/>
        </w:rPr>
        <w:t>о манипуляций 31 (теоретически ознакомлена)</w:t>
      </w:r>
      <w:r>
        <w:rPr>
          <w:sz w:val="28"/>
        </w:rPr>
        <w:t>,</w:t>
      </w:r>
    </w:p>
    <w:p w:rsidR="00EC7447" w:rsidRDefault="004E46CA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100%.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EA" w:rsidRDefault="000D40EA" w:rsidP="00300BA0">
      <w:r>
        <w:separator/>
      </w:r>
    </w:p>
  </w:endnote>
  <w:endnote w:type="continuationSeparator" w:id="0">
    <w:p w:rsidR="000D40EA" w:rsidRDefault="000D40EA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EA" w:rsidRDefault="000D40EA" w:rsidP="00300BA0">
      <w:r>
        <w:separator/>
      </w:r>
    </w:p>
  </w:footnote>
  <w:footnote w:type="continuationSeparator" w:id="0">
    <w:p w:rsidR="000D40EA" w:rsidRDefault="000D40EA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47"/>
    <w:rsid w:val="000454B6"/>
    <w:rsid w:val="00074D40"/>
    <w:rsid w:val="000D40EA"/>
    <w:rsid w:val="000E4F56"/>
    <w:rsid w:val="00173F07"/>
    <w:rsid w:val="00186E7C"/>
    <w:rsid w:val="001B58FC"/>
    <w:rsid w:val="00235AD6"/>
    <w:rsid w:val="00263902"/>
    <w:rsid w:val="002716DD"/>
    <w:rsid w:val="002D6D8B"/>
    <w:rsid w:val="00300BA0"/>
    <w:rsid w:val="003165AC"/>
    <w:rsid w:val="00452C91"/>
    <w:rsid w:val="00483C35"/>
    <w:rsid w:val="004E46CA"/>
    <w:rsid w:val="00501405"/>
    <w:rsid w:val="00531B6D"/>
    <w:rsid w:val="00562470"/>
    <w:rsid w:val="00591909"/>
    <w:rsid w:val="005A477D"/>
    <w:rsid w:val="005D5D0E"/>
    <w:rsid w:val="00641501"/>
    <w:rsid w:val="00676B03"/>
    <w:rsid w:val="006E1FB7"/>
    <w:rsid w:val="006F08A0"/>
    <w:rsid w:val="00783209"/>
    <w:rsid w:val="007959CE"/>
    <w:rsid w:val="007A14BC"/>
    <w:rsid w:val="007A2D7D"/>
    <w:rsid w:val="007E3D46"/>
    <w:rsid w:val="008966B1"/>
    <w:rsid w:val="008A2086"/>
    <w:rsid w:val="008A38EB"/>
    <w:rsid w:val="008B534B"/>
    <w:rsid w:val="00944A33"/>
    <w:rsid w:val="00966F61"/>
    <w:rsid w:val="009715C0"/>
    <w:rsid w:val="009A0872"/>
    <w:rsid w:val="009C2D26"/>
    <w:rsid w:val="00A514F9"/>
    <w:rsid w:val="00A71A3F"/>
    <w:rsid w:val="00AD5C11"/>
    <w:rsid w:val="00AE2C87"/>
    <w:rsid w:val="00B45085"/>
    <w:rsid w:val="00B66251"/>
    <w:rsid w:val="00B90A46"/>
    <w:rsid w:val="00BE3112"/>
    <w:rsid w:val="00BE4418"/>
    <w:rsid w:val="00BF17F9"/>
    <w:rsid w:val="00C074A7"/>
    <w:rsid w:val="00C812E7"/>
    <w:rsid w:val="00C954A9"/>
    <w:rsid w:val="00C97472"/>
    <w:rsid w:val="00D17FE3"/>
    <w:rsid w:val="00E26FD4"/>
    <w:rsid w:val="00E84286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D3A7-74EA-432E-9013-CC76E4EC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User</cp:lastModifiedBy>
  <cp:revision>6</cp:revision>
  <dcterms:created xsi:type="dcterms:W3CDTF">2020-05-21T10:52:00Z</dcterms:created>
  <dcterms:modified xsi:type="dcterms:W3CDTF">2020-05-24T15:37:00Z</dcterms:modified>
</cp:coreProperties>
</file>