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C2" w:rsidRPr="00F627A2" w:rsidRDefault="00F627A2">
      <w:pPr>
        <w:rPr>
          <w:rFonts w:ascii="Times New Roman" w:hAnsi="Times New Roman" w:cs="Times New Roman"/>
          <w:b/>
          <w:sz w:val="28"/>
          <w:szCs w:val="28"/>
        </w:rPr>
      </w:pPr>
      <w:r w:rsidRPr="00F627A2">
        <w:rPr>
          <w:rFonts w:ascii="Times New Roman" w:hAnsi="Times New Roman" w:cs="Times New Roman"/>
          <w:b/>
          <w:sz w:val="28"/>
          <w:szCs w:val="28"/>
        </w:rPr>
        <w:t>Тема: Легкие. Топография органов средостения.</w:t>
      </w:r>
    </w:p>
    <w:p w:rsidR="004D19BF" w:rsidRDefault="004D19BF">
      <w:pPr>
        <w:rPr>
          <w:rFonts w:ascii="Times New Roman" w:hAnsi="Times New Roman" w:cs="Times New Roman"/>
          <w:bCs/>
          <w:sz w:val="28"/>
          <w:szCs w:val="28"/>
        </w:rPr>
      </w:pPr>
      <w:r w:rsidRPr="00DD0A5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Тестирование.</w:t>
      </w:r>
    </w:p>
    <w:p w:rsidR="007E45C9" w:rsidRPr="007E45C9" w:rsidRDefault="00DD0A51" w:rsidP="00DD0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45C9" w:rsidRPr="007E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БРОНХИАЛЬНОГО ДЕРЕВА, ИМЕЮЩАЯ В СВОИХ СТЕНКАХ ХРЯЩ:</w:t>
      </w:r>
    </w:p>
    <w:p w:rsidR="007E45C9" w:rsidRPr="007E45C9" w:rsidRDefault="00DD0A51" w:rsidP="00DD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дыхательные бронхиолы</w:t>
      </w:r>
    </w:p>
    <w:p w:rsidR="007E45C9" w:rsidRPr="007E45C9" w:rsidRDefault="00DD0A51" w:rsidP="00DD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дольковые</w:t>
      </w:r>
      <w:proofErr w:type="spellEnd"/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</w:t>
      </w:r>
    </w:p>
    <w:p w:rsidR="007E45C9" w:rsidRPr="007E45C9" w:rsidRDefault="00DD0A51" w:rsidP="00DD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альвеолярные мешочки</w:t>
      </w:r>
    </w:p>
    <w:p w:rsidR="007E45C9" w:rsidRDefault="00DD0A51" w:rsidP="00DD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альвеолярные ходы</w:t>
      </w:r>
    </w:p>
    <w:p w:rsidR="00DD0A51" w:rsidRPr="007E45C9" w:rsidRDefault="00DD0A51" w:rsidP="00DD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51" w:rsidRPr="00DD0A51" w:rsidRDefault="00DD0A51" w:rsidP="00DD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ГОРИЗОНТАЛЬНАЯ ПЛОСКОСТЬ, ОТДЕЛЯЮЩАЯ ВЕРХНЕЕ СРЕДОСТЕНИЕ ОТ </w:t>
      </w:r>
      <w:proofErr w:type="gramStart"/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</w:t>
      </w:r>
      <w:proofErr w:type="gramEnd"/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ПРОХОДИТ ЧЕРЕЗ: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яремную вырезку грудины;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основание мечевидного отростка грудины;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межпозвоночный хрящ между телами III и IV грудных позвонков;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межпозвоночный хрящ между телами IV и V грудных позвонков; </w:t>
      </w:r>
    </w:p>
    <w:p w:rsidR="00DD0A51" w:rsidRPr="00DD0A51" w:rsidRDefault="00DD0A51" w:rsidP="00DD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51" w:rsidRPr="00DD0A51" w:rsidRDefault="00DD0A51" w:rsidP="00DD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СТРУКТУРЫ, ОГРАНИЧИВАЮЩИЕ РЕБЕРНО-ДИАФРАГМАЛЬНЫЙ СИНУС: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реберная и диафрагмальная плевра;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висцеральная и реберная плевра;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реберная и медиастинальная плевра; </w:t>
      </w:r>
    </w:p>
    <w:p w:rsid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диафрагм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и медиастинальная плевра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51" w:rsidRPr="00DD0A51" w:rsidRDefault="00DD0A51" w:rsidP="00DD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АНАТОМИЧЕСКОЕ ОБРАЗОВАНИЕ, ЗАНИМАЮЩЕЕ САМОЕ ВЕРХНЕЕ ПОЛОЖЕНИЕ В ВОРОТАХ ПРАВОГО ЛЕГКОГО: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легочная артерия;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легочная вена;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нервы;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главный бронх; </w:t>
      </w:r>
    </w:p>
    <w:p w:rsidR="00DD0A51" w:rsidRPr="00DD0A51" w:rsidRDefault="00DD0A51" w:rsidP="00DD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51" w:rsidRPr="00DD0A51" w:rsidRDefault="00DD0A51" w:rsidP="00DD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СТРУКТУРА, УЧАСТВУЮЩАЯ В ОБРАЗОВАНИИ АЛЬВЕОЛЯРНОГО ДЕРЕВА (АЦИНУСА): 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концевые бронхиолы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</w:t>
      </w:r>
    </w:p>
    <w:p w:rsidR="00DD0A51" w:rsidRP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альвеолярные ходы</w:t>
      </w:r>
    </w:p>
    <w:p w:rsidR="00DD0A51" w:rsidRDefault="00DD0A51" w:rsidP="00DD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сегментарные ветви</w:t>
      </w:r>
    </w:p>
    <w:p w:rsidR="00DD0A51" w:rsidRPr="00DD0A51" w:rsidRDefault="00DD0A51" w:rsidP="00DD0A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27A2" w:rsidRDefault="00ED33AF">
      <w:pPr>
        <w:rPr>
          <w:rFonts w:ascii="Times New Roman" w:hAnsi="Times New Roman" w:cs="Times New Roman"/>
          <w:bCs/>
          <w:sz w:val="28"/>
          <w:szCs w:val="28"/>
        </w:rPr>
      </w:pPr>
      <w:r w:rsidRPr="00DD0A5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D19BF" w:rsidRPr="00DD0A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27A2" w:rsidRPr="00DD0A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627A2" w:rsidRPr="00F627A2">
        <w:rPr>
          <w:rFonts w:ascii="Times New Roman" w:hAnsi="Times New Roman" w:cs="Times New Roman"/>
          <w:bCs/>
          <w:sz w:val="28"/>
          <w:szCs w:val="28"/>
        </w:rPr>
        <w:t>Нарисовать и подписать структуры бронхиального дерева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33AF" w:rsidRDefault="004D19BF">
      <w:pPr>
        <w:rPr>
          <w:rFonts w:ascii="Times New Roman" w:hAnsi="Times New Roman" w:cs="Times New Roman"/>
          <w:bCs/>
          <w:sz w:val="28"/>
          <w:szCs w:val="28"/>
        </w:rPr>
      </w:pPr>
      <w:r w:rsidRPr="00DD0A51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="00ED33AF" w:rsidRPr="00DD0A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3AF">
        <w:rPr>
          <w:rFonts w:ascii="Times New Roman" w:hAnsi="Times New Roman" w:cs="Times New Roman"/>
          <w:bCs/>
          <w:sz w:val="28"/>
          <w:szCs w:val="28"/>
        </w:rPr>
        <w:t xml:space="preserve"> Таблица «</w:t>
      </w:r>
      <w:proofErr w:type="spellStart"/>
      <w:r w:rsidR="00ED33AF">
        <w:rPr>
          <w:rFonts w:ascii="Times New Roman" w:hAnsi="Times New Roman" w:cs="Times New Roman"/>
          <w:bCs/>
          <w:sz w:val="28"/>
          <w:szCs w:val="28"/>
        </w:rPr>
        <w:t>Скелетотопия</w:t>
      </w:r>
      <w:proofErr w:type="spellEnd"/>
      <w:r w:rsidR="00ED33AF">
        <w:rPr>
          <w:rFonts w:ascii="Times New Roman" w:hAnsi="Times New Roman" w:cs="Times New Roman"/>
          <w:bCs/>
          <w:sz w:val="28"/>
          <w:szCs w:val="28"/>
        </w:rPr>
        <w:t xml:space="preserve"> легких»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AF">
              <w:rPr>
                <w:rFonts w:ascii="Times New Roman" w:hAnsi="Times New Roman" w:cs="Times New Roman"/>
                <w:b/>
                <w:sz w:val="28"/>
                <w:szCs w:val="28"/>
              </w:rPr>
              <w:t>Границы легких</w:t>
            </w:r>
          </w:p>
        </w:tc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AF">
              <w:rPr>
                <w:rFonts w:ascii="Times New Roman" w:hAnsi="Times New Roman" w:cs="Times New Roman"/>
                <w:b/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3AF">
              <w:rPr>
                <w:rFonts w:ascii="Times New Roman" w:hAnsi="Times New Roman" w:cs="Times New Roman"/>
                <w:b/>
                <w:sz w:val="28"/>
                <w:szCs w:val="28"/>
              </w:rPr>
              <w:t>Левое легкое</w:t>
            </w:r>
          </w:p>
        </w:tc>
      </w:tr>
      <w:tr w:rsidR="00ED33AF" w:rsidTr="00ED33AF"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граница</w:t>
            </w:r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C67DBE">
        <w:tc>
          <w:tcPr>
            <w:tcW w:w="9571" w:type="dxa"/>
            <w:gridSpan w:val="3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граница</w:t>
            </w: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parasternalis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medioclavicularis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 w:rsidP="00ED3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xillaris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proofErr w:type="gram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D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rior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Lin.axillaris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 w:rsidRPr="00ED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Lin.axillaris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Pr="00ED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erior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subscapularis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3AF" w:rsidTr="00ED33AF">
        <w:tc>
          <w:tcPr>
            <w:tcW w:w="3190" w:type="dxa"/>
          </w:tcPr>
          <w:p w:rsidR="00ED33AF" w:rsidRPr="00ED33AF" w:rsidRDefault="00ED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33AF">
              <w:rPr>
                <w:rFonts w:ascii="Times New Roman" w:hAnsi="Times New Roman" w:cs="Times New Roman"/>
                <w:sz w:val="24"/>
                <w:szCs w:val="24"/>
              </w:rPr>
              <w:t>paravertebralis</w:t>
            </w:r>
            <w:proofErr w:type="spellEnd"/>
          </w:p>
        </w:tc>
        <w:tc>
          <w:tcPr>
            <w:tcW w:w="3190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33AF" w:rsidRDefault="00ED3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3AF" w:rsidRDefault="00ED33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33AF" w:rsidRDefault="00ED33AF" w:rsidP="00ED33AF">
      <w:pPr>
        <w:rPr>
          <w:rFonts w:ascii="Times New Roman" w:hAnsi="Times New Roman" w:cs="Times New Roman"/>
          <w:bCs/>
          <w:sz w:val="28"/>
          <w:szCs w:val="28"/>
        </w:rPr>
      </w:pPr>
      <w:r w:rsidRPr="00DD0A5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D19BF" w:rsidRPr="00DD0A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0A5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9BF">
        <w:rPr>
          <w:rFonts w:ascii="Times New Roman" w:hAnsi="Times New Roman" w:cs="Times New Roman"/>
          <w:bCs/>
          <w:sz w:val="28"/>
          <w:szCs w:val="28"/>
        </w:rPr>
        <w:t>На рисунке обозначить и ниже подписать все крупные части легких, включая доли, сегменты, поверхности.</w:t>
      </w:r>
    </w:p>
    <w:p w:rsidR="00ED33AF" w:rsidRDefault="004D19BF" w:rsidP="00ED33A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38400" cy="2389523"/>
            <wp:effectExtent l="19050" t="0" r="0" b="0"/>
            <wp:docPr id="1" name="Рисунок 1" descr="C:\Users\Ирина\Desktop\547234789c5895004da95eb4cfb42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47234789c5895004da95eb4cfb428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61" cy="239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AF" w:rsidRDefault="004D19BF" w:rsidP="00ED33AF">
      <w:pPr>
        <w:rPr>
          <w:rFonts w:ascii="Times New Roman" w:hAnsi="Times New Roman" w:cs="Times New Roman"/>
          <w:bCs/>
          <w:sz w:val="28"/>
          <w:szCs w:val="28"/>
        </w:rPr>
      </w:pPr>
      <w:r w:rsidRPr="00DD0A51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="00ED33AF" w:rsidRPr="00DD0A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3AF" w:rsidRPr="00ED33AF">
        <w:rPr>
          <w:rFonts w:ascii="Times New Roman" w:hAnsi="Times New Roman" w:cs="Times New Roman"/>
          <w:bCs/>
          <w:sz w:val="28"/>
          <w:szCs w:val="28"/>
        </w:rPr>
        <w:t xml:space="preserve"> Дать определение понятию «Плевра», изобразить схематично синусы плевральной полости, определить их функциональное назначение</w:t>
      </w:r>
      <w:r w:rsidR="00ED33AF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9BF" w:rsidRDefault="004D19BF" w:rsidP="00ED33AF">
      <w:pPr>
        <w:rPr>
          <w:rFonts w:ascii="Times New Roman" w:hAnsi="Times New Roman" w:cs="Times New Roman"/>
          <w:bCs/>
          <w:sz w:val="28"/>
          <w:szCs w:val="28"/>
        </w:rPr>
      </w:pPr>
    </w:p>
    <w:p w:rsidR="004D19BF" w:rsidRPr="00ED33AF" w:rsidRDefault="004D19BF" w:rsidP="00ED33AF">
      <w:pPr>
        <w:rPr>
          <w:rFonts w:ascii="Times New Roman" w:hAnsi="Times New Roman" w:cs="Times New Roman"/>
          <w:bCs/>
          <w:sz w:val="28"/>
          <w:szCs w:val="28"/>
        </w:rPr>
      </w:pPr>
      <w:r w:rsidRPr="00DD0A5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Дать определение понятию «Средостение». Сделать схему строения, обозначить отделы и написать органы, находящиеся в каждом отделе средостения.</w:t>
      </w:r>
    </w:p>
    <w:p w:rsidR="00ED33AF" w:rsidRPr="00ED33AF" w:rsidRDefault="00ED33AF">
      <w:pPr>
        <w:rPr>
          <w:rFonts w:ascii="Times New Roman" w:hAnsi="Times New Roman" w:cs="Times New Roman"/>
          <w:sz w:val="28"/>
          <w:szCs w:val="28"/>
        </w:rPr>
      </w:pPr>
    </w:p>
    <w:sectPr w:rsidR="00ED33AF" w:rsidRPr="00ED33AF" w:rsidSect="00D8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A2"/>
    <w:rsid w:val="004D19BF"/>
    <w:rsid w:val="007E45C9"/>
    <w:rsid w:val="00D84BC2"/>
    <w:rsid w:val="00DD0A51"/>
    <w:rsid w:val="00ED33AF"/>
    <w:rsid w:val="00F6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3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2022-03-06T15:31:00Z</dcterms:created>
  <dcterms:modified xsi:type="dcterms:W3CDTF">2022-03-06T16:17:00Z</dcterms:modified>
</cp:coreProperties>
</file>