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36" w:rsidRDefault="002D1736" w:rsidP="002D17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248A">
        <w:rPr>
          <w:rFonts w:ascii="Times New Roman" w:hAnsi="Times New Roman" w:cs="Times New Roman"/>
          <w:b/>
          <w:color w:val="7030A0"/>
          <w:sz w:val="28"/>
          <w:szCs w:val="28"/>
        </w:rPr>
        <w:t>Полиомиели́т</w:t>
      </w:r>
      <w:proofErr w:type="spellEnd"/>
      <w:r w:rsidRPr="00A22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(от др.-греч. π</w:t>
      </w:r>
      <w:proofErr w:type="spellStart"/>
      <w:r w:rsidRPr="00A2248A">
        <w:rPr>
          <w:rFonts w:ascii="Times New Roman" w:hAnsi="Times New Roman" w:cs="Times New Roman"/>
          <w:b/>
          <w:color w:val="7030A0"/>
          <w:sz w:val="28"/>
          <w:szCs w:val="28"/>
        </w:rPr>
        <w:t>ολιός</w:t>
      </w:r>
      <w:proofErr w:type="spellEnd"/>
      <w:r w:rsidRPr="00A22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— серый и µ</w:t>
      </w:r>
      <w:proofErr w:type="spellStart"/>
      <w:r w:rsidRPr="00A2248A">
        <w:rPr>
          <w:rFonts w:ascii="Times New Roman" w:hAnsi="Times New Roman" w:cs="Times New Roman"/>
          <w:b/>
          <w:color w:val="7030A0"/>
          <w:sz w:val="28"/>
          <w:szCs w:val="28"/>
        </w:rPr>
        <w:t>υελός</w:t>
      </w:r>
      <w:proofErr w:type="spellEnd"/>
      <w:r w:rsidRPr="00A2248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— спинной мозг)</w:t>
      </w:r>
      <w:r w:rsidRPr="002D173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D1736">
        <w:rPr>
          <w:rFonts w:ascii="Times New Roman" w:hAnsi="Times New Roman" w:cs="Times New Roman"/>
          <w:color w:val="000000"/>
          <w:sz w:val="24"/>
          <w:szCs w:val="24"/>
        </w:rPr>
        <w:t xml:space="preserve">— детский спинномозговой паралич, острое, </w:t>
      </w:r>
      <w:proofErr w:type="spellStart"/>
      <w:r w:rsidRPr="002D1736">
        <w:rPr>
          <w:rFonts w:ascii="Times New Roman" w:hAnsi="Times New Roman" w:cs="Times New Roman"/>
          <w:color w:val="000000"/>
          <w:sz w:val="24"/>
          <w:szCs w:val="24"/>
        </w:rPr>
        <w:t>высококонтагиозное</w:t>
      </w:r>
      <w:proofErr w:type="spellEnd"/>
      <w:r w:rsidRPr="002D1736">
        <w:rPr>
          <w:rFonts w:ascii="Times New Roman" w:hAnsi="Times New Roman" w:cs="Times New Roman"/>
          <w:color w:val="000000"/>
          <w:sz w:val="24"/>
          <w:szCs w:val="24"/>
        </w:rPr>
        <w:t xml:space="preserve"> инфекционное заболевание, обусловленное поражением серого вещества спинного мозга </w:t>
      </w:r>
      <w:proofErr w:type="spellStart"/>
      <w:r w:rsidRPr="002D1736">
        <w:rPr>
          <w:rFonts w:ascii="Times New Roman" w:hAnsi="Times New Roman" w:cs="Times New Roman"/>
          <w:color w:val="000000"/>
          <w:sz w:val="24"/>
          <w:szCs w:val="24"/>
        </w:rPr>
        <w:t>полиовирусом</w:t>
      </w:r>
      <w:proofErr w:type="spellEnd"/>
      <w:r w:rsidRPr="002D1736">
        <w:rPr>
          <w:rFonts w:ascii="Times New Roman" w:hAnsi="Times New Roman" w:cs="Times New Roman"/>
          <w:color w:val="000000"/>
          <w:sz w:val="24"/>
          <w:szCs w:val="24"/>
        </w:rPr>
        <w:t xml:space="preserve"> и характеризующееся преимущественно патологией нервной системы.</w:t>
      </w:r>
    </w:p>
    <w:p w:rsidR="002D1736" w:rsidRPr="00A2248A" w:rsidRDefault="002D1736" w:rsidP="002D173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2248A">
        <w:rPr>
          <w:rFonts w:ascii="Times New Roman" w:hAnsi="Times New Roman" w:cs="Times New Roman"/>
          <w:b/>
          <w:color w:val="7030A0"/>
          <w:sz w:val="28"/>
          <w:szCs w:val="28"/>
        </w:rPr>
        <w:t>Механизмы передачи:</w:t>
      </w:r>
    </w:p>
    <w:p w:rsidR="002D1736" w:rsidRPr="002D1736" w:rsidRDefault="002D1736" w:rsidP="002D17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Воздушно-капельный путь – реализуется при вдыхании воздуха с взвешенными в нем вирусами.</w:t>
      </w:r>
    </w:p>
    <w:p w:rsidR="002D1736" w:rsidRPr="002D1736" w:rsidRDefault="002D1736" w:rsidP="002D17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Алиментарный путь передачи – заражение происходит при употреблении в пищу загрязненных продуктов питания.</w:t>
      </w:r>
    </w:p>
    <w:p w:rsidR="002D1736" w:rsidRPr="002D1736" w:rsidRDefault="002D1736" w:rsidP="002D17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Контактно-бытовой путь – возможен при использовании одной посуды для приема пищи разными людьми.</w:t>
      </w:r>
    </w:p>
    <w:p w:rsidR="00D45013" w:rsidRDefault="002D1736" w:rsidP="00D450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Водный путь – вирус попадает в организм с водой.</w:t>
      </w:r>
    </w:p>
    <w:p w:rsidR="00D45013" w:rsidRPr="00A2248A" w:rsidRDefault="00D45013" w:rsidP="00D4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2248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Симптомы:</w:t>
      </w:r>
    </w:p>
    <w:p w:rsidR="00D45013" w:rsidRPr="00D45013" w:rsidRDefault="00D45013" w:rsidP="00D450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Недомогание общего характера;</w:t>
      </w:r>
    </w:p>
    <w:p w:rsidR="00D45013" w:rsidRPr="00D45013" w:rsidRDefault="00D45013" w:rsidP="00D450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температуры в пределах до 40°C;</w:t>
      </w:r>
    </w:p>
    <w:p w:rsidR="00D45013" w:rsidRPr="00D45013" w:rsidRDefault="00D45013" w:rsidP="00D450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аппетита;</w:t>
      </w:r>
    </w:p>
    <w:p w:rsidR="00D45013" w:rsidRPr="00D45013" w:rsidRDefault="00D45013" w:rsidP="00D450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Тошнота;</w:t>
      </w:r>
    </w:p>
    <w:p w:rsidR="00D45013" w:rsidRPr="00D45013" w:rsidRDefault="00D45013" w:rsidP="00D450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Рвота;</w:t>
      </w:r>
    </w:p>
    <w:p w:rsidR="00D45013" w:rsidRPr="00D45013" w:rsidRDefault="00D45013" w:rsidP="00D450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Мышечные боли;</w:t>
      </w:r>
    </w:p>
    <w:p w:rsidR="00D45013" w:rsidRPr="00D45013" w:rsidRDefault="00D45013" w:rsidP="00D450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Боли в горле;</w:t>
      </w:r>
    </w:p>
    <w:p w:rsidR="00D45013" w:rsidRDefault="00D45013" w:rsidP="00D450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Головные боли.</w:t>
      </w:r>
    </w:p>
    <w:p w:rsidR="004730BF" w:rsidRPr="00A2248A" w:rsidRDefault="00D45013" w:rsidP="004730BF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2248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Осложнения:</w:t>
      </w:r>
    </w:p>
    <w:p w:rsidR="00D45013" w:rsidRPr="004730BF" w:rsidRDefault="00D45013" w:rsidP="004730B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730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Острый вялый паралич</w:t>
      </w:r>
      <w:r w:rsidR="004730BF" w:rsidRPr="004730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;</w:t>
      </w:r>
    </w:p>
    <w:p w:rsidR="004730BF" w:rsidRPr="004730BF" w:rsidRDefault="004730BF" w:rsidP="004730B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730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Пневмония;</w:t>
      </w:r>
    </w:p>
    <w:p w:rsidR="004730BF" w:rsidRPr="004730BF" w:rsidRDefault="004730BF" w:rsidP="004730B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730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ателектазы легких;</w:t>
      </w:r>
    </w:p>
    <w:p w:rsidR="004730BF" w:rsidRPr="004730BF" w:rsidRDefault="00D45013" w:rsidP="004730B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730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интерстициальный миокардит;</w:t>
      </w:r>
    </w:p>
    <w:p w:rsidR="003C42D0" w:rsidRPr="00686531" w:rsidRDefault="004730BF" w:rsidP="003C42D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 w:rsidRPr="004730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Острое расширение желудка.</w:t>
      </w:r>
    </w:p>
    <w:p w:rsidR="00686531" w:rsidRPr="00686531" w:rsidRDefault="00686531" w:rsidP="00686531">
      <w:pPr>
        <w:spacing w:before="100" w:beforeAutospacing="1" w:after="100" w:afterAutospacing="1" w:line="240" w:lineRule="auto"/>
        <w:ind w:left="360"/>
        <w:jc w:val="both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1009650" cy="1164238"/>
            <wp:effectExtent l="0" t="0" r="0" b="0"/>
            <wp:docPr id="7" name="Рисунок 7" descr="C:\Users\nikol\OneDrive\Рабочий стол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ikol\OneDrive\Рабочий стол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99" cy="119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639173" cy="1152525"/>
            <wp:effectExtent l="0" t="0" r="8890" b="0"/>
            <wp:docPr id="8" name="Рисунок 8" descr="C:\Users\nikol\OneDrive\Рабочий стол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kol\OneDrive\Рабочий стол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04" cy="120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847725" cy="1161267"/>
            <wp:effectExtent l="0" t="0" r="0" b="1270"/>
            <wp:docPr id="9" name="Рисунок 9" descr="C:\Users\nikol\OneDrive\Рабочий стол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nikol\OneDrive\Рабочий стол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57" cy="119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0" w:rsidRPr="00A2248A" w:rsidRDefault="003C42D0" w:rsidP="003C42D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2248A">
        <w:rPr>
          <w:rFonts w:ascii="Times New Roman" w:hAnsi="Times New Roman" w:cs="Times New Roman"/>
          <w:b/>
          <w:color w:val="7030A0"/>
          <w:sz w:val="28"/>
          <w:szCs w:val="28"/>
        </w:rPr>
        <w:t>Диагностика:</w:t>
      </w:r>
    </w:p>
    <w:p w:rsidR="003C42D0" w:rsidRPr="003C42D0" w:rsidRDefault="003C42D0" w:rsidP="003C42D0">
      <w:pPr>
        <w:spacing w:before="100" w:beforeAutospacing="1" w:after="100" w:afterAutospacing="1" w:line="240" w:lineRule="auto"/>
        <w:ind w:left="360"/>
        <w:jc w:val="both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83840" cy="636151"/>
            <wp:effectExtent l="0" t="0" r="0" b="0"/>
            <wp:docPr id="3" name="Рисунок 3" descr="полио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лио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63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0" w:rsidRDefault="003C42D0" w:rsidP="003C42D0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  <w:r w:rsidRPr="003C42D0">
        <w:rPr>
          <w:color w:val="000000" w:themeColor="text1"/>
        </w:rPr>
        <w:t xml:space="preserve">Биоматериалом для анализа выступают: кровь, спинномозговая жидкость, </w:t>
      </w:r>
      <w:proofErr w:type="spellStart"/>
      <w:r w:rsidRPr="003C42D0">
        <w:rPr>
          <w:color w:val="000000" w:themeColor="text1"/>
        </w:rPr>
        <w:t>назофарингеальная</w:t>
      </w:r>
      <w:proofErr w:type="spellEnd"/>
      <w:r w:rsidRPr="003C42D0">
        <w:rPr>
          <w:color w:val="000000" w:themeColor="text1"/>
        </w:rPr>
        <w:t xml:space="preserve"> слизь, кал.</w:t>
      </w:r>
    </w:p>
    <w:p w:rsidR="003C42D0" w:rsidRPr="003C42D0" w:rsidRDefault="003C42D0" w:rsidP="003C42D0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</w:p>
    <w:p w:rsidR="003C42D0" w:rsidRDefault="003C42D0" w:rsidP="003C42D0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  <w:r w:rsidRPr="003C42D0">
        <w:rPr>
          <w:color w:val="000000" w:themeColor="text1"/>
        </w:rPr>
        <w:lastRenderedPageBreak/>
        <w:t>Основные лабораторные тесты: </w:t>
      </w:r>
    </w:p>
    <w:p w:rsidR="003C42D0" w:rsidRPr="003C42D0" w:rsidRDefault="003C42D0" w:rsidP="003C42D0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</w:p>
    <w:p w:rsidR="003C42D0" w:rsidRPr="003C42D0" w:rsidRDefault="003C42D0" w:rsidP="003C42D0">
      <w:pPr>
        <w:pStyle w:val="a5"/>
        <w:numPr>
          <w:ilvl w:val="0"/>
          <w:numId w:val="8"/>
        </w:numPr>
        <w:shd w:val="clear" w:color="auto" w:fill="FFFFFF"/>
        <w:spacing w:before="0" w:beforeAutospacing="0"/>
        <w:contextualSpacing/>
        <w:jc w:val="both"/>
        <w:textAlignment w:val="baseline"/>
        <w:rPr>
          <w:color w:val="000000" w:themeColor="text1"/>
        </w:rPr>
      </w:pPr>
      <w:r w:rsidRPr="003C42D0">
        <w:rPr>
          <w:color w:val="000000" w:themeColor="text1"/>
        </w:rPr>
        <w:t xml:space="preserve">Выделение </w:t>
      </w:r>
      <w:proofErr w:type="spellStart"/>
      <w:r w:rsidRPr="003C42D0">
        <w:rPr>
          <w:color w:val="000000" w:themeColor="text1"/>
        </w:rPr>
        <w:t>полиовируса</w:t>
      </w:r>
      <w:proofErr w:type="spellEnd"/>
      <w:r w:rsidRPr="003C42D0">
        <w:rPr>
          <w:color w:val="000000" w:themeColor="text1"/>
        </w:rPr>
        <w:t xml:space="preserve"> из слизи носоглотки и/или фекалий. </w:t>
      </w:r>
    </w:p>
    <w:p w:rsidR="003C42D0" w:rsidRPr="003C42D0" w:rsidRDefault="003C42D0" w:rsidP="003C42D0">
      <w:pPr>
        <w:pStyle w:val="a5"/>
        <w:numPr>
          <w:ilvl w:val="0"/>
          <w:numId w:val="8"/>
        </w:numPr>
        <w:shd w:val="clear" w:color="auto" w:fill="FFFFFF"/>
        <w:spacing w:before="0" w:beforeAutospacing="0"/>
        <w:contextualSpacing/>
        <w:jc w:val="both"/>
        <w:textAlignment w:val="baseline"/>
        <w:rPr>
          <w:color w:val="000000" w:themeColor="text1"/>
        </w:rPr>
      </w:pPr>
      <w:r w:rsidRPr="003C42D0">
        <w:rPr>
          <w:color w:val="000000" w:themeColor="text1"/>
        </w:rPr>
        <w:t xml:space="preserve">Иммуноферментный анализ, направленный на обнаружение антител </w:t>
      </w:r>
      <w:proofErr w:type="spellStart"/>
      <w:r w:rsidRPr="003C42D0">
        <w:rPr>
          <w:color w:val="000000" w:themeColor="text1"/>
        </w:rPr>
        <w:t>IgM</w:t>
      </w:r>
      <w:proofErr w:type="spellEnd"/>
      <w:r w:rsidRPr="003C42D0">
        <w:rPr>
          <w:color w:val="000000" w:themeColor="text1"/>
        </w:rPr>
        <w:t>.</w:t>
      </w:r>
    </w:p>
    <w:p w:rsidR="003C42D0" w:rsidRDefault="003C42D0" w:rsidP="003C42D0">
      <w:pPr>
        <w:pStyle w:val="a5"/>
        <w:numPr>
          <w:ilvl w:val="0"/>
          <w:numId w:val="8"/>
        </w:numPr>
        <w:shd w:val="clear" w:color="auto" w:fill="FFFFFF"/>
        <w:spacing w:before="0" w:beforeAutospacing="0"/>
        <w:contextualSpacing/>
        <w:jc w:val="both"/>
        <w:textAlignment w:val="baseline"/>
        <w:rPr>
          <w:color w:val="000000" w:themeColor="text1"/>
        </w:rPr>
      </w:pPr>
      <w:r w:rsidRPr="003C42D0">
        <w:rPr>
          <w:color w:val="000000" w:themeColor="text1"/>
        </w:rPr>
        <w:t>Тест на реакцию связывания комплемента (нарастание титра антител в парных сыворотках). </w:t>
      </w:r>
    </w:p>
    <w:p w:rsidR="003A1AB3" w:rsidRPr="003A1AB3" w:rsidRDefault="003A1AB3" w:rsidP="003A1AB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48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Лечение</w:t>
      </w:r>
      <w:r w:rsidRPr="003A1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полиомиелита проводится в инфекционной больнице и предполагает комплексный подход, включающий:</w:t>
      </w:r>
    </w:p>
    <w:p w:rsidR="003A1AB3" w:rsidRPr="003A1AB3" w:rsidRDefault="003A1AB3" w:rsidP="003A1AB3">
      <w:pPr>
        <w:pStyle w:val="a4"/>
        <w:numPr>
          <w:ilvl w:val="0"/>
          <w:numId w:val="12"/>
        </w:num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1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Строгий постельный режим. </w:t>
      </w:r>
    </w:p>
    <w:p w:rsidR="003A1AB3" w:rsidRPr="003A1AB3" w:rsidRDefault="003A1AB3" w:rsidP="003A1AB3">
      <w:pPr>
        <w:pStyle w:val="a4"/>
        <w:numPr>
          <w:ilvl w:val="0"/>
          <w:numId w:val="12"/>
        </w:num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1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Защиту парализованных мышц. Для этого могут накладывать специальные шины;</w:t>
      </w:r>
    </w:p>
    <w:p w:rsidR="003A1AB3" w:rsidRPr="003A1AB3" w:rsidRDefault="003A1AB3" w:rsidP="003A1AB3">
      <w:pPr>
        <w:pStyle w:val="a4"/>
        <w:numPr>
          <w:ilvl w:val="0"/>
          <w:numId w:val="12"/>
        </w:num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1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Физиотерапию. Это и лечебная физкультура, и плавание в бассейне под присмотром тренера, и массаж. Электростимуляция, аппликации из парафина, УВЧ-терапия.</w:t>
      </w:r>
    </w:p>
    <w:p w:rsidR="003A1AB3" w:rsidRDefault="003A1AB3" w:rsidP="003A1AB3">
      <w:pPr>
        <w:pStyle w:val="a4"/>
        <w:numPr>
          <w:ilvl w:val="0"/>
          <w:numId w:val="12"/>
        </w:num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1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ИВЛ. </w:t>
      </w:r>
    </w:p>
    <w:p w:rsidR="00686531" w:rsidRDefault="00686531" w:rsidP="00497224">
      <w:p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86531" w:rsidRDefault="00686531" w:rsidP="00497224">
      <w:p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497224" w:rsidRDefault="00497224" w:rsidP="00497224">
      <w:p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2248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Профилактика:</w:t>
      </w:r>
    </w:p>
    <w:p w:rsidR="00686531" w:rsidRPr="00A2248A" w:rsidRDefault="00686531" w:rsidP="00497224">
      <w:p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66486" cy="769533"/>
            <wp:effectExtent l="0" t="0" r="0" b="0"/>
            <wp:docPr id="10" name="Рисунок 10" descr="https://admin.cgon.ru/storage/upload/medialibrary/93cf92f08e0c7ecda0966b41a6e2d9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dmin.cgon.ru/storage/upload/medialibrary/93cf92f08e0c7ecda0966b41a6e2d94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41" cy="80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8551" cy="762000"/>
            <wp:effectExtent l="0" t="0" r="3175" b="0"/>
            <wp:docPr id="11" name="Рисунок 11" descr="https://admin.cgon.ru/storage/upload/medialibrary/5e8b680902068a4c5d9e5ecc32aab5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dmin.cgon.ru/storage/upload/medialibrary/5e8b680902068a4c5d9e5ecc32aab5c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97" cy="79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24" w:rsidRPr="00497224" w:rsidRDefault="00497224" w:rsidP="00497224">
      <w:pPr>
        <w:pStyle w:val="a4"/>
        <w:numPr>
          <w:ilvl w:val="0"/>
          <w:numId w:val="15"/>
        </w:num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Вакцинация</w:t>
      </w:r>
      <w:r w:rsidR="00A22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497224" w:rsidRPr="00497224" w:rsidRDefault="00A2248A" w:rsidP="00497224">
      <w:pPr>
        <w:pStyle w:val="a4"/>
        <w:numPr>
          <w:ilvl w:val="0"/>
          <w:numId w:val="15"/>
        </w:num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497224" w:rsidRPr="0049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тказ от купания в грязных, не приспособленных для этого водоемах;</w:t>
      </w:r>
    </w:p>
    <w:p w:rsidR="00497224" w:rsidRPr="00497224" w:rsidRDefault="00A2248A" w:rsidP="00497224">
      <w:pPr>
        <w:pStyle w:val="a4"/>
        <w:numPr>
          <w:ilvl w:val="0"/>
          <w:numId w:val="15"/>
        </w:num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497224" w:rsidRPr="0049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облюдение правил личной гигиены;</w:t>
      </w:r>
    </w:p>
    <w:p w:rsidR="00497224" w:rsidRPr="00497224" w:rsidRDefault="00A2248A" w:rsidP="00497224">
      <w:pPr>
        <w:pStyle w:val="a4"/>
        <w:numPr>
          <w:ilvl w:val="0"/>
          <w:numId w:val="15"/>
        </w:num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497224" w:rsidRPr="0049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тказ от потенциально опасных продуктов. Нежелательным в этом смысле является сырое молоко – в нем нередко встречается возбудитель;</w:t>
      </w:r>
    </w:p>
    <w:p w:rsidR="00497224" w:rsidRDefault="00497224" w:rsidP="00497224">
      <w:pPr>
        <w:pStyle w:val="a4"/>
        <w:numPr>
          <w:ilvl w:val="0"/>
          <w:numId w:val="15"/>
        </w:num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Карантинные меры в случае, если в детском коллективе обнаружен ребенок с заболеванием. При этом все </w:t>
      </w:r>
      <w:r w:rsidR="00A22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предметы и вещи обрабатываются, </w:t>
      </w:r>
      <w:r w:rsidRPr="004972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дезинфицируются.</w:t>
      </w:r>
    </w:p>
    <w:p w:rsidR="00686531" w:rsidRPr="00686531" w:rsidRDefault="00686531" w:rsidP="00686531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7224" w:rsidRDefault="00497224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248A" w:rsidRDefault="00686531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309FB95" wp14:editId="61056DC0">
            <wp:extent cx="1743075" cy="1356995"/>
            <wp:effectExtent l="0" t="0" r="9525" b="0"/>
            <wp:docPr id="12" name="Рисунок 12" descr="Полиомие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олиомиели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31" cy="138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31" w:rsidRDefault="00686531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43075" cy="1268435"/>
            <wp:effectExtent l="0" t="0" r="0" b="8255"/>
            <wp:docPr id="13" name="Рисунок 13" descr="Вакцинация от полиомиелита - ГБУЗ РМ РИ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акцинация от полиомиелита - ГБУЗ РМ РИК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360" cy="127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8A" w:rsidRDefault="00A2248A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248A" w:rsidRDefault="00A2248A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248A" w:rsidRDefault="00A2248A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B05" w:rsidRPr="003319F3" w:rsidRDefault="00767B05" w:rsidP="00767B05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319F3">
        <w:rPr>
          <w:rFonts w:ascii="Times New Roman" w:hAnsi="Times New Roman" w:cs="Times New Roman"/>
          <w:b/>
          <w:color w:val="7030A0"/>
          <w:sz w:val="16"/>
        </w:rPr>
        <w:t>Пальчиков Н.Н. группа 310-1 2022.</w:t>
      </w:r>
    </w:p>
    <w:p w:rsidR="00A2248A" w:rsidRDefault="00A2248A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248A" w:rsidRDefault="00A2248A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248A" w:rsidRDefault="00A2248A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248A" w:rsidRDefault="00A2248A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248A" w:rsidRDefault="00A2248A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248A" w:rsidRDefault="00A2248A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248A" w:rsidRPr="00A2248A" w:rsidRDefault="00A2248A" w:rsidP="00686531">
      <w:p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A2248A" w:rsidRDefault="00A2248A" w:rsidP="00686531">
      <w:p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767B05" w:rsidRPr="00A2248A" w:rsidRDefault="00767B05" w:rsidP="00686531">
      <w:pPr>
        <w:shd w:val="clear" w:color="auto" w:fill="FFFFFF"/>
        <w:spacing w:before="75" w:after="75" w:line="375" w:lineRule="atLeast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bookmarkStart w:id="0" w:name="_GoBack"/>
      <w:bookmarkEnd w:id="0"/>
    </w:p>
    <w:p w:rsidR="00A2248A" w:rsidRPr="00A2248A" w:rsidRDefault="00A2248A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A2248A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Памятка по профилактике полиомиелита</w:t>
      </w:r>
    </w:p>
    <w:p w:rsidR="00A2248A" w:rsidRDefault="00A2248A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2248A" w:rsidRDefault="00A2248A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2248A" w:rsidRDefault="00A2248A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3840" cy="1879092"/>
            <wp:effectExtent l="0" t="0" r="0" b="6985"/>
            <wp:docPr id="6" name="Рисунок 6" descr="Полиомие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лиомиели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7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8A" w:rsidRPr="00A2248A" w:rsidRDefault="00A2248A" w:rsidP="00497224">
      <w:pPr>
        <w:shd w:val="clear" w:color="auto" w:fill="FFFFFF"/>
        <w:spacing w:before="75" w:after="75" w:line="37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3A1AB3" w:rsidRPr="003C42D0" w:rsidRDefault="003A1AB3" w:rsidP="003A1AB3">
      <w:pPr>
        <w:pStyle w:val="a5"/>
        <w:shd w:val="clear" w:color="auto" w:fill="FFFFFF"/>
        <w:spacing w:before="0" w:beforeAutospacing="0"/>
        <w:ind w:left="360"/>
        <w:contextualSpacing/>
        <w:jc w:val="both"/>
        <w:textAlignment w:val="baseline"/>
        <w:rPr>
          <w:color w:val="000000" w:themeColor="text1"/>
        </w:rPr>
      </w:pPr>
    </w:p>
    <w:p w:rsidR="00D45013" w:rsidRPr="003C42D0" w:rsidRDefault="00D45013" w:rsidP="003C42D0">
      <w:pPr>
        <w:spacing w:before="100" w:beforeAutospacing="1" w:after="100" w:afterAutospacing="1" w:line="240" w:lineRule="auto"/>
        <w:ind w:left="360"/>
        <w:jc w:val="both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 w:rsidRPr="003C42D0">
        <w:rPr>
          <w:rFonts w:ascii="Tahoma" w:hAnsi="Tahoma" w:cs="Tahoma"/>
          <w:color w:val="000000"/>
          <w:sz w:val="23"/>
          <w:szCs w:val="23"/>
        </w:rPr>
        <w:br/>
      </w:r>
    </w:p>
    <w:p w:rsidR="00D45013" w:rsidRPr="002D1736" w:rsidRDefault="00D45013" w:rsidP="00D450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36" w:rsidRPr="002D1736" w:rsidRDefault="002D1736" w:rsidP="002D17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1736" w:rsidRPr="002D1736" w:rsidSect="002D1736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033"/>
    <w:multiLevelType w:val="hybridMultilevel"/>
    <w:tmpl w:val="A70E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5820"/>
    <w:multiLevelType w:val="hybridMultilevel"/>
    <w:tmpl w:val="06D2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64CD"/>
    <w:multiLevelType w:val="multilevel"/>
    <w:tmpl w:val="9BB2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14E3F"/>
    <w:multiLevelType w:val="multilevel"/>
    <w:tmpl w:val="2400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62CC1"/>
    <w:multiLevelType w:val="hybridMultilevel"/>
    <w:tmpl w:val="2F5C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3039F"/>
    <w:multiLevelType w:val="hybridMultilevel"/>
    <w:tmpl w:val="1168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D00B51"/>
    <w:multiLevelType w:val="hybridMultilevel"/>
    <w:tmpl w:val="C6F2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60DD4"/>
    <w:multiLevelType w:val="hybridMultilevel"/>
    <w:tmpl w:val="7FB47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8444F"/>
    <w:multiLevelType w:val="multilevel"/>
    <w:tmpl w:val="98D8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62C50"/>
    <w:multiLevelType w:val="hybridMultilevel"/>
    <w:tmpl w:val="8698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40EC"/>
    <w:multiLevelType w:val="multilevel"/>
    <w:tmpl w:val="BF40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96577"/>
    <w:multiLevelType w:val="hybridMultilevel"/>
    <w:tmpl w:val="C09A81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BA1BE2"/>
    <w:multiLevelType w:val="hybridMultilevel"/>
    <w:tmpl w:val="C0E81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00D4C"/>
    <w:multiLevelType w:val="multilevel"/>
    <w:tmpl w:val="A53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733CA"/>
    <w:multiLevelType w:val="hybridMultilevel"/>
    <w:tmpl w:val="27C2854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3C"/>
    <w:rsid w:val="002D1736"/>
    <w:rsid w:val="003A1AB3"/>
    <w:rsid w:val="003C42D0"/>
    <w:rsid w:val="003E7C92"/>
    <w:rsid w:val="004730BF"/>
    <w:rsid w:val="00497224"/>
    <w:rsid w:val="00686531"/>
    <w:rsid w:val="00767B05"/>
    <w:rsid w:val="00854E3C"/>
    <w:rsid w:val="00A2248A"/>
    <w:rsid w:val="00B9465C"/>
    <w:rsid w:val="00D4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7A41"/>
  <w15:chartTrackingRefBased/>
  <w15:docId w15:val="{297AB58D-6CAD-497B-B0D1-8522F039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0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30B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C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Nikolay</dc:creator>
  <cp:keywords/>
  <dc:description/>
  <cp:lastModifiedBy>Rain Nikolay</cp:lastModifiedBy>
  <cp:revision>8</cp:revision>
  <dcterms:created xsi:type="dcterms:W3CDTF">2022-06-03T05:32:00Z</dcterms:created>
  <dcterms:modified xsi:type="dcterms:W3CDTF">2022-06-12T15:20:00Z</dcterms:modified>
</cp:coreProperties>
</file>