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58" w:rsidRPr="002603BB" w:rsidRDefault="002603BB" w:rsidP="00260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BB">
        <w:rPr>
          <w:rFonts w:ascii="Times New Roman" w:hAnsi="Times New Roman" w:cs="Times New Roman"/>
          <w:b/>
          <w:sz w:val="28"/>
          <w:szCs w:val="28"/>
        </w:rPr>
        <w:t>Практикум к занятию №6</w:t>
      </w:r>
    </w:p>
    <w:p w:rsidR="002603BB" w:rsidRDefault="00260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2603BB" w:rsidRPr="002603BB" w:rsidRDefault="002603BB" w:rsidP="0026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603BB">
        <w:rPr>
          <w:rFonts w:ascii="Times New Roman" w:hAnsi="Times New Roman" w:cs="Times New Roman"/>
          <w:sz w:val="28"/>
          <w:szCs w:val="28"/>
        </w:rPr>
        <w:t xml:space="preserve">ачертить карту воспитательной системы в своей группе. Карта – это метафора жизни, по которой идет студент, обучаясь в вузе. На карте должны быть глобальные цели – пункты местности, по которой в жизни идет человек. Между ними нужно нанести промежуточные, большие и маленькие цели на пути </w:t>
      </w:r>
      <w:proofErr w:type="gramStart"/>
      <w:r w:rsidRPr="002603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03BB">
        <w:rPr>
          <w:rFonts w:ascii="Times New Roman" w:hAnsi="Times New Roman" w:cs="Times New Roman"/>
          <w:sz w:val="28"/>
          <w:szCs w:val="28"/>
        </w:rPr>
        <w:t xml:space="preserve"> большим и главным. </w:t>
      </w:r>
    </w:p>
    <w:p w:rsidR="002603BB" w:rsidRDefault="002603BB" w:rsidP="0026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03BB">
        <w:rPr>
          <w:rFonts w:ascii="Times New Roman" w:hAnsi="Times New Roman" w:cs="Times New Roman"/>
          <w:sz w:val="28"/>
          <w:szCs w:val="28"/>
        </w:rPr>
        <w:t>Придумайте и напишите названия для пунктов-целей, нарисуйте улицы, дороги, по которым будут ходить</w:t>
      </w:r>
      <w:r w:rsidR="00B6237E">
        <w:rPr>
          <w:rFonts w:ascii="Times New Roman" w:hAnsi="Times New Roman" w:cs="Times New Roman"/>
          <w:sz w:val="28"/>
          <w:szCs w:val="28"/>
        </w:rPr>
        <w:t xml:space="preserve"> ваши ученики и студенты</w:t>
      </w:r>
      <w:r w:rsidRPr="002603BB">
        <w:rPr>
          <w:rFonts w:ascii="Times New Roman" w:hAnsi="Times New Roman" w:cs="Times New Roman"/>
          <w:sz w:val="28"/>
          <w:szCs w:val="28"/>
        </w:rPr>
        <w:t xml:space="preserve">. Нарисуйте препятствия, которые обязательно встречает </w:t>
      </w:r>
      <w:r w:rsidR="00B6237E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Pr="002603BB">
        <w:rPr>
          <w:rFonts w:ascii="Times New Roman" w:hAnsi="Times New Roman" w:cs="Times New Roman"/>
          <w:sz w:val="28"/>
          <w:szCs w:val="28"/>
        </w:rPr>
        <w:t xml:space="preserve">человек на пути к большой цели. Напишите, какие местности придется пересечь, чтобы добраться до главной цели: цветочные и плодородные поля, </w:t>
      </w:r>
      <w:r w:rsidR="00B6237E">
        <w:rPr>
          <w:rFonts w:ascii="Times New Roman" w:hAnsi="Times New Roman" w:cs="Times New Roman"/>
          <w:sz w:val="28"/>
          <w:szCs w:val="28"/>
        </w:rPr>
        <w:t xml:space="preserve">реки, озера, </w:t>
      </w:r>
      <w:r w:rsidRPr="002603BB">
        <w:rPr>
          <w:rFonts w:ascii="Times New Roman" w:hAnsi="Times New Roman" w:cs="Times New Roman"/>
          <w:sz w:val="28"/>
          <w:szCs w:val="28"/>
        </w:rPr>
        <w:t>пустыни, заброшенные места и болота, овраги. Я, думаю, что Вы понимаете под «болотами», «оврагами» и пр. понимаются иносказательные метафоры, которые скрывают те «ловушки», с которыми может встретиться молодой человек в жизни, в период обучения  в вузе</w:t>
      </w:r>
      <w:r w:rsidR="00B6237E">
        <w:rPr>
          <w:rFonts w:ascii="Times New Roman" w:hAnsi="Times New Roman" w:cs="Times New Roman"/>
          <w:sz w:val="28"/>
          <w:szCs w:val="28"/>
        </w:rPr>
        <w:t>. А озера и реки,  ручьи – это источники силы</w:t>
      </w:r>
    </w:p>
    <w:p w:rsidR="002603BB" w:rsidRPr="002603BB" w:rsidRDefault="002603BB" w:rsidP="0026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свою карту, составив рассказ-размышление. Где находятся важнейшие города-цели, </w:t>
      </w:r>
      <w:r w:rsidR="00B6237E">
        <w:rPr>
          <w:rFonts w:ascii="Times New Roman" w:hAnsi="Times New Roman" w:cs="Times New Roman"/>
          <w:sz w:val="28"/>
          <w:szCs w:val="28"/>
        </w:rPr>
        <w:t>в какое время</w:t>
      </w:r>
      <w:r>
        <w:rPr>
          <w:rFonts w:ascii="Times New Roman" w:hAnsi="Times New Roman" w:cs="Times New Roman"/>
          <w:sz w:val="28"/>
          <w:szCs w:val="28"/>
        </w:rPr>
        <w:t xml:space="preserve"> подстерегают наибольшие опасности.  </w:t>
      </w:r>
      <w:r w:rsidR="00B6237E">
        <w:rPr>
          <w:rFonts w:ascii="Times New Roman" w:hAnsi="Times New Roman" w:cs="Times New Roman"/>
          <w:sz w:val="28"/>
          <w:szCs w:val="28"/>
        </w:rPr>
        <w:t>К к</w:t>
      </w:r>
      <w:r>
        <w:rPr>
          <w:rFonts w:ascii="Times New Roman" w:hAnsi="Times New Roman" w:cs="Times New Roman"/>
          <w:sz w:val="28"/>
          <w:szCs w:val="28"/>
        </w:rPr>
        <w:t>аки</w:t>
      </w:r>
      <w:r w:rsidR="00B623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B6237E">
        <w:rPr>
          <w:rFonts w:ascii="Times New Roman" w:hAnsi="Times New Roman" w:cs="Times New Roman"/>
          <w:sz w:val="28"/>
          <w:szCs w:val="28"/>
        </w:rPr>
        <w:t>ам нужно припадать, чтобы на</w:t>
      </w:r>
      <w:r>
        <w:rPr>
          <w:rFonts w:ascii="Times New Roman" w:hAnsi="Times New Roman" w:cs="Times New Roman"/>
          <w:sz w:val="28"/>
          <w:szCs w:val="28"/>
        </w:rPr>
        <w:t>брать</w:t>
      </w:r>
      <w:r w:rsidR="00B6237E">
        <w:rPr>
          <w:rFonts w:ascii="Times New Roman" w:hAnsi="Times New Roman" w:cs="Times New Roman"/>
          <w:sz w:val="28"/>
          <w:szCs w:val="28"/>
        </w:rPr>
        <w:t>ся силы для</w:t>
      </w:r>
      <w:r>
        <w:rPr>
          <w:rFonts w:ascii="Times New Roman" w:hAnsi="Times New Roman" w:cs="Times New Roman"/>
          <w:sz w:val="28"/>
          <w:szCs w:val="28"/>
        </w:rPr>
        <w:t xml:space="preserve"> дости</w:t>
      </w:r>
      <w:r w:rsidR="00B6237E"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 xml:space="preserve"> желаемо</w:t>
      </w:r>
      <w:r w:rsidR="00B6237E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B6237E">
        <w:rPr>
          <w:rFonts w:ascii="Times New Roman" w:hAnsi="Times New Roman" w:cs="Times New Roman"/>
          <w:sz w:val="28"/>
          <w:szCs w:val="28"/>
        </w:rPr>
        <w:t>. Какие чувства вызывает созданная Вами картина карты?</w:t>
      </w:r>
    </w:p>
    <w:p w:rsidR="002603BB" w:rsidRPr="002603BB" w:rsidRDefault="002603BB">
      <w:pPr>
        <w:rPr>
          <w:rFonts w:ascii="Times New Roman" w:hAnsi="Times New Roman" w:cs="Times New Roman"/>
          <w:sz w:val="28"/>
          <w:szCs w:val="28"/>
        </w:rPr>
      </w:pPr>
    </w:p>
    <w:sectPr w:rsidR="002603BB" w:rsidRPr="0026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532"/>
    <w:multiLevelType w:val="hybridMultilevel"/>
    <w:tmpl w:val="E05E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51"/>
    <w:rsid w:val="002603BB"/>
    <w:rsid w:val="008E3551"/>
    <w:rsid w:val="00A94B58"/>
    <w:rsid w:val="00B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2020-04-14T13:28:00Z</dcterms:created>
  <dcterms:modified xsi:type="dcterms:W3CDTF">2020-04-14T13:42:00Z</dcterms:modified>
</cp:coreProperties>
</file>