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>СЕМИНАРСКОЕ ЗАНЯТИЕ № 1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развития и возрастная психология как наука</w:t>
      </w:r>
      <w:r w:rsidRPr="00D30259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План</w:t>
      </w:r>
    </w:p>
    <w:p w:rsidR="00D30259" w:rsidRPr="00B25099" w:rsidRDefault="00D30259" w:rsidP="00B250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sz w:val="28"/>
          <w:szCs w:val="28"/>
          <w:shd w:val="clear" w:color="auto" w:fill="FBFBE8"/>
        </w:rPr>
        <w:t>Предмет, задачи</w:t>
      </w:r>
      <w:r w:rsidRPr="00B25099">
        <w:rPr>
          <w:rFonts w:ascii="Times New Roman" w:hAnsi="Times New Roman" w:cs="Times New Roman"/>
          <w:sz w:val="28"/>
          <w:szCs w:val="28"/>
        </w:rPr>
        <w:t xml:space="preserve"> психологии развития и возрастной психологии. </w:t>
      </w:r>
    </w:p>
    <w:p w:rsidR="00D30259" w:rsidRPr="00B25099" w:rsidRDefault="00D30259" w:rsidP="00B250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sz w:val="28"/>
          <w:szCs w:val="28"/>
          <w:shd w:val="clear" w:color="auto" w:fill="FBFBE8"/>
        </w:rPr>
        <w:t xml:space="preserve">Психическое развитие: основные понятия; формы развития; области развития; цели развития; предпосылки развития; факторы развития. </w:t>
      </w:r>
    </w:p>
    <w:p w:rsidR="00D30259" w:rsidRPr="00B25099" w:rsidRDefault="00D30259" w:rsidP="00B250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sz w:val="28"/>
          <w:szCs w:val="28"/>
          <w:shd w:val="clear" w:color="auto" w:fill="FBFBE8"/>
        </w:rPr>
        <w:t>Принципы развития; закономерности развития. Условия психического развития. Механизмы развития личности. Детерминанты психического развития ребенка.</w:t>
      </w:r>
      <w:r w:rsidRPr="00B2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59" w:rsidRPr="00B25099" w:rsidRDefault="00D30259" w:rsidP="00B250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sz w:val="28"/>
          <w:szCs w:val="28"/>
        </w:rPr>
        <w:t>Связь психологии развития и возрастной психологии с другими науками.</w:t>
      </w:r>
    </w:p>
    <w:p w:rsidR="00D30259" w:rsidRPr="00B25099" w:rsidRDefault="00D30259" w:rsidP="00B250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sz w:val="28"/>
          <w:szCs w:val="28"/>
        </w:rPr>
        <w:t>Методы исследования, применяемые в возрастной психологии. Специфические особенности  применения методов в возрастной психологии.</w:t>
      </w: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259" w:rsidRPr="00B25099" w:rsidRDefault="00D3025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09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250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259" w:rsidRPr="00D30259" w:rsidRDefault="00D30259" w:rsidP="00B250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 xml:space="preserve">Выписать из учебников понятие детской психологии, генетической психологии. Определить их объект, предмет, задачи, связь с </w:t>
      </w:r>
      <w:r w:rsidR="00B25099" w:rsidRPr="00B25099">
        <w:rPr>
          <w:rFonts w:ascii="Times New Roman" w:hAnsi="Times New Roman" w:cs="Times New Roman"/>
          <w:sz w:val="28"/>
          <w:szCs w:val="28"/>
        </w:rPr>
        <w:t>психологии развития и возрастной психологии</w:t>
      </w:r>
      <w:r w:rsidRPr="00D30259">
        <w:rPr>
          <w:rFonts w:ascii="Times New Roman" w:hAnsi="Times New Roman" w:cs="Times New Roman"/>
          <w:sz w:val="28"/>
          <w:szCs w:val="28"/>
        </w:rPr>
        <w:t>, обозначить общее и отличное в содержании данных наук.</w:t>
      </w:r>
    </w:p>
    <w:p w:rsidR="00D30259" w:rsidRPr="00D30259" w:rsidRDefault="00D30259" w:rsidP="00B250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 xml:space="preserve">Нарисовать схему, отражающую связь </w:t>
      </w:r>
      <w:r w:rsidR="00B25099" w:rsidRPr="00B25099">
        <w:rPr>
          <w:rFonts w:ascii="Times New Roman" w:hAnsi="Times New Roman" w:cs="Times New Roman"/>
          <w:sz w:val="28"/>
          <w:szCs w:val="28"/>
        </w:rPr>
        <w:t>психологии развития и возрастной психологии</w:t>
      </w:r>
      <w:r w:rsidR="00B25099" w:rsidRPr="00D30259">
        <w:rPr>
          <w:rFonts w:ascii="Times New Roman" w:hAnsi="Times New Roman" w:cs="Times New Roman"/>
          <w:sz w:val="28"/>
          <w:szCs w:val="28"/>
        </w:rPr>
        <w:t xml:space="preserve"> </w:t>
      </w:r>
      <w:r w:rsidRPr="00D30259">
        <w:rPr>
          <w:rFonts w:ascii="Times New Roman" w:hAnsi="Times New Roman" w:cs="Times New Roman"/>
          <w:sz w:val="28"/>
          <w:szCs w:val="28"/>
        </w:rPr>
        <w:t xml:space="preserve">с другими науками. Продумать доказательства, подтверждающие наличие связи. Имеют ли отношение к </w:t>
      </w:r>
      <w:r w:rsidR="00B25099" w:rsidRPr="00B25099">
        <w:rPr>
          <w:rFonts w:ascii="Times New Roman" w:hAnsi="Times New Roman" w:cs="Times New Roman"/>
          <w:sz w:val="28"/>
          <w:szCs w:val="28"/>
        </w:rPr>
        <w:t>психологии развития и возрастной психологии</w:t>
      </w:r>
      <w:r w:rsidRPr="00D30259">
        <w:rPr>
          <w:rFonts w:ascii="Times New Roman" w:hAnsi="Times New Roman" w:cs="Times New Roman"/>
          <w:sz w:val="28"/>
          <w:szCs w:val="28"/>
        </w:rPr>
        <w:t xml:space="preserve"> точные и технические науки? Докажите свою точку зрения.</w:t>
      </w:r>
    </w:p>
    <w:p w:rsidR="00D30259" w:rsidRPr="00D30259" w:rsidRDefault="00D30259" w:rsidP="00B250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Раскройте следующие понятие: стратегия исследования, методы исследования, методики исследования.</w:t>
      </w:r>
    </w:p>
    <w:p w:rsidR="00D30259" w:rsidRPr="00D30259" w:rsidRDefault="00D30259" w:rsidP="00B2509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Приведите конкретные примеры использования различных стратегий и методов в исследовании ребенка.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>Литература основная</w:t>
      </w:r>
    </w:p>
    <w:p w:rsidR="00D30259" w:rsidRPr="00D30259" w:rsidRDefault="00D30259" w:rsidP="00B2509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Абрамова Г.С. Возрастная психология. – М., 1997.</w:t>
      </w:r>
    </w:p>
    <w:p w:rsidR="00D30259" w:rsidRPr="00D30259" w:rsidRDefault="00D30259" w:rsidP="00B2509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Ананьев Б. Г. Человек как предмет познания. – СПб</w:t>
      </w:r>
      <w:proofErr w:type="gramStart"/>
      <w:r w:rsidRPr="00D302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0259">
        <w:rPr>
          <w:rFonts w:ascii="Times New Roman" w:hAnsi="Times New Roman" w:cs="Times New Roman"/>
          <w:sz w:val="28"/>
          <w:szCs w:val="28"/>
        </w:rPr>
        <w:t>2003.</w:t>
      </w:r>
    </w:p>
    <w:p w:rsidR="00D30259" w:rsidRPr="00D30259" w:rsidRDefault="00D30259" w:rsidP="00B2509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Выготский Л.С. Детская психология // Собр. соч. в 6-ти т. – М., 1984. – Т.2.</w:t>
      </w:r>
    </w:p>
    <w:p w:rsidR="00D30259" w:rsidRPr="00D30259" w:rsidRDefault="00D30259" w:rsidP="00B2509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М.В., Петрова Е.А., Орлова Л.М. Возрастная и педагогическая психология. – М., 2003.</w:t>
      </w:r>
    </w:p>
    <w:p w:rsidR="00D30259" w:rsidRPr="00D30259" w:rsidRDefault="00D30259" w:rsidP="00B25099">
      <w:pPr>
        <w:pStyle w:val="a3"/>
        <w:numPr>
          <w:ilvl w:val="0"/>
          <w:numId w:val="3"/>
        </w:numPr>
        <w:tabs>
          <w:tab w:val="num" w:pos="720"/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Обухова Л.Ф. Детская психология: теория, факты, проблемы. – М., 1995.</w:t>
      </w:r>
    </w:p>
    <w:p w:rsidR="00D30259" w:rsidRPr="00D30259" w:rsidRDefault="00D30259" w:rsidP="00B2509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Сапогова Е.Е. Психология развития человека. – М., 2001.</w:t>
      </w:r>
    </w:p>
    <w:p w:rsidR="00D30259" w:rsidRPr="00D30259" w:rsidRDefault="00D30259" w:rsidP="00B2509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Слободчиков В.И., Исаев Е.И. Психология человека: Введение в психологию субъективности. – М., 1995.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>Литература дополнительная</w:t>
      </w:r>
    </w:p>
    <w:p w:rsidR="00D30259" w:rsidRPr="00D30259" w:rsidRDefault="00D30259" w:rsidP="00B25099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Асеев В.Г. Возрастная психология. – Иркутск, 1989</w:t>
      </w:r>
    </w:p>
    <w:p w:rsidR="00D30259" w:rsidRPr="00D30259" w:rsidRDefault="00D30259" w:rsidP="00B25099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Баттерворт</w:t>
      </w:r>
      <w:proofErr w:type="spellEnd"/>
      <w:r w:rsidRPr="00D30259">
        <w:rPr>
          <w:sz w:val="28"/>
          <w:szCs w:val="28"/>
        </w:rPr>
        <w:t xml:space="preserve"> Дж., Харрис М. Принципы психологии развития. – М., 2000.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Возрастная и педагогическая психология</w:t>
      </w:r>
      <w:proofErr w:type="gramStart"/>
      <w:r w:rsidRPr="00D30259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D30259">
        <w:rPr>
          <w:rFonts w:ascii="Times New Roman" w:hAnsi="Times New Roman" w:cs="Times New Roman"/>
          <w:sz w:val="28"/>
          <w:szCs w:val="28"/>
        </w:rPr>
        <w:t>од ред. А.В. Петровского. – М., 1979.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Гальперин С.Я., Запорожец А.В., Карпова С.Н.  Актуальные проблемы возрастной психологии. – М., 1978.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259">
        <w:rPr>
          <w:rFonts w:ascii="Times New Roman" w:hAnsi="Times New Roman" w:cs="Times New Roman"/>
          <w:sz w:val="28"/>
          <w:szCs w:val="28"/>
        </w:rPr>
        <w:lastRenderedPageBreak/>
        <w:t>Коломинский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Я.Л., </w:t>
      </w: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Е.А., Игумнов С.А. Психическое развитие детей в норме и патологии. – СПб</w:t>
      </w:r>
      <w:proofErr w:type="gramStart"/>
      <w:r w:rsidRPr="00D302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0259">
        <w:rPr>
          <w:rFonts w:ascii="Times New Roman" w:hAnsi="Times New Roman" w:cs="Times New Roman"/>
          <w:sz w:val="28"/>
          <w:szCs w:val="28"/>
        </w:rPr>
        <w:t>2004.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Мухина В.С. Возрастная психология: феноменология развития, детство, отрочество. – М., 2000.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Мухина В.С. Детская психология. – М., 1985.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Р.С. Психология: В 3-х кн. Кн.2. – М., 2001.</w:t>
      </w:r>
    </w:p>
    <w:p w:rsidR="00D30259" w:rsidRPr="00D30259" w:rsidRDefault="00D30259" w:rsidP="00B2509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Психологическая диагностика. Проблемы и исследования. – М., 1981.</w:t>
      </w:r>
    </w:p>
    <w:p w:rsidR="00D30259" w:rsidRPr="00D30259" w:rsidRDefault="00D30259" w:rsidP="00B25099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Психология развития</w:t>
      </w:r>
      <w:proofErr w:type="gramStart"/>
      <w:r w:rsidRPr="00D30259">
        <w:rPr>
          <w:sz w:val="28"/>
          <w:szCs w:val="28"/>
        </w:rPr>
        <w:t xml:space="preserve"> / П</w:t>
      </w:r>
      <w:proofErr w:type="gramEnd"/>
      <w:r w:rsidRPr="00D30259">
        <w:rPr>
          <w:sz w:val="28"/>
          <w:szCs w:val="28"/>
        </w:rPr>
        <w:t>од ред. Т.Д. Марцинковской. – М.,2001.</w:t>
      </w:r>
    </w:p>
    <w:p w:rsidR="00D30259" w:rsidRPr="00D30259" w:rsidRDefault="00D30259" w:rsidP="00B25099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Романова Е.С., Потемкина С.Ф. Графические методы в психологической диагностике. – М., 1992.</w:t>
      </w:r>
    </w:p>
    <w:p w:rsidR="00D30259" w:rsidRPr="00D30259" w:rsidRDefault="00D30259" w:rsidP="00B25099">
      <w:pPr>
        <w:pStyle w:val="a3"/>
        <w:tabs>
          <w:tab w:val="left" w:pos="851"/>
        </w:tabs>
        <w:spacing w:after="0"/>
        <w:ind w:firstLine="284"/>
        <w:jc w:val="both"/>
        <w:rPr>
          <w:sz w:val="28"/>
          <w:szCs w:val="28"/>
        </w:rPr>
      </w:pPr>
    </w:p>
    <w:p w:rsidR="00D30259" w:rsidRPr="00D30259" w:rsidRDefault="00D30259" w:rsidP="00B25099">
      <w:pPr>
        <w:pStyle w:val="a3"/>
        <w:tabs>
          <w:tab w:val="left" w:pos="851"/>
        </w:tabs>
        <w:spacing w:after="0"/>
        <w:ind w:firstLine="284"/>
        <w:jc w:val="both"/>
        <w:rPr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>ДЕТСТВО КАК СОЦИАЛЬНО-ИСТОРИЧЕСКИЙ ФЕНОМЕН (2 ч.)</w:t>
      </w:r>
    </w:p>
    <w:p w:rsidR="00B25099" w:rsidRDefault="00B2509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План</w:t>
      </w:r>
    </w:p>
    <w:p w:rsidR="00D30259" w:rsidRPr="00D30259" w:rsidRDefault="00D30259" w:rsidP="00B2509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Понятие детства в современной науке.</w:t>
      </w:r>
    </w:p>
    <w:p w:rsidR="00D30259" w:rsidRPr="00D30259" w:rsidRDefault="00D30259" w:rsidP="00B2509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 xml:space="preserve">Исследование отражения феномена детства в произведениях искусства французским демографом и историком Ф. </w:t>
      </w: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Ариесом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>.</w:t>
      </w:r>
    </w:p>
    <w:p w:rsidR="00D30259" w:rsidRPr="00D30259" w:rsidRDefault="00D30259" w:rsidP="00B2509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 xml:space="preserve">Исследования Д.Б. </w:t>
      </w:r>
      <w:proofErr w:type="spellStart"/>
      <w:r w:rsidRPr="00D3025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в области этнографии. Парадоксы детского развития, определенные </w:t>
      </w: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>.</w:t>
      </w:r>
    </w:p>
    <w:p w:rsidR="00D30259" w:rsidRPr="00D30259" w:rsidRDefault="00D30259" w:rsidP="00B2509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Отношение к детям в исторической перспективе.</w:t>
      </w:r>
    </w:p>
    <w:p w:rsidR="00D30259" w:rsidRPr="00D30259" w:rsidRDefault="00D30259" w:rsidP="00B2509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Конвенция о правах ребенка как «Великая хартия вольностей для детей».</w:t>
      </w:r>
    </w:p>
    <w:p w:rsidR="00D30259" w:rsidRDefault="00D3025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D30259" w:rsidRPr="00D30259" w:rsidRDefault="00D30259" w:rsidP="00B2509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Раскройте взаимосвязь длительности периода детства и уровень развития общества в разные  исторические периоды. Подтвердите примерами.</w:t>
      </w:r>
    </w:p>
    <w:p w:rsidR="00D30259" w:rsidRPr="00D30259" w:rsidRDefault="00D30259" w:rsidP="00B2509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 xml:space="preserve">Приведите примеры, подтверждающие выводы Ф. </w:t>
      </w: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Ариеса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>.</w:t>
      </w:r>
    </w:p>
    <w:p w:rsidR="00D30259" w:rsidRPr="00D30259" w:rsidRDefault="00D30259" w:rsidP="00B2509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Как вы понимаете, что такое ребенок? Действительно ли</w:t>
      </w:r>
      <w:r w:rsidR="00B25099">
        <w:rPr>
          <w:rFonts w:ascii="Times New Roman" w:hAnsi="Times New Roman" w:cs="Times New Roman"/>
          <w:sz w:val="28"/>
          <w:szCs w:val="28"/>
        </w:rPr>
        <w:t>, что</w:t>
      </w:r>
      <w:r w:rsidRPr="00D30259">
        <w:rPr>
          <w:rFonts w:ascii="Times New Roman" w:hAnsi="Times New Roman" w:cs="Times New Roman"/>
          <w:sz w:val="28"/>
          <w:szCs w:val="28"/>
        </w:rPr>
        <w:t xml:space="preserve"> дети в современных условиях обладают теми правами, которые заявлены в «Конвенции о правах ребенка». Аргументируйте свой ответ.</w:t>
      </w:r>
    </w:p>
    <w:p w:rsidR="00D30259" w:rsidRPr="00D30259" w:rsidRDefault="00D30259" w:rsidP="00B2509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Подготовьте сообщения на тему: «Особенности отношения к детям в семье в различные исторические эпохи (</w:t>
      </w:r>
      <w:proofErr w:type="spellStart"/>
      <w:proofErr w:type="gramStart"/>
      <w:r w:rsidRPr="00D30259">
        <w:rPr>
          <w:rFonts w:ascii="Times New Roman" w:hAnsi="Times New Roman" w:cs="Times New Roman"/>
          <w:sz w:val="28"/>
          <w:szCs w:val="28"/>
        </w:rPr>
        <w:t>первобытно-общинный</w:t>
      </w:r>
      <w:proofErr w:type="spellEnd"/>
      <w:proofErr w:type="gramEnd"/>
      <w:r w:rsidRPr="00D30259">
        <w:rPr>
          <w:rFonts w:ascii="Times New Roman" w:hAnsi="Times New Roman" w:cs="Times New Roman"/>
          <w:sz w:val="28"/>
          <w:szCs w:val="28"/>
        </w:rPr>
        <w:t xml:space="preserve"> строй, феодализм, средние века, эпоха Возрождения и т.д.)».</w:t>
      </w: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0259" w:rsidRPr="00D30259" w:rsidRDefault="00D30259" w:rsidP="00B25099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9">
        <w:rPr>
          <w:rFonts w:ascii="Times New Roman" w:hAnsi="Times New Roman" w:cs="Times New Roman"/>
          <w:b/>
          <w:sz w:val="28"/>
          <w:szCs w:val="28"/>
        </w:rPr>
        <w:t>Литература основная</w:t>
      </w:r>
    </w:p>
    <w:p w:rsidR="00D30259" w:rsidRPr="00D30259" w:rsidRDefault="00D30259" w:rsidP="00B2509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Декларация прав ребенка // Обухова Л.Ф. Детская психология: теория, факты, проблемы. – М., 1995.</w:t>
      </w:r>
    </w:p>
    <w:p w:rsidR="00D30259" w:rsidRPr="00D30259" w:rsidRDefault="00D30259" w:rsidP="00B2509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Конвенция о правах ребенка // Обухова Л.Ф. Детская психология: теория, факты, проблемы. – М., 1995.</w:t>
      </w:r>
    </w:p>
    <w:p w:rsidR="00D30259" w:rsidRPr="00D30259" w:rsidRDefault="00D30259" w:rsidP="00B2509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259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D30259">
        <w:rPr>
          <w:rFonts w:ascii="Times New Roman" w:hAnsi="Times New Roman" w:cs="Times New Roman"/>
          <w:sz w:val="28"/>
          <w:szCs w:val="28"/>
        </w:rPr>
        <w:t xml:space="preserve"> Г. Психология развития. – СПб</w:t>
      </w:r>
      <w:proofErr w:type="gramStart"/>
      <w:r w:rsidRPr="00D302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0259">
        <w:rPr>
          <w:rFonts w:ascii="Times New Roman" w:hAnsi="Times New Roman" w:cs="Times New Roman"/>
          <w:sz w:val="28"/>
          <w:szCs w:val="28"/>
        </w:rPr>
        <w:t>2003.</w:t>
      </w:r>
    </w:p>
    <w:p w:rsidR="00D30259" w:rsidRPr="00D30259" w:rsidRDefault="00D30259" w:rsidP="00B2509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Обухова Л.Ф. Детская психология: теория, факты, проблемы. – М., 1995.</w:t>
      </w:r>
    </w:p>
    <w:p w:rsidR="00D30259" w:rsidRPr="00D30259" w:rsidRDefault="00D30259" w:rsidP="00B2509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Психология развития</w:t>
      </w:r>
      <w:proofErr w:type="gramStart"/>
      <w:r w:rsidRPr="00D3025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30259">
        <w:rPr>
          <w:rFonts w:ascii="Times New Roman" w:hAnsi="Times New Roman" w:cs="Times New Roman"/>
          <w:sz w:val="28"/>
          <w:szCs w:val="28"/>
        </w:rPr>
        <w:t>од ред. Т.Д. Марцинковской. – М.,2001.</w:t>
      </w:r>
    </w:p>
    <w:p w:rsidR="00D30259" w:rsidRPr="00D30259" w:rsidRDefault="00D30259" w:rsidP="00B2509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0259">
        <w:rPr>
          <w:rFonts w:ascii="Times New Roman" w:hAnsi="Times New Roman" w:cs="Times New Roman"/>
          <w:sz w:val="28"/>
          <w:szCs w:val="28"/>
        </w:rPr>
        <w:t>Сапогова Е.Е. Психология развития человека. – М., 2001.</w:t>
      </w:r>
    </w:p>
    <w:p w:rsidR="00D30259" w:rsidRPr="00D30259" w:rsidRDefault="00D30259" w:rsidP="00B2509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Эльконин Д.Б. Психология развития. – М., 2006.</w:t>
      </w:r>
    </w:p>
    <w:p w:rsidR="00D30259" w:rsidRPr="00D30259" w:rsidRDefault="00D30259" w:rsidP="00B2509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Эриксон Э. Детство и общество. – М., 1996.</w:t>
      </w:r>
    </w:p>
    <w:p w:rsidR="00D30259" w:rsidRPr="00D30259" w:rsidRDefault="00D30259" w:rsidP="00B25099">
      <w:pPr>
        <w:pStyle w:val="a3"/>
        <w:tabs>
          <w:tab w:val="left" w:pos="851"/>
        </w:tabs>
        <w:spacing w:after="0"/>
        <w:ind w:firstLine="284"/>
        <w:jc w:val="center"/>
        <w:rPr>
          <w:b/>
          <w:sz w:val="28"/>
          <w:szCs w:val="28"/>
        </w:rPr>
      </w:pPr>
    </w:p>
    <w:p w:rsidR="00D30259" w:rsidRPr="00D30259" w:rsidRDefault="00D30259" w:rsidP="00B25099">
      <w:pPr>
        <w:pStyle w:val="a3"/>
        <w:tabs>
          <w:tab w:val="left" w:pos="851"/>
        </w:tabs>
        <w:spacing w:after="0"/>
        <w:ind w:firstLine="284"/>
        <w:jc w:val="center"/>
        <w:rPr>
          <w:b/>
          <w:sz w:val="28"/>
          <w:szCs w:val="28"/>
        </w:rPr>
      </w:pPr>
      <w:r w:rsidRPr="00D30259">
        <w:rPr>
          <w:b/>
          <w:sz w:val="28"/>
          <w:szCs w:val="28"/>
        </w:rPr>
        <w:t>Литература дополнительная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 xml:space="preserve">Абраменкова В.В. Социальная психология детства в контексте развития отношений ребенка в мире </w:t>
      </w:r>
      <w:r>
        <w:rPr>
          <w:sz w:val="28"/>
          <w:szCs w:val="28"/>
        </w:rPr>
        <w:t xml:space="preserve">// Вопросы психологии.  2002. </w:t>
      </w:r>
      <w:r w:rsidRPr="00D30259">
        <w:rPr>
          <w:sz w:val="28"/>
          <w:szCs w:val="28"/>
        </w:rPr>
        <w:t xml:space="preserve"> № 1.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Арьес</w:t>
      </w:r>
      <w:proofErr w:type="spellEnd"/>
      <w:r w:rsidRPr="00D30259">
        <w:rPr>
          <w:sz w:val="28"/>
          <w:szCs w:val="28"/>
        </w:rPr>
        <w:t xml:space="preserve"> Ф. Ребенок и семейная жизнь при Старом порядке. – Екатеринбург,1999.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Бутинов</w:t>
      </w:r>
      <w:proofErr w:type="spellEnd"/>
      <w:r w:rsidRPr="00D30259">
        <w:rPr>
          <w:sz w:val="28"/>
          <w:szCs w:val="28"/>
        </w:rPr>
        <w:t xml:space="preserve"> Н.А. Этнография детства: Традиционные методы воспитания детей у народов Австралии, Океании и Индонезии. – М., 1992.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Кон И.С. Ребенок и общество: Историко-этнографическая перспектива. – М., 1988.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Кон И.С. Этнография родительства. – М., 2000.</w:t>
      </w:r>
    </w:p>
    <w:p w:rsidR="00D30259" w:rsidRPr="00581120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581120">
        <w:rPr>
          <w:sz w:val="28"/>
          <w:szCs w:val="28"/>
        </w:rPr>
        <w:lastRenderedPageBreak/>
        <w:t>Матейчек</w:t>
      </w:r>
      <w:proofErr w:type="spellEnd"/>
      <w:r w:rsidRPr="00581120">
        <w:rPr>
          <w:sz w:val="28"/>
          <w:szCs w:val="28"/>
        </w:rPr>
        <w:t xml:space="preserve"> З., </w:t>
      </w:r>
      <w:proofErr w:type="spellStart"/>
      <w:r w:rsidRPr="00581120">
        <w:rPr>
          <w:sz w:val="28"/>
          <w:szCs w:val="28"/>
        </w:rPr>
        <w:t>Лангмейер</w:t>
      </w:r>
      <w:proofErr w:type="spellEnd"/>
      <w:r w:rsidRPr="00581120">
        <w:rPr>
          <w:sz w:val="28"/>
          <w:szCs w:val="28"/>
        </w:rPr>
        <w:t xml:space="preserve"> Й. </w:t>
      </w:r>
      <w:proofErr w:type="gramStart"/>
      <w:r w:rsidRPr="00581120">
        <w:rPr>
          <w:sz w:val="28"/>
          <w:szCs w:val="28"/>
        </w:rPr>
        <w:t>Психическая</w:t>
      </w:r>
      <w:proofErr w:type="gramEnd"/>
      <w:r w:rsidRPr="00581120">
        <w:rPr>
          <w:sz w:val="28"/>
          <w:szCs w:val="28"/>
        </w:rPr>
        <w:t xml:space="preserve"> </w:t>
      </w:r>
      <w:proofErr w:type="spellStart"/>
      <w:r w:rsidRPr="00581120">
        <w:rPr>
          <w:sz w:val="28"/>
          <w:szCs w:val="28"/>
        </w:rPr>
        <w:t>депривация</w:t>
      </w:r>
      <w:proofErr w:type="spellEnd"/>
      <w:r w:rsidRPr="00581120">
        <w:rPr>
          <w:sz w:val="28"/>
          <w:szCs w:val="28"/>
        </w:rPr>
        <w:t xml:space="preserve"> в детском возрасте. – М.. 1984.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Мид</w:t>
      </w:r>
      <w:proofErr w:type="spellEnd"/>
      <w:r w:rsidRPr="00D30259">
        <w:rPr>
          <w:sz w:val="28"/>
          <w:szCs w:val="28"/>
        </w:rPr>
        <w:t xml:space="preserve"> М. Культура и мир детства. – М., 1988.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Муравьева О.С. Как воспитывали русского дворянина. – СПб</w:t>
      </w:r>
      <w:proofErr w:type="gramStart"/>
      <w:r w:rsidRPr="00D30259">
        <w:rPr>
          <w:sz w:val="28"/>
          <w:szCs w:val="28"/>
        </w:rPr>
        <w:t xml:space="preserve">., </w:t>
      </w:r>
      <w:proofErr w:type="gramEnd"/>
      <w:r w:rsidRPr="00D30259">
        <w:rPr>
          <w:sz w:val="28"/>
          <w:szCs w:val="28"/>
        </w:rPr>
        <w:t>1999.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 xml:space="preserve">Петровский В.А., </w:t>
      </w:r>
      <w:proofErr w:type="gramStart"/>
      <w:r w:rsidRPr="00D30259">
        <w:rPr>
          <w:sz w:val="28"/>
          <w:szCs w:val="28"/>
        </w:rPr>
        <w:t>Полевая</w:t>
      </w:r>
      <w:proofErr w:type="gramEnd"/>
      <w:r w:rsidRPr="00D30259">
        <w:rPr>
          <w:sz w:val="28"/>
          <w:szCs w:val="28"/>
        </w:rPr>
        <w:t xml:space="preserve"> М.В. Отчуждение как феномен детско-родительских отно</w:t>
      </w:r>
      <w:r w:rsidR="00581120">
        <w:rPr>
          <w:sz w:val="28"/>
          <w:szCs w:val="28"/>
        </w:rPr>
        <w:t xml:space="preserve">шений // Вопросы психологии. </w:t>
      </w:r>
      <w:r w:rsidRPr="00D30259">
        <w:rPr>
          <w:sz w:val="28"/>
          <w:szCs w:val="28"/>
        </w:rPr>
        <w:t>20</w:t>
      </w:r>
      <w:r w:rsidR="00581120">
        <w:rPr>
          <w:sz w:val="28"/>
          <w:szCs w:val="28"/>
        </w:rPr>
        <w:t xml:space="preserve">01. </w:t>
      </w:r>
      <w:r w:rsidRPr="00D30259">
        <w:rPr>
          <w:sz w:val="28"/>
          <w:szCs w:val="28"/>
        </w:rPr>
        <w:t>№ 1.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Рамих</w:t>
      </w:r>
      <w:proofErr w:type="spellEnd"/>
      <w:r w:rsidRPr="00D30259">
        <w:rPr>
          <w:sz w:val="28"/>
          <w:szCs w:val="28"/>
        </w:rPr>
        <w:t xml:space="preserve"> В.А. Материнство как социокультурный феномен. – </w:t>
      </w:r>
      <w:proofErr w:type="spellStart"/>
      <w:r w:rsidRPr="00D30259">
        <w:rPr>
          <w:sz w:val="28"/>
          <w:szCs w:val="28"/>
        </w:rPr>
        <w:t>Ростов-н</w:t>
      </w:r>
      <w:proofErr w:type="spellEnd"/>
      <w:r w:rsidRPr="00D30259">
        <w:rPr>
          <w:sz w:val="28"/>
          <w:szCs w:val="28"/>
        </w:rPr>
        <w:t>/Д., 1997.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Савина Е.А. Родительские представления и установки: понятие, виды, структура // Семейная психолог</w:t>
      </w:r>
      <w:r>
        <w:rPr>
          <w:sz w:val="28"/>
          <w:szCs w:val="28"/>
        </w:rPr>
        <w:t xml:space="preserve">ия и семейная терапия.  2001. </w:t>
      </w:r>
      <w:r w:rsidRPr="00D30259">
        <w:rPr>
          <w:sz w:val="28"/>
          <w:szCs w:val="28"/>
        </w:rPr>
        <w:t xml:space="preserve"> №3.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bCs/>
          <w:sz w:val="28"/>
          <w:szCs w:val="28"/>
        </w:rPr>
        <w:t xml:space="preserve">Савина Е.А., </w:t>
      </w:r>
      <w:proofErr w:type="spellStart"/>
      <w:r w:rsidRPr="00D30259">
        <w:rPr>
          <w:bCs/>
          <w:sz w:val="28"/>
          <w:szCs w:val="28"/>
        </w:rPr>
        <w:t>Чарова</w:t>
      </w:r>
      <w:proofErr w:type="spellEnd"/>
      <w:r w:rsidRPr="00D30259">
        <w:rPr>
          <w:bCs/>
          <w:sz w:val="28"/>
          <w:szCs w:val="28"/>
        </w:rPr>
        <w:t xml:space="preserve"> О.Б.</w:t>
      </w:r>
      <w:r w:rsidRPr="00D30259">
        <w:rPr>
          <w:sz w:val="28"/>
          <w:szCs w:val="28"/>
        </w:rPr>
        <w:t xml:space="preserve"> Особенности ма</w:t>
      </w:r>
      <w:r w:rsidRPr="00D30259">
        <w:rPr>
          <w:sz w:val="28"/>
          <w:szCs w:val="28"/>
        </w:rPr>
        <w:softHyphen/>
        <w:t xml:space="preserve">теринских установок по отношению к детям   с нарушениями в развитии //  </w:t>
      </w:r>
      <w:proofErr w:type="spellStart"/>
      <w:r w:rsidRPr="00D30259">
        <w:rPr>
          <w:sz w:val="28"/>
          <w:szCs w:val="28"/>
        </w:rPr>
        <w:t>Вопр</w:t>
      </w:r>
      <w:proofErr w:type="spellEnd"/>
      <w:r w:rsidRPr="00D30259">
        <w:rPr>
          <w:sz w:val="28"/>
          <w:szCs w:val="28"/>
        </w:rPr>
        <w:t>. психол.  2002. № 6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Самоукина</w:t>
      </w:r>
      <w:proofErr w:type="spellEnd"/>
      <w:r w:rsidRPr="00D30259">
        <w:rPr>
          <w:sz w:val="28"/>
          <w:szCs w:val="28"/>
        </w:rPr>
        <w:t xml:space="preserve"> Н.В. Психология материнства // Прикладная психология. 1998. № 6.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proofErr w:type="spellStart"/>
      <w:r w:rsidRPr="00D30259">
        <w:rPr>
          <w:sz w:val="28"/>
          <w:szCs w:val="28"/>
        </w:rPr>
        <w:t>Сараева</w:t>
      </w:r>
      <w:proofErr w:type="spellEnd"/>
      <w:r w:rsidRPr="00D30259">
        <w:rPr>
          <w:sz w:val="28"/>
          <w:szCs w:val="28"/>
        </w:rPr>
        <w:t xml:space="preserve"> А.А. Семья, в которой рождается личность // Материалы Всероссийской научной конференции «Психологические проблемы современной  российской семьи». – М., 2003. Т.1.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 xml:space="preserve">Смирнова Е.О. Теория привязанности: концепция и эксперимент </w:t>
      </w:r>
      <w:r>
        <w:rPr>
          <w:sz w:val="28"/>
          <w:szCs w:val="28"/>
        </w:rPr>
        <w:t xml:space="preserve">// Вопросы психологии.  1995. </w:t>
      </w:r>
      <w:r w:rsidRPr="00D30259">
        <w:rPr>
          <w:sz w:val="28"/>
          <w:szCs w:val="28"/>
        </w:rPr>
        <w:t xml:space="preserve"> № 3.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 xml:space="preserve">Смирнова Е.О., </w:t>
      </w:r>
      <w:proofErr w:type="spellStart"/>
      <w:r w:rsidRPr="00D30259">
        <w:rPr>
          <w:sz w:val="28"/>
          <w:szCs w:val="28"/>
        </w:rPr>
        <w:t>Кошкарова</w:t>
      </w:r>
      <w:proofErr w:type="spellEnd"/>
      <w:r w:rsidRPr="00D30259">
        <w:rPr>
          <w:sz w:val="28"/>
          <w:szCs w:val="28"/>
        </w:rPr>
        <w:t xml:space="preserve"> Т.А.Психологический анализ материнских </w:t>
      </w:r>
      <w:r>
        <w:rPr>
          <w:sz w:val="28"/>
          <w:szCs w:val="28"/>
        </w:rPr>
        <w:t xml:space="preserve">жалоб //  Вопросы психологии. 2005. </w:t>
      </w:r>
      <w:r w:rsidRPr="00D30259">
        <w:rPr>
          <w:sz w:val="28"/>
          <w:szCs w:val="28"/>
        </w:rPr>
        <w:t xml:space="preserve"> № 6.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Соколова В.Н., Юзефович  Г.Я. Отцы и дети в меняющемся мире. – М., 1991.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Толстых А.В. Взрослые и дети: парадоксы общения. – М., 1988.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Филиппова Г.Г. Материнство и основные аспекты его исследования в психологии  /</w:t>
      </w:r>
      <w:r>
        <w:rPr>
          <w:sz w:val="28"/>
          <w:szCs w:val="28"/>
        </w:rPr>
        <w:t xml:space="preserve">/ Вопросы  психологии.  2001. </w:t>
      </w:r>
      <w:r w:rsidRPr="00D30259">
        <w:rPr>
          <w:sz w:val="28"/>
          <w:szCs w:val="28"/>
        </w:rPr>
        <w:t xml:space="preserve"> № 2.</w:t>
      </w:r>
    </w:p>
    <w:p w:rsidR="00D30259" w:rsidRPr="00D30259" w:rsidRDefault="00D30259" w:rsidP="00B25099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284"/>
        <w:jc w:val="both"/>
        <w:rPr>
          <w:sz w:val="28"/>
          <w:szCs w:val="28"/>
        </w:rPr>
      </w:pPr>
      <w:r w:rsidRPr="00D30259">
        <w:rPr>
          <w:sz w:val="28"/>
          <w:szCs w:val="28"/>
        </w:rPr>
        <w:t>Фромм Э. Искусство любить. – Минск, 1990.</w:t>
      </w:r>
    </w:p>
    <w:p w:rsidR="00DE5412" w:rsidRPr="00D30259" w:rsidRDefault="00DE5412" w:rsidP="00B2509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E5412" w:rsidRPr="00D30259" w:rsidSect="00B250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7B8"/>
    <w:multiLevelType w:val="hybridMultilevel"/>
    <w:tmpl w:val="256AA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D4CF1"/>
    <w:multiLevelType w:val="hybridMultilevel"/>
    <w:tmpl w:val="DFF43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7787F"/>
    <w:multiLevelType w:val="hybridMultilevel"/>
    <w:tmpl w:val="C930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9AA"/>
    <w:multiLevelType w:val="hybridMultilevel"/>
    <w:tmpl w:val="63FC2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E7C14"/>
    <w:multiLevelType w:val="hybridMultilevel"/>
    <w:tmpl w:val="BD76097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033B1"/>
    <w:multiLevelType w:val="hybridMultilevel"/>
    <w:tmpl w:val="5B1A9202"/>
    <w:lvl w:ilvl="0" w:tplc="94D413FE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B5370"/>
    <w:multiLevelType w:val="hybridMultilevel"/>
    <w:tmpl w:val="55E4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13FE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30259"/>
    <w:rsid w:val="00581120"/>
    <w:rsid w:val="00B25099"/>
    <w:rsid w:val="00D30259"/>
    <w:rsid w:val="00D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02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302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2017-09-05T16:52:00Z</dcterms:created>
  <dcterms:modified xsi:type="dcterms:W3CDTF">2017-09-05T17:03:00Z</dcterms:modified>
</cp:coreProperties>
</file>