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70" w:rsidRDefault="004F5212">
      <w:pPr>
        <w:spacing w:before="67"/>
        <w:ind w:left="2310" w:right="2461" w:hanging="3"/>
        <w:jc w:val="center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761308</wp:posOffset>
            </wp:positionH>
            <wp:positionV relativeFrom="paragraph">
              <wp:posOffset>65117</wp:posOffset>
            </wp:positionV>
            <wp:extent cx="915147" cy="915147"/>
            <wp:effectExtent l="0" t="0" r="0" b="0"/>
            <wp:wrapNone/>
            <wp:docPr id="1" name="image1.jpeg" descr="эмблема 75 лет-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147" cy="91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6"/>
        </w:rPr>
        <w:t>Федеральное государственное бюджетное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образовательное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учреждение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высшего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образования</w:t>
      </w:r>
    </w:p>
    <w:p w:rsidR="00651470" w:rsidRDefault="004F5212">
      <w:pPr>
        <w:spacing w:before="2"/>
        <w:ind w:left="1973" w:right="2123" w:hanging="2"/>
        <w:jc w:val="center"/>
        <w:rPr>
          <w:sz w:val="26"/>
        </w:rPr>
      </w:pPr>
      <w:r>
        <w:rPr>
          <w:spacing w:val="-6"/>
          <w:sz w:val="26"/>
        </w:rPr>
        <w:t>«Красноярский государственный медицинский</w:t>
      </w:r>
      <w:r>
        <w:rPr>
          <w:spacing w:val="-5"/>
          <w:sz w:val="26"/>
        </w:rPr>
        <w:t xml:space="preserve"> </w:t>
      </w:r>
      <w:r>
        <w:rPr>
          <w:w w:val="95"/>
          <w:sz w:val="26"/>
        </w:rPr>
        <w:t>университет имени профессора В. Ф. Войно-Ясенецкого»</w:t>
      </w:r>
      <w:r>
        <w:rPr>
          <w:spacing w:val="-59"/>
          <w:w w:val="95"/>
          <w:sz w:val="26"/>
        </w:rPr>
        <w:t xml:space="preserve"> </w:t>
      </w:r>
      <w:r>
        <w:rPr>
          <w:spacing w:val="-6"/>
          <w:sz w:val="26"/>
        </w:rPr>
        <w:t>Министерства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здравоохранения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Федерации</w:t>
      </w:r>
    </w:p>
    <w:p w:rsidR="00651470" w:rsidRDefault="00651470">
      <w:pPr>
        <w:pStyle w:val="a3"/>
        <w:spacing w:before="1"/>
      </w:pPr>
    </w:p>
    <w:p w:rsidR="00651470" w:rsidRDefault="004F5212">
      <w:pPr>
        <w:pStyle w:val="a3"/>
        <w:ind w:left="824" w:right="1047"/>
        <w:jc w:val="center"/>
      </w:pPr>
      <w:r>
        <w:t>Фармацевтический</w:t>
      </w:r>
      <w:r>
        <w:rPr>
          <w:spacing w:val="-17"/>
        </w:rPr>
        <w:t xml:space="preserve"> </w:t>
      </w:r>
      <w:r>
        <w:t>колледж</w:t>
      </w: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4F5212">
      <w:pPr>
        <w:spacing w:before="209" w:line="360" w:lineRule="auto"/>
        <w:ind w:left="1719" w:right="1953" w:firstLine="3"/>
        <w:jc w:val="center"/>
        <w:rPr>
          <w:b/>
          <w:sz w:val="32"/>
        </w:rPr>
      </w:pPr>
      <w:r>
        <w:rPr>
          <w:b/>
          <w:sz w:val="32"/>
        </w:rPr>
        <w:t>ТЕОРИЯ И ПРАКТИКА ЛАБОРАТОРНЫХ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ОБЩЕКЛИНИЧЕСКИХ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ИССЛЕДОВАНИЙ</w:t>
      </w:r>
    </w:p>
    <w:p w:rsidR="00651470" w:rsidRDefault="004F5212">
      <w:pPr>
        <w:pStyle w:val="a3"/>
        <w:spacing w:before="273"/>
        <w:ind w:left="824" w:right="1046"/>
        <w:jc w:val="center"/>
      </w:pPr>
      <w:r>
        <w:t>Дневник учебной практики для обучающихся 2 курса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31.02.03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диагностика</w:t>
      </w:r>
    </w:p>
    <w:p w:rsidR="00651470" w:rsidRDefault="004F5212">
      <w:pPr>
        <w:pStyle w:val="a3"/>
        <w:spacing w:before="1"/>
        <w:ind w:left="824" w:right="1050"/>
        <w:jc w:val="center"/>
      </w:pPr>
      <w:r>
        <w:t>(базовой,</w:t>
      </w:r>
      <w:r>
        <w:rPr>
          <w:spacing w:val="-5"/>
        </w:rPr>
        <w:t xml:space="preserve"> </w:t>
      </w:r>
      <w:r>
        <w:t>углубленной</w:t>
      </w:r>
      <w:r>
        <w:rPr>
          <w:spacing w:val="-6"/>
        </w:rPr>
        <w:t xml:space="preserve"> </w:t>
      </w:r>
      <w:r>
        <w:t>подготовки)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spacing w:before="1"/>
        <w:rPr>
          <w:sz w:val="34"/>
        </w:rPr>
      </w:pPr>
    </w:p>
    <w:p w:rsidR="00651470" w:rsidRDefault="004F5212">
      <w:pPr>
        <w:pStyle w:val="a3"/>
        <w:ind w:left="4292" w:right="4515"/>
        <w:jc w:val="center"/>
      </w:pPr>
      <w:r>
        <w:t>Красноярск</w:t>
      </w:r>
      <w:r>
        <w:rPr>
          <w:spacing w:val="-67"/>
        </w:rPr>
        <w:t xml:space="preserve"> </w:t>
      </w:r>
      <w:r>
        <w:t>2017</w:t>
      </w:r>
    </w:p>
    <w:p w:rsidR="00651470" w:rsidRDefault="00651470">
      <w:pPr>
        <w:jc w:val="center"/>
        <w:sectPr w:rsidR="00651470">
          <w:type w:val="continuous"/>
          <w:pgSz w:w="11910" w:h="16840"/>
          <w:pgMar w:top="1040" w:right="880" w:bottom="280" w:left="820" w:header="720" w:footer="720" w:gutter="0"/>
          <w:cols w:space="720"/>
        </w:sectPr>
      </w:pPr>
    </w:p>
    <w:p w:rsidR="00651470" w:rsidRDefault="004F5212">
      <w:pPr>
        <w:pStyle w:val="a3"/>
        <w:spacing w:before="67"/>
        <w:ind w:left="598"/>
      </w:pPr>
      <w:r>
        <w:lastRenderedPageBreak/>
        <w:t>УДК</w:t>
      </w:r>
      <w:r>
        <w:rPr>
          <w:spacing w:val="-17"/>
        </w:rPr>
        <w:t xml:space="preserve"> </w:t>
      </w:r>
      <w:r>
        <w:t>616-074(079.3)</w:t>
      </w:r>
    </w:p>
    <w:p w:rsidR="00651470" w:rsidRDefault="004F5212">
      <w:pPr>
        <w:pStyle w:val="a3"/>
        <w:spacing w:before="2"/>
        <w:ind w:left="946" w:right="8383" w:hanging="348"/>
      </w:pPr>
      <w:r>
        <w:t>ББК 53.45</w:t>
      </w:r>
      <w:r>
        <w:rPr>
          <w:spacing w:val="-67"/>
        </w:rPr>
        <w:t xml:space="preserve"> </w:t>
      </w:r>
      <w:r>
        <w:t>Т33</w:t>
      </w:r>
    </w:p>
    <w:p w:rsidR="00651470" w:rsidRDefault="00651470">
      <w:pPr>
        <w:pStyle w:val="a3"/>
        <w:spacing w:before="11"/>
        <w:rPr>
          <w:sz w:val="27"/>
        </w:rPr>
      </w:pPr>
    </w:p>
    <w:p w:rsidR="00651470" w:rsidRDefault="004F5212">
      <w:pPr>
        <w:pStyle w:val="a3"/>
        <w:ind w:left="598" w:right="248"/>
        <w:jc w:val="both"/>
      </w:pPr>
      <w:r>
        <w:t>Теория и практика лабораторных общеклинических исследований : дневник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31.02.03</w:t>
      </w:r>
      <w:r>
        <w:rPr>
          <w:spacing w:val="-67"/>
        </w:rPr>
        <w:t xml:space="preserve"> </w:t>
      </w:r>
      <w:r>
        <w:t>Лабораторная диагностика (базовой, углубленной подготовки) / сост. М. Ф.</w:t>
      </w:r>
      <w:r>
        <w:rPr>
          <w:spacing w:val="1"/>
        </w:rPr>
        <w:t xml:space="preserve"> </w:t>
      </w:r>
      <w:r>
        <w:t>Воронова</w:t>
      </w:r>
      <w:r>
        <w:rPr>
          <w:spacing w:val="-11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Фармацевтический</w:t>
      </w:r>
      <w:r>
        <w:rPr>
          <w:spacing w:val="-10"/>
        </w:rPr>
        <w:t xml:space="preserve"> </w:t>
      </w:r>
      <w:r>
        <w:t>колледж.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Красноярск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тип.</w:t>
      </w:r>
      <w:r>
        <w:rPr>
          <w:spacing w:val="-11"/>
        </w:rPr>
        <w:t xml:space="preserve"> </w:t>
      </w:r>
      <w:r>
        <w:t>КрасГМУ,</w:t>
      </w:r>
      <w:r>
        <w:rPr>
          <w:spacing w:val="-11"/>
        </w:rPr>
        <w:t xml:space="preserve"> </w:t>
      </w:r>
      <w:r>
        <w:t>2017.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24 с.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spacing w:before="11"/>
        <w:rPr>
          <w:sz w:val="23"/>
        </w:rPr>
      </w:pPr>
    </w:p>
    <w:p w:rsidR="00651470" w:rsidRDefault="004F5212">
      <w:pPr>
        <w:ind w:left="598"/>
        <w:rPr>
          <w:sz w:val="28"/>
        </w:rPr>
      </w:pPr>
      <w:r>
        <w:rPr>
          <w:b/>
          <w:sz w:val="28"/>
        </w:rPr>
        <w:t>Составители: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Воронова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М.Ф.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4F5212">
      <w:pPr>
        <w:pStyle w:val="a3"/>
        <w:spacing w:before="208"/>
        <w:ind w:left="598" w:right="249" w:firstLine="707"/>
        <w:jc w:val="both"/>
      </w:pPr>
      <w:r>
        <w:t>Дневник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итоговому</w:t>
      </w:r>
      <w:r>
        <w:rPr>
          <w:spacing w:val="-6"/>
        </w:rPr>
        <w:t xml:space="preserve"> </w:t>
      </w:r>
      <w:r>
        <w:t>отчету.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24"/>
        </w:rPr>
      </w:pPr>
    </w:p>
    <w:p w:rsidR="00651470" w:rsidRDefault="004F5212">
      <w:pPr>
        <w:pStyle w:val="a3"/>
        <w:tabs>
          <w:tab w:val="left" w:pos="2718"/>
          <w:tab w:val="left" w:pos="3277"/>
          <w:tab w:val="left" w:pos="4737"/>
          <w:tab w:val="left" w:pos="5447"/>
          <w:tab w:val="left" w:pos="6203"/>
          <w:tab w:val="left" w:pos="6985"/>
          <w:tab w:val="left" w:pos="9184"/>
        </w:tabs>
        <w:ind w:left="598" w:right="254"/>
      </w:pPr>
      <w:r>
        <w:t>Рекомендован</w:t>
      </w:r>
      <w:r>
        <w:tab/>
        <w:t>к</w:t>
      </w:r>
      <w:r>
        <w:tab/>
        <w:t>изданию</w:t>
      </w:r>
      <w:r>
        <w:tab/>
        <w:t>по</w:t>
      </w:r>
      <w:r>
        <w:tab/>
        <w:t>решению</w:t>
      </w:r>
      <w:r>
        <w:tab/>
        <w:t>методического</w:t>
      </w:r>
      <w:r>
        <w:tab/>
      </w:r>
      <w:r>
        <w:rPr>
          <w:spacing w:val="-1"/>
        </w:rPr>
        <w:t>совета</w:t>
      </w:r>
      <w:r>
        <w:rPr>
          <w:spacing w:val="-67"/>
        </w:rPr>
        <w:t xml:space="preserve"> </w:t>
      </w:r>
      <w:r>
        <w:t>Фармацевтического</w:t>
      </w:r>
      <w:r>
        <w:rPr>
          <w:spacing w:val="-6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№3</w:t>
      </w:r>
      <w:r>
        <w:tab/>
        <w:t>от</w:t>
      </w:r>
      <w:r>
        <w:rPr>
          <w:spacing w:val="-1"/>
        </w:rPr>
        <w:t xml:space="preserve"> </w:t>
      </w:r>
      <w:r>
        <w:t>«20»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г.)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spacing w:before="1"/>
        <w:rPr>
          <w:sz w:val="24"/>
        </w:rPr>
      </w:pPr>
    </w:p>
    <w:p w:rsidR="00651470" w:rsidRDefault="004F5212">
      <w:pPr>
        <w:ind w:left="6271"/>
        <w:rPr>
          <w:sz w:val="24"/>
        </w:rPr>
      </w:pPr>
      <w:r>
        <w:rPr>
          <w:sz w:val="24"/>
        </w:rPr>
        <w:t>©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КрасГМУ</w:t>
      </w:r>
    </w:p>
    <w:p w:rsidR="00651470" w:rsidRDefault="004F5212">
      <w:pPr>
        <w:ind w:left="6271" w:right="496" w:firstLine="60"/>
        <w:rPr>
          <w:sz w:val="24"/>
        </w:rPr>
      </w:pPr>
      <w:r>
        <w:rPr>
          <w:sz w:val="24"/>
        </w:rPr>
        <w:t>им. проф. В.Ф.ВойноЯсенецкого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Минздрава России, Фармацев-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колледж, 2017</w:t>
      </w:r>
    </w:p>
    <w:p w:rsidR="00651470" w:rsidRDefault="00651470">
      <w:pPr>
        <w:rPr>
          <w:sz w:val="24"/>
        </w:rPr>
        <w:sectPr w:rsidR="00651470">
          <w:pgSz w:w="11910" w:h="16840"/>
          <w:pgMar w:top="1040" w:right="880" w:bottom="280" w:left="820" w:header="720" w:footer="720" w:gutter="0"/>
          <w:cols w:space="720"/>
        </w:sectPr>
      </w:pPr>
    </w:p>
    <w:p w:rsidR="00651470" w:rsidRDefault="004F5212">
      <w:pPr>
        <w:pStyle w:val="1"/>
        <w:spacing w:before="72"/>
        <w:ind w:left="824" w:right="104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1470" w:rsidRDefault="004F5212">
      <w:pPr>
        <w:pStyle w:val="a3"/>
        <w:spacing w:before="158"/>
        <w:ind w:left="312" w:right="539" w:firstLine="708"/>
        <w:jc w:val="both"/>
      </w:pPr>
      <w:r>
        <w:t>Учебная практика «Теория и практика лабораторных общеклинических</w:t>
      </w:r>
      <w:r>
        <w:rPr>
          <w:spacing w:val="-67"/>
        </w:rPr>
        <w:t xml:space="preserve"> </w:t>
      </w:r>
      <w:r>
        <w:t>исследований»</w:t>
      </w:r>
      <w:r>
        <w:rPr>
          <w:spacing w:val="59"/>
        </w:rPr>
        <w:t xml:space="preserve"> </w:t>
      </w:r>
      <w:r>
        <w:t>относится</w:t>
      </w:r>
      <w:r>
        <w:rPr>
          <w:spacing w:val="58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профессиональному</w:t>
      </w:r>
      <w:r>
        <w:rPr>
          <w:spacing w:val="55"/>
        </w:rPr>
        <w:t xml:space="preserve"> </w:t>
      </w:r>
      <w:r>
        <w:t>модулю</w:t>
      </w:r>
      <w:r>
        <w:rPr>
          <w:spacing w:val="47"/>
        </w:rPr>
        <w:t xml:space="preserve"> </w:t>
      </w:r>
      <w:r>
        <w:t>ПМ.01</w:t>
      </w:r>
    </w:p>
    <w:p w:rsidR="00651470" w:rsidRDefault="004F5212">
      <w:pPr>
        <w:pStyle w:val="a3"/>
        <w:spacing w:line="321" w:lineRule="exact"/>
        <w:ind w:left="312"/>
        <w:jc w:val="both"/>
      </w:pPr>
      <w:r>
        <w:t>«Проведение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общеклинических</w:t>
      </w:r>
      <w:r>
        <w:rPr>
          <w:spacing w:val="-3"/>
        </w:rPr>
        <w:t xml:space="preserve"> </w:t>
      </w:r>
      <w:r>
        <w:t>исследований»</w:t>
      </w:r>
    </w:p>
    <w:p w:rsidR="00651470" w:rsidRDefault="004F5212">
      <w:pPr>
        <w:pStyle w:val="a3"/>
        <w:ind w:left="312" w:right="536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2/4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программы теоретического и практического обучения, предусмотренной 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семестре.</w:t>
      </w:r>
    </w:p>
    <w:p w:rsidR="00651470" w:rsidRDefault="004F5212">
      <w:pPr>
        <w:pStyle w:val="a3"/>
        <w:spacing w:before="1"/>
        <w:ind w:left="312" w:right="534" w:firstLine="566"/>
        <w:jc w:val="both"/>
      </w:pPr>
      <w:r>
        <w:t>Практика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подготовки, полученной в процессе обучения и приобретение обучающимися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клинико-диагностической</w:t>
      </w:r>
      <w:r>
        <w:rPr>
          <w:spacing w:val="-4"/>
        </w:rPr>
        <w:t xml:space="preserve"> </w:t>
      </w:r>
      <w:r>
        <w:t>лаборатории.</w:t>
      </w:r>
    </w:p>
    <w:p w:rsidR="00651470" w:rsidRDefault="004F5212">
      <w:pPr>
        <w:pStyle w:val="a3"/>
        <w:spacing w:before="1"/>
        <w:ind w:left="312" w:right="537" w:firstLine="708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колледжа</w:t>
      </w:r>
      <w:r>
        <w:rPr>
          <w:spacing w:val="1"/>
        </w:rPr>
        <w:t xml:space="preserve"> </w:t>
      </w:r>
      <w:r>
        <w:t>и техники безопасности, установленным на 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КДЛ.</w:t>
      </w:r>
    </w:p>
    <w:p w:rsidR="00651470" w:rsidRDefault="004F5212">
      <w:pPr>
        <w:pStyle w:val="a3"/>
        <w:ind w:left="312" w:right="545" w:firstLine="698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практики.</w:t>
      </w:r>
    </w:p>
    <w:p w:rsidR="00651470" w:rsidRDefault="004F5212">
      <w:pPr>
        <w:pStyle w:val="a3"/>
        <w:spacing w:line="242" w:lineRule="auto"/>
        <w:ind w:left="312" w:right="537" w:firstLine="7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оценки всех форм</w:t>
      </w:r>
      <w:r>
        <w:rPr>
          <w:spacing w:val="-3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практиканта.</w:t>
      </w:r>
    </w:p>
    <w:p w:rsidR="00651470" w:rsidRDefault="004F5212">
      <w:pPr>
        <w:pStyle w:val="a3"/>
        <w:ind w:left="312" w:right="538" w:firstLine="708"/>
        <w:jc w:val="both"/>
      </w:pPr>
      <w:r>
        <w:t>Для получения положительной оценки практикант должен 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документацию.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практиканта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31"/>
        </w:rPr>
        <w:t xml:space="preserve"> </w:t>
      </w:r>
      <w:r>
        <w:t>полноты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отчетов,</w:t>
      </w:r>
      <w:r>
        <w:rPr>
          <w:spacing w:val="30"/>
        </w:rPr>
        <w:t xml:space="preserve"> </w:t>
      </w:r>
      <w:r>
        <w:t>представленных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дневнике</w:t>
      </w:r>
      <w:r>
        <w:rPr>
          <w:spacing w:val="31"/>
        </w:rPr>
        <w:t xml:space="preserve"> </w:t>
      </w:r>
      <w:r>
        <w:t>практики,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651470" w:rsidRDefault="004F5212">
      <w:pPr>
        <w:pStyle w:val="a3"/>
        <w:ind w:left="312" w:right="546" w:firstLine="708"/>
        <w:jc w:val="both"/>
      </w:pPr>
      <w:r>
        <w:t>Практикант, не выполнивший программу или не предоставивший ее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 сроки,</w:t>
      </w:r>
      <w:r>
        <w:rPr>
          <w:spacing w:val="-2"/>
        </w:rPr>
        <w:t xml:space="preserve"> </w:t>
      </w:r>
      <w:r>
        <w:t>считается не</w:t>
      </w:r>
      <w:r>
        <w:rPr>
          <w:spacing w:val="-1"/>
        </w:rPr>
        <w:t xml:space="preserve"> </w:t>
      </w:r>
      <w:r>
        <w:t>аттестованным.</w:t>
      </w:r>
    </w:p>
    <w:p w:rsidR="00651470" w:rsidRDefault="00651470">
      <w:pPr>
        <w:pStyle w:val="a3"/>
        <w:spacing w:before="4"/>
        <w:rPr>
          <w:sz w:val="27"/>
        </w:rPr>
      </w:pPr>
    </w:p>
    <w:p w:rsidR="00651470" w:rsidRDefault="004F5212">
      <w:pPr>
        <w:pStyle w:val="1"/>
        <w:spacing w:line="322" w:lineRule="exact"/>
        <w:ind w:left="1021"/>
        <w:jc w:val="both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b w:val="0"/>
        </w:rPr>
        <w:t>.</w:t>
      </w:r>
    </w:p>
    <w:p w:rsidR="00651470" w:rsidRDefault="004F5212">
      <w:pPr>
        <w:spacing w:line="322" w:lineRule="exact"/>
        <w:ind w:left="1021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«отлично»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выставляется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условии</w:t>
      </w:r>
      <w:r>
        <w:rPr>
          <w:sz w:val="28"/>
        </w:rPr>
        <w:t>:</w:t>
      </w:r>
    </w:p>
    <w:p w:rsidR="00651470" w:rsidRDefault="004F5212">
      <w:pPr>
        <w:pStyle w:val="a4"/>
        <w:numPr>
          <w:ilvl w:val="0"/>
          <w:numId w:val="14"/>
        </w:numPr>
        <w:tabs>
          <w:tab w:val="left" w:pos="1444"/>
        </w:tabs>
        <w:spacing w:line="242" w:lineRule="auto"/>
        <w:ind w:right="53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«отлично».</w:t>
      </w:r>
    </w:p>
    <w:p w:rsidR="00651470" w:rsidRDefault="004F5212">
      <w:pPr>
        <w:pStyle w:val="a4"/>
        <w:numPr>
          <w:ilvl w:val="0"/>
          <w:numId w:val="14"/>
        </w:numPr>
        <w:tabs>
          <w:tab w:val="left" w:pos="1379"/>
        </w:tabs>
        <w:ind w:right="538" w:firstLine="708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замечаний. Компьютерная презентация содержит полный объем 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изображение.</w:t>
      </w:r>
    </w:p>
    <w:p w:rsidR="00651470" w:rsidRDefault="004F5212">
      <w:pPr>
        <w:pStyle w:val="a4"/>
        <w:numPr>
          <w:ilvl w:val="0"/>
          <w:numId w:val="14"/>
        </w:numPr>
        <w:tabs>
          <w:tab w:val="left" w:pos="1307"/>
        </w:tabs>
        <w:ind w:right="534" w:firstLine="708"/>
        <w:jc w:val="both"/>
        <w:rPr>
          <w:sz w:val="28"/>
        </w:rPr>
      </w:pPr>
      <w:r>
        <w:rPr>
          <w:sz w:val="28"/>
        </w:rPr>
        <w:t>Студент во время устного ответа дает полные ответы, 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651470" w:rsidRDefault="004F5212">
      <w:pPr>
        <w:pStyle w:val="1"/>
        <w:spacing w:line="322" w:lineRule="exact"/>
        <w:ind w:left="1021"/>
        <w:jc w:val="both"/>
        <w:rPr>
          <w:b w:val="0"/>
        </w:rPr>
      </w:pPr>
      <w:r>
        <w:t>Оценка</w:t>
      </w:r>
      <w:r>
        <w:rPr>
          <w:spacing w:val="-1"/>
        </w:rPr>
        <w:t xml:space="preserve"> </w:t>
      </w:r>
      <w:r>
        <w:t>«хорошо»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b w:val="0"/>
        </w:rPr>
        <w:t>:</w:t>
      </w:r>
    </w:p>
    <w:p w:rsidR="00651470" w:rsidRDefault="004F5212">
      <w:pPr>
        <w:pStyle w:val="a4"/>
        <w:numPr>
          <w:ilvl w:val="0"/>
          <w:numId w:val="13"/>
        </w:numPr>
        <w:tabs>
          <w:tab w:val="left" w:pos="1444"/>
        </w:tabs>
        <w:ind w:right="53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«хорошо».</w:t>
      </w:r>
    </w:p>
    <w:p w:rsidR="00651470" w:rsidRDefault="00651470">
      <w:pPr>
        <w:jc w:val="both"/>
        <w:rPr>
          <w:sz w:val="28"/>
        </w:rPr>
        <w:sectPr w:rsidR="00651470">
          <w:footerReference w:type="default" r:id="rId9"/>
          <w:pgSz w:w="11910" w:h="16840"/>
          <w:pgMar w:top="1040" w:right="880" w:bottom="980" w:left="820" w:header="0" w:footer="782" w:gutter="0"/>
          <w:pgNumType w:start="3"/>
          <w:cols w:space="720"/>
        </w:sectPr>
      </w:pPr>
    </w:p>
    <w:p w:rsidR="00651470" w:rsidRDefault="004F5212">
      <w:pPr>
        <w:pStyle w:val="a4"/>
        <w:numPr>
          <w:ilvl w:val="0"/>
          <w:numId w:val="13"/>
        </w:numPr>
        <w:tabs>
          <w:tab w:val="left" w:pos="1592"/>
        </w:tabs>
        <w:spacing w:before="67"/>
        <w:ind w:left="598" w:right="255" w:firstLine="707"/>
        <w:jc w:val="both"/>
        <w:rPr>
          <w:sz w:val="28"/>
        </w:rPr>
      </w:pPr>
      <w:r>
        <w:rPr>
          <w:sz w:val="28"/>
        </w:rPr>
        <w:lastRenderedPageBreak/>
        <w:t>Отчет в дневнике составлен в соответствии с требованиями, имеются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иллюстраций.</w:t>
      </w:r>
    </w:p>
    <w:p w:rsidR="00651470" w:rsidRDefault="004F5212">
      <w:pPr>
        <w:pStyle w:val="a4"/>
        <w:numPr>
          <w:ilvl w:val="0"/>
          <w:numId w:val="13"/>
        </w:numPr>
        <w:tabs>
          <w:tab w:val="left" w:pos="1590"/>
        </w:tabs>
        <w:spacing w:before="1"/>
        <w:ind w:left="598" w:right="248" w:firstLine="707"/>
        <w:jc w:val="both"/>
        <w:rPr>
          <w:sz w:val="28"/>
        </w:rPr>
      </w:pPr>
      <w:r>
        <w:rPr>
          <w:sz w:val="28"/>
        </w:rPr>
        <w:t>Студент во время устного ответа, демонстрирует знания 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 документации, но допускает несущественные ошибки, неуверенно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 вопросы.</w:t>
      </w:r>
    </w:p>
    <w:p w:rsidR="00651470" w:rsidRDefault="004F5212">
      <w:pPr>
        <w:pStyle w:val="1"/>
        <w:spacing w:before="6" w:line="319" w:lineRule="exact"/>
        <w:ind w:left="1306"/>
        <w:jc w:val="both"/>
      </w:pPr>
      <w:r>
        <w:t>Оценка</w:t>
      </w:r>
      <w:r>
        <w:rPr>
          <w:spacing w:val="-4"/>
        </w:rPr>
        <w:t xml:space="preserve"> </w:t>
      </w:r>
      <w:r>
        <w:t>«удовлетворительно»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условии:</w:t>
      </w:r>
    </w:p>
    <w:p w:rsidR="00651470" w:rsidRDefault="004F5212">
      <w:pPr>
        <w:pStyle w:val="a4"/>
        <w:numPr>
          <w:ilvl w:val="0"/>
          <w:numId w:val="12"/>
        </w:numPr>
        <w:tabs>
          <w:tab w:val="left" w:pos="1729"/>
        </w:tabs>
        <w:ind w:right="248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5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53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</w:p>
    <w:p w:rsidR="00651470" w:rsidRDefault="004F5212">
      <w:pPr>
        <w:pStyle w:val="a3"/>
        <w:spacing w:line="321" w:lineRule="exact"/>
        <w:ind w:left="598"/>
      </w:pPr>
      <w:r>
        <w:t>«удовлетворительно».</w:t>
      </w:r>
    </w:p>
    <w:p w:rsidR="00651470" w:rsidRDefault="004F5212">
      <w:pPr>
        <w:pStyle w:val="a4"/>
        <w:numPr>
          <w:ilvl w:val="0"/>
          <w:numId w:val="12"/>
        </w:numPr>
        <w:tabs>
          <w:tab w:val="left" w:pos="1732"/>
        </w:tabs>
        <w:ind w:right="25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3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оформлении отчетов.</w:t>
      </w:r>
    </w:p>
    <w:p w:rsidR="00651470" w:rsidRDefault="004F5212">
      <w:pPr>
        <w:pStyle w:val="a4"/>
        <w:numPr>
          <w:ilvl w:val="0"/>
          <w:numId w:val="12"/>
        </w:numPr>
        <w:tabs>
          <w:tab w:val="left" w:pos="1758"/>
        </w:tabs>
        <w:ind w:right="250" w:firstLine="707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651470" w:rsidRDefault="004F5212">
      <w:pPr>
        <w:pStyle w:val="1"/>
        <w:spacing w:line="321" w:lineRule="exact"/>
        <w:ind w:left="1306"/>
        <w:jc w:val="both"/>
        <w:rPr>
          <w:b w:val="0"/>
        </w:rPr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b w:val="0"/>
        </w:rPr>
        <w:t>:</w:t>
      </w:r>
    </w:p>
    <w:p w:rsidR="00651470" w:rsidRDefault="004F5212">
      <w:pPr>
        <w:pStyle w:val="a4"/>
        <w:numPr>
          <w:ilvl w:val="0"/>
          <w:numId w:val="11"/>
        </w:numPr>
        <w:tabs>
          <w:tab w:val="left" w:pos="1638"/>
        </w:tabs>
        <w:ind w:right="250" w:firstLine="707"/>
        <w:jc w:val="both"/>
        <w:rPr>
          <w:sz w:val="28"/>
        </w:rPr>
      </w:pPr>
      <w:r>
        <w:rPr>
          <w:sz w:val="28"/>
        </w:rPr>
        <w:t>Программа практики не выполнена, не оценена 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4F5212">
      <w:pPr>
        <w:pStyle w:val="a4"/>
        <w:numPr>
          <w:ilvl w:val="0"/>
          <w:numId w:val="11"/>
        </w:numPr>
        <w:tabs>
          <w:tab w:val="left" w:pos="1710"/>
        </w:tabs>
        <w:spacing w:before="1"/>
        <w:ind w:right="25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небрежно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651470" w:rsidRDefault="004F5212">
      <w:pPr>
        <w:pStyle w:val="a4"/>
        <w:numPr>
          <w:ilvl w:val="0"/>
          <w:numId w:val="11"/>
        </w:numPr>
        <w:tabs>
          <w:tab w:val="left" w:pos="1796"/>
        </w:tabs>
        <w:ind w:right="25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учебного материала. Студент не может исправить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преподавателя.</w:t>
      </w:r>
    </w:p>
    <w:p w:rsidR="00651470" w:rsidRDefault="00651470">
      <w:pPr>
        <w:jc w:val="both"/>
        <w:rPr>
          <w:sz w:val="28"/>
        </w:rPr>
        <w:sectPr w:rsidR="00651470"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72"/>
        <w:ind w:left="824" w:right="342"/>
        <w:jc w:val="center"/>
      </w:pPr>
      <w:r>
        <w:lastRenderedPageBreak/>
        <w:t>ИНСТРУКЦИЯ</w:t>
      </w:r>
    </w:p>
    <w:p w:rsidR="00651470" w:rsidRDefault="004F5212">
      <w:pPr>
        <w:spacing w:before="2"/>
        <w:ind w:left="824" w:right="34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проходящих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практику</w:t>
      </w:r>
    </w:p>
    <w:p w:rsidR="00651470" w:rsidRDefault="00651470">
      <w:pPr>
        <w:pStyle w:val="a3"/>
        <w:spacing w:before="11"/>
        <w:rPr>
          <w:b/>
          <w:sz w:val="27"/>
        </w:rPr>
      </w:pPr>
    </w:p>
    <w:p w:rsidR="00651470" w:rsidRDefault="004F5212">
      <w:pPr>
        <w:pStyle w:val="1"/>
        <w:spacing w:line="319" w:lineRule="exact"/>
      </w:pPr>
      <w:r>
        <w:t>Перед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должен:</w:t>
      </w:r>
    </w:p>
    <w:p w:rsidR="00651470" w:rsidRDefault="004F5212">
      <w:pPr>
        <w:pStyle w:val="a4"/>
        <w:numPr>
          <w:ilvl w:val="0"/>
          <w:numId w:val="10"/>
        </w:numPr>
        <w:tabs>
          <w:tab w:val="left" w:pos="1729"/>
          <w:tab w:val="left" w:pos="1730"/>
        </w:tabs>
        <w:spacing w:line="319" w:lineRule="exact"/>
        <w:ind w:hanging="709"/>
        <w:rPr>
          <w:sz w:val="28"/>
        </w:rPr>
      </w:pPr>
      <w:r>
        <w:rPr>
          <w:sz w:val="28"/>
        </w:rPr>
        <w:t>Ознакомиться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4F5212">
      <w:pPr>
        <w:pStyle w:val="a4"/>
        <w:numPr>
          <w:ilvl w:val="0"/>
          <w:numId w:val="10"/>
        </w:numPr>
        <w:tabs>
          <w:tab w:val="left" w:pos="1729"/>
          <w:tab w:val="left" w:pos="1730"/>
        </w:tabs>
        <w:ind w:hanging="709"/>
        <w:rPr>
          <w:sz w:val="28"/>
        </w:rPr>
      </w:pPr>
      <w:r>
        <w:rPr>
          <w:sz w:val="28"/>
        </w:rPr>
        <w:t>Познакомиться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651470">
      <w:pPr>
        <w:pStyle w:val="a3"/>
        <w:spacing w:before="6"/>
      </w:pPr>
    </w:p>
    <w:p w:rsidR="00651470" w:rsidRDefault="004F5212">
      <w:pPr>
        <w:pStyle w:val="1"/>
        <w:spacing w:line="319" w:lineRule="exact"/>
      </w:pP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обязан:</w:t>
      </w:r>
    </w:p>
    <w:p w:rsidR="00651470" w:rsidRDefault="004F5212">
      <w:pPr>
        <w:pStyle w:val="a4"/>
        <w:numPr>
          <w:ilvl w:val="0"/>
          <w:numId w:val="9"/>
        </w:numPr>
        <w:tabs>
          <w:tab w:val="left" w:pos="1729"/>
          <w:tab w:val="left" w:pos="1730"/>
          <w:tab w:val="left" w:pos="3459"/>
          <w:tab w:val="left" w:pos="4234"/>
          <w:tab w:val="left" w:pos="6735"/>
          <w:tab w:val="left" w:pos="8486"/>
        </w:tabs>
        <w:ind w:right="540" w:firstLine="708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все</w:t>
      </w:r>
      <w:r>
        <w:rPr>
          <w:sz w:val="28"/>
        </w:rPr>
        <w:tab/>
        <w:t>организационные</w:t>
      </w:r>
      <w:r>
        <w:rPr>
          <w:sz w:val="28"/>
        </w:rPr>
        <w:tab/>
        <w:t>требования</w:t>
      </w:r>
      <w:r>
        <w:rPr>
          <w:sz w:val="28"/>
        </w:rPr>
        <w:tab/>
      </w:r>
      <w:r>
        <w:rPr>
          <w:spacing w:val="-1"/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дисциплину.</w:t>
      </w:r>
    </w:p>
    <w:p w:rsidR="00651470" w:rsidRDefault="004F5212">
      <w:pPr>
        <w:pStyle w:val="a4"/>
        <w:numPr>
          <w:ilvl w:val="0"/>
          <w:numId w:val="9"/>
        </w:numPr>
        <w:tabs>
          <w:tab w:val="left" w:pos="1729"/>
          <w:tab w:val="left" w:pos="1730"/>
          <w:tab w:val="left" w:pos="3215"/>
          <w:tab w:val="left" w:pos="4620"/>
          <w:tab w:val="left" w:pos="6770"/>
          <w:tab w:val="left" w:pos="7823"/>
          <w:tab w:val="left" w:pos="9281"/>
        </w:tabs>
        <w:ind w:right="540" w:firstLine="708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согласно</w:t>
      </w:r>
      <w:r>
        <w:rPr>
          <w:sz w:val="28"/>
        </w:rPr>
        <w:tab/>
        <w:t>тематическому</w:t>
      </w:r>
      <w:r>
        <w:rPr>
          <w:sz w:val="28"/>
        </w:rPr>
        <w:tab/>
        <w:t>плану</w:t>
      </w:r>
      <w:r>
        <w:rPr>
          <w:sz w:val="28"/>
        </w:rPr>
        <w:tab/>
        <w:t>практики</w:t>
      </w:r>
      <w:r>
        <w:rPr>
          <w:sz w:val="28"/>
        </w:rPr>
        <w:tab/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651470" w:rsidRDefault="004F5212">
      <w:pPr>
        <w:pStyle w:val="a4"/>
        <w:numPr>
          <w:ilvl w:val="0"/>
          <w:numId w:val="9"/>
        </w:numPr>
        <w:tabs>
          <w:tab w:val="left" w:pos="1729"/>
          <w:tab w:val="left" w:pos="1730"/>
        </w:tabs>
        <w:spacing w:line="321" w:lineRule="exact"/>
        <w:ind w:left="1729" w:hanging="709"/>
        <w:rPr>
          <w:sz w:val="28"/>
        </w:rPr>
      </w:pPr>
      <w:r>
        <w:rPr>
          <w:sz w:val="28"/>
        </w:rPr>
        <w:t>Систематически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651470">
      <w:pPr>
        <w:pStyle w:val="a3"/>
        <w:spacing w:before="4"/>
      </w:pPr>
    </w:p>
    <w:p w:rsidR="00651470" w:rsidRDefault="004F5212">
      <w:pPr>
        <w:pStyle w:val="1"/>
        <w:spacing w:line="319" w:lineRule="exact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должен:</w:t>
      </w:r>
    </w:p>
    <w:p w:rsidR="00651470" w:rsidRDefault="004F5212">
      <w:pPr>
        <w:pStyle w:val="a3"/>
        <w:tabs>
          <w:tab w:val="left" w:pos="6460"/>
        </w:tabs>
        <w:ind w:left="312" w:right="535"/>
        <w:jc w:val="both"/>
      </w:pPr>
      <w:r>
        <w:t xml:space="preserve">Представить     </w:t>
      </w:r>
      <w:r>
        <w:rPr>
          <w:spacing w:val="27"/>
        </w:rPr>
        <w:t xml:space="preserve"> </w:t>
      </w:r>
      <w:r>
        <w:t xml:space="preserve">руководителю     </w:t>
      </w:r>
      <w:r>
        <w:rPr>
          <w:spacing w:val="29"/>
        </w:rPr>
        <w:t xml:space="preserve"> </w:t>
      </w:r>
      <w:r>
        <w:t>практики</w:t>
      </w:r>
      <w:r>
        <w:tab/>
        <w:t>следующие</w:t>
      </w:r>
      <w:r>
        <w:rPr>
          <w:spacing w:val="13"/>
        </w:rPr>
        <w:t xml:space="preserve"> </w:t>
      </w:r>
      <w:r>
        <w:t>документы,</w:t>
      </w:r>
      <w:r>
        <w:rPr>
          <w:spacing w:val="-68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объеме:</w:t>
      </w:r>
    </w:p>
    <w:p w:rsidR="00651470" w:rsidRDefault="004F5212">
      <w:pPr>
        <w:pStyle w:val="a4"/>
        <w:numPr>
          <w:ilvl w:val="0"/>
          <w:numId w:val="8"/>
        </w:numPr>
        <w:tabs>
          <w:tab w:val="left" w:pos="1022"/>
        </w:tabs>
        <w:spacing w:line="341" w:lineRule="exact"/>
        <w:ind w:hanging="349"/>
        <w:jc w:val="both"/>
        <w:rPr>
          <w:sz w:val="28"/>
        </w:rPr>
      </w:pP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651470" w:rsidRDefault="004F5212">
      <w:pPr>
        <w:pStyle w:val="1"/>
        <w:spacing w:before="3" w:line="319" w:lineRule="exact"/>
        <w:jc w:val="both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обязан:</w:t>
      </w:r>
    </w:p>
    <w:p w:rsidR="00651470" w:rsidRDefault="004F5212">
      <w:pPr>
        <w:pStyle w:val="a3"/>
        <w:ind w:left="312" w:right="539" w:firstLine="708"/>
        <w:jc w:val="both"/>
      </w:pPr>
      <w:r>
        <w:t>По окончании практики в установленный срок студент обязан защитить</w:t>
      </w:r>
      <w:r>
        <w:rPr>
          <w:spacing w:val="-67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дифференцированного зачета.</w:t>
      </w:r>
    </w:p>
    <w:p w:rsidR="00651470" w:rsidRDefault="004F5212">
      <w:pPr>
        <w:pStyle w:val="a3"/>
        <w:ind w:left="312" w:right="542" w:firstLine="708"/>
        <w:jc w:val="both"/>
      </w:pPr>
      <w:r>
        <w:t>При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понижающий коэффициент</w:t>
      </w:r>
      <w:r>
        <w:rPr>
          <w:spacing w:val="-1"/>
        </w:rPr>
        <w:t xml:space="preserve"> </w:t>
      </w:r>
      <w:r>
        <w:t>0,8-0,6.</w:t>
      </w:r>
    </w:p>
    <w:p w:rsidR="00651470" w:rsidRDefault="00651470">
      <w:pPr>
        <w:jc w:val="both"/>
        <w:sectPr w:rsidR="00651470">
          <w:footerReference w:type="default" r:id="rId10"/>
          <w:pgSz w:w="11910" w:h="16840"/>
          <w:pgMar w:top="1040" w:right="880" w:bottom="980" w:left="820" w:header="0" w:footer="782" w:gutter="0"/>
          <w:pgNumType w:start="5"/>
          <w:cols w:space="720"/>
        </w:sectPr>
      </w:pPr>
    </w:p>
    <w:p w:rsidR="00651470" w:rsidRDefault="004F5212">
      <w:pPr>
        <w:pStyle w:val="a3"/>
        <w:spacing w:before="67" w:line="242" w:lineRule="auto"/>
        <w:ind w:left="747" w:right="404"/>
        <w:jc w:val="center"/>
      </w:pPr>
      <w:r>
        <w:lastRenderedPageBreak/>
        <w:t>ФГБОУ ВО КрасГМУим. проф. В.Ф. Войно-Ясенецкого Минздрава России</w:t>
      </w:r>
      <w:r>
        <w:rPr>
          <w:spacing w:val="-67"/>
        </w:rPr>
        <w:t xml:space="preserve"> </w:t>
      </w:r>
      <w:r>
        <w:t>Фармацевтический</w:t>
      </w:r>
      <w:r>
        <w:rPr>
          <w:spacing w:val="-1"/>
        </w:rPr>
        <w:t xml:space="preserve"> </w:t>
      </w:r>
      <w:r>
        <w:t>колледж</w: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spacing w:before="8"/>
        <w:rPr>
          <w:sz w:val="23"/>
        </w:rPr>
      </w:pPr>
    </w:p>
    <w:p w:rsidR="00651470" w:rsidRDefault="004F5212">
      <w:pPr>
        <w:ind w:left="824" w:right="477"/>
        <w:jc w:val="center"/>
        <w:rPr>
          <w:sz w:val="40"/>
        </w:rPr>
      </w:pPr>
      <w:r>
        <w:rPr>
          <w:sz w:val="40"/>
        </w:rPr>
        <w:t>ДНЕВНИК</w:t>
      </w:r>
    </w:p>
    <w:p w:rsidR="00651470" w:rsidRDefault="004F5212">
      <w:pPr>
        <w:spacing w:before="6"/>
        <w:ind w:left="824" w:right="480"/>
        <w:jc w:val="center"/>
        <w:rPr>
          <w:b/>
          <w:sz w:val="40"/>
        </w:rPr>
      </w:pPr>
      <w:r>
        <w:rPr>
          <w:b/>
          <w:sz w:val="40"/>
        </w:rPr>
        <w:t>Учебной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практики</w:t>
      </w:r>
    </w:p>
    <w:p w:rsidR="00651470" w:rsidRDefault="00651470">
      <w:pPr>
        <w:pStyle w:val="a3"/>
        <w:rPr>
          <w:b/>
          <w:sz w:val="44"/>
        </w:rPr>
      </w:pPr>
    </w:p>
    <w:p w:rsidR="00651470" w:rsidRDefault="004F5212">
      <w:pPr>
        <w:pStyle w:val="a3"/>
        <w:spacing w:before="327"/>
        <w:ind w:left="824" w:right="482"/>
        <w:jc w:val="center"/>
      </w:pPr>
      <w:r>
        <w:t>Наименование</w:t>
      </w:r>
      <w:r>
        <w:rPr>
          <w:spacing w:val="-3"/>
        </w:rPr>
        <w:t xml:space="preserve"> </w:t>
      </w:r>
      <w:r>
        <w:t>практики</w:t>
      </w:r>
    </w:p>
    <w:p w:rsidR="00651470" w:rsidRDefault="004F5212">
      <w:pPr>
        <w:pStyle w:val="1"/>
        <w:spacing w:before="5"/>
        <w:ind w:left="824" w:right="479"/>
        <w:jc w:val="center"/>
      </w:pPr>
      <w:r>
        <w:t>«Теория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лабораторных общеклинических</w:t>
      </w:r>
      <w:r>
        <w:rPr>
          <w:spacing w:val="63"/>
        </w:rPr>
        <w:t xml:space="preserve"> </w:t>
      </w:r>
      <w:r>
        <w:t>исследований»</w:t>
      </w:r>
    </w:p>
    <w:p w:rsidR="00651470" w:rsidRDefault="00651470">
      <w:pPr>
        <w:pStyle w:val="a3"/>
        <w:spacing w:before="7"/>
        <w:rPr>
          <w:b/>
          <w:sz w:val="31"/>
        </w:rPr>
      </w:pPr>
    </w:p>
    <w:p w:rsidR="00651470" w:rsidRDefault="004F5212">
      <w:pPr>
        <w:pStyle w:val="a3"/>
        <w:tabs>
          <w:tab w:val="left" w:pos="9127"/>
        </w:tabs>
        <w:spacing w:before="1"/>
        <w:ind w:left="598"/>
      </w:pPr>
      <w:r>
        <w:t>Ф.И.О</w:t>
      </w:r>
      <w:r>
        <w:rPr>
          <w:u w:val="single"/>
        </w:rPr>
        <w:t xml:space="preserve"> </w:t>
      </w:r>
      <w:r w:rsidR="008A33FC">
        <w:rPr>
          <w:u w:val="single"/>
        </w:rPr>
        <w:t xml:space="preserve">       Бывшенко Елизавета Александровна</w:t>
      </w:r>
      <w:r>
        <w:rPr>
          <w:u w:val="single"/>
        </w:rPr>
        <w:tab/>
      </w:r>
    </w:p>
    <w:p w:rsidR="00651470" w:rsidRDefault="000C3538">
      <w:pPr>
        <w:pStyle w:val="a3"/>
        <w:spacing w:before="10"/>
        <w:rPr>
          <w:sz w:val="27"/>
        </w:rPr>
      </w:pPr>
      <w:r>
        <w:pict>
          <v:shape id="_x0000_s1043" style="position:absolute;margin-left:70.95pt;margin-top:18.3pt;width:419.95pt;height:.1pt;z-index:-15728128;mso-wrap-distance-left:0;mso-wrap-distance-right:0;mso-position-horizontal-relative:page" coordorigin="1419,366" coordsize="8399,0" path="m1419,366r8399,e" filled="f" strokeweight=".19811mm">
            <v:path arrowok="t"/>
            <w10:wrap type="topAndBottom" anchorx="page"/>
          </v:shape>
        </w:pict>
      </w:r>
    </w:p>
    <w:p w:rsidR="00651470" w:rsidRDefault="00651470">
      <w:pPr>
        <w:pStyle w:val="a3"/>
        <w:spacing w:before="11"/>
        <w:rPr>
          <w:sz w:val="25"/>
        </w:rPr>
      </w:pPr>
    </w:p>
    <w:p w:rsidR="00651470" w:rsidRDefault="004F5212">
      <w:pPr>
        <w:pStyle w:val="a3"/>
        <w:tabs>
          <w:tab w:val="left" w:pos="9238"/>
        </w:tabs>
        <w:spacing w:before="89"/>
        <w:ind w:left="598"/>
      </w:pPr>
      <w:r>
        <w:t>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</w:t>
      </w:r>
      <w:r>
        <w:rPr>
          <w:u w:val="single"/>
        </w:rPr>
        <w:t xml:space="preserve"> </w:t>
      </w:r>
      <w:r w:rsidR="008A33FC">
        <w:rPr>
          <w:u w:val="single"/>
        </w:rPr>
        <w:t>Фармацевтический колледж</w:t>
      </w:r>
      <w:r>
        <w:rPr>
          <w:u w:val="single"/>
        </w:rPr>
        <w:tab/>
      </w:r>
    </w:p>
    <w:p w:rsidR="00651470" w:rsidRDefault="000C3538">
      <w:pPr>
        <w:pStyle w:val="a3"/>
        <w:spacing w:before="11"/>
        <w:rPr>
          <w:sz w:val="27"/>
        </w:rPr>
      </w:pPr>
      <w:r>
        <w:pict>
          <v:shape id="_x0000_s1042" style="position:absolute;margin-left:70.95pt;margin-top:18.3pt;width:440.95pt;height:.1pt;z-index:-15727616;mso-wrap-distance-left:0;mso-wrap-distance-right:0;mso-position-horizontal-relative:page" coordorigin="1419,366" coordsize="8819,0" path="m1419,366r8819,e" filled="f" strokeweight=".19811mm">
            <v:path arrowok="t"/>
            <w10:wrap type="topAndBottom" anchorx="page"/>
          </v:shape>
        </w:pict>
      </w:r>
    </w:p>
    <w:p w:rsidR="00651470" w:rsidRDefault="004F5212">
      <w:pPr>
        <w:pStyle w:val="a3"/>
        <w:spacing w:line="292" w:lineRule="exact"/>
        <w:ind w:left="1155"/>
      </w:pPr>
      <w:r>
        <w:t>(медицинская/фармацевтическая</w:t>
      </w:r>
      <w:r>
        <w:rPr>
          <w:spacing w:val="-5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отделение)</w:t>
      </w:r>
    </w:p>
    <w:p w:rsidR="00651470" w:rsidRDefault="00651470">
      <w:pPr>
        <w:pStyle w:val="a3"/>
        <w:spacing w:before="1"/>
        <w:rPr>
          <w:sz w:val="32"/>
        </w:rPr>
      </w:pPr>
    </w:p>
    <w:p w:rsidR="008A33FC" w:rsidRDefault="004F5212" w:rsidP="008A33FC">
      <w:pPr>
        <w:pStyle w:val="a3"/>
        <w:tabs>
          <w:tab w:val="left" w:pos="1634"/>
          <w:tab w:val="left" w:pos="3308"/>
          <w:tab w:val="left" w:pos="4077"/>
          <w:tab w:val="left" w:pos="4477"/>
          <w:tab w:val="left" w:pos="4976"/>
          <w:tab w:val="left" w:pos="5817"/>
          <w:tab w:val="left" w:pos="7425"/>
          <w:tab w:val="left" w:pos="8191"/>
        </w:tabs>
        <w:spacing w:line="552" w:lineRule="auto"/>
        <w:ind w:left="598" w:right="1821"/>
      </w:pPr>
      <w:r>
        <w:t>с</w:t>
      </w:r>
      <w:r>
        <w:rPr>
          <w:spacing w:val="-1"/>
        </w:rPr>
        <w:t xml:space="preserve"> </w:t>
      </w:r>
      <w:r>
        <w:t>«</w:t>
      </w:r>
      <w:r w:rsidR="008A33FC">
        <w:rPr>
          <w:u w:val="single"/>
        </w:rPr>
        <w:t>25</w:t>
      </w:r>
      <w:r>
        <w:t>»</w:t>
      </w:r>
      <w:r w:rsidR="008A33FC">
        <w:t xml:space="preserve"> мая </w:t>
      </w:r>
      <w:r>
        <w:t>20</w:t>
      </w:r>
      <w:r w:rsidR="008A33FC">
        <w:t xml:space="preserve">22 </w:t>
      </w:r>
      <w:r>
        <w:t>г.</w:t>
      </w:r>
      <w:r>
        <w:tab/>
        <w:t>по</w:t>
      </w:r>
      <w:r>
        <w:tab/>
        <w:t>«</w:t>
      </w:r>
      <w:r w:rsidR="008A33FC">
        <w:t>31</w:t>
      </w:r>
      <w:r>
        <w:t>»</w:t>
      </w:r>
      <w:r w:rsidR="008A33FC">
        <w:t xml:space="preserve"> мая </w:t>
      </w:r>
      <w:r>
        <w:t>20</w:t>
      </w:r>
      <w:r w:rsidR="008A33FC">
        <w:t xml:space="preserve">22 </w:t>
      </w:r>
      <w:r>
        <w:t>г.</w:t>
      </w:r>
    </w:p>
    <w:p w:rsidR="00651470" w:rsidRPr="008A33FC" w:rsidRDefault="004F5212" w:rsidP="008A33FC">
      <w:pPr>
        <w:pStyle w:val="a3"/>
        <w:tabs>
          <w:tab w:val="left" w:pos="1634"/>
          <w:tab w:val="left" w:pos="3308"/>
          <w:tab w:val="left" w:pos="4077"/>
          <w:tab w:val="left" w:pos="4477"/>
          <w:tab w:val="left" w:pos="4976"/>
          <w:tab w:val="left" w:pos="5817"/>
          <w:tab w:val="left" w:pos="7425"/>
          <w:tab w:val="left" w:pos="8191"/>
        </w:tabs>
        <w:spacing w:line="552" w:lineRule="auto"/>
        <w:ind w:left="598" w:right="1821"/>
        <w:rPr>
          <w:u w:val="single"/>
        </w:rPr>
      </w:pPr>
      <w:r>
        <w:rPr>
          <w:spacing w:val="-67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практики:</w:t>
      </w:r>
    </w:p>
    <w:p w:rsidR="00651470" w:rsidRDefault="004F5212">
      <w:pPr>
        <w:pStyle w:val="a3"/>
        <w:tabs>
          <w:tab w:val="left" w:pos="9874"/>
        </w:tabs>
        <w:ind w:left="598"/>
      </w:pPr>
      <w:r>
        <w:t>Общий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(его</w:t>
      </w:r>
      <w:r>
        <w:rPr>
          <w:spacing w:val="-1"/>
        </w:rPr>
        <w:t xml:space="preserve"> </w:t>
      </w:r>
      <w:r w:rsidR="006451DA">
        <w:t>должность)</w:t>
      </w:r>
      <w:r w:rsidR="006451DA">
        <w:rPr>
          <w:spacing w:val="-3"/>
        </w:rPr>
        <w:t xml:space="preserve"> </w:t>
      </w:r>
      <w:r w:rsidR="006451DA">
        <w:rPr>
          <w:u w:val="single"/>
        </w:rPr>
        <w:t xml:space="preserve">Шаталова Н.Ю, преподаватель </w:t>
      </w:r>
      <w:r>
        <w:rPr>
          <w:u w:val="single"/>
        </w:rPr>
        <w:tab/>
      </w:r>
    </w:p>
    <w:p w:rsidR="00651470" w:rsidRDefault="00651470">
      <w:pPr>
        <w:pStyle w:val="a3"/>
        <w:spacing w:before="9"/>
      </w:pPr>
    </w:p>
    <w:p w:rsidR="00651470" w:rsidRDefault="004F5212">
      <w:pPr>
        <w:pStyle w:val="a3"/>
        <w:tabs>
          <w:tab w:val="left" w:pos="9904"/>
        </w:tabs>
        <w:spacing w:before="89"/>
        <w:ind w:left="598"/>
      </w:pPr>
      <w:r>
        <w:t>Непосредственный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должность)</w:t>
      </w:r>
      <w:r>
        <w:rPr>
          <w:spacing w:val="1"/>
        </w:rPr>
        <w:t xml:space="preserve"> </w:t>
      </w:r>
      <w:r w:rsidR="006451DA">
        <w:rPr>
          <w:u w:val="single"/>
        </w:rPr>
        <w:t>Шаталова Н.Ю, преподаватель</w:t>
      </w:r>
      <w:r>
        <w:rPr>
          <w:u w:val="single"/>
        </w:rPr>
        <w:tab/>
      </w:r>
    </w:p>
    <w:p w:rsidR="00651470" w:rsidRDefault="00651470">
      <w:pPr>
        <w:pStyle w:val="a3"/>
        <w:spacing w:before="6"/>
      </w:pPr>
    </w:p>
    <w:p w:rsidR="00651470" w:rsidRDefault="004F5212">
      <w:pPr>
        <w:pStyle w:val="a3"/>
        <w:tabs>
          <w:tab w:val="left" w:pos="9926"/>
        </w:tabs>
        <w:spacing w:before="89"/>
        <w:ind w:left="598"/>
      </w:pPr>
      <w:r>
        <w:t>Методический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(его</w:t>
      </w:r>
      <w:r>
        <w:rPr>
          <w:spacing w:val="-2"/>
        </w:rPr>
        <w:t xml:space="preserve"> </w:t>
      </w:r>
      <w:r w:rsidR="006451DA">
        <w:t xml:space="preserve">должность) </w:t>
      </w:r>
      <w:r w:rsidR="006451DA">
        <w:rPr>
          <w:u w:val="single"/>
        </w:rPr>
        <w:t>Шаталова Н.Ю, преподаватель</w:t>
      </w:r>
      <w:r>
        <w:rPr>
          <w:u w:val="single"/>
        </w:rPr>
        <w:tab/>
      </w: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rPr>
          <w:sz w:val="20"/>
        </w:rPr>
      </w:pPr>
    </w:p>
    <w:p w:rsidR="00651470" w:rsidRDefault="00651470">
      <w:pPr>
        <w:pStyle w:val="a3"/>
        <w:spacing w:before="1"/>
        <w:rPr>
          <w:sz w:val="22"/>
        </w:rPr>
      </w:pPr>
    </w:p>
    <w:p w:rsidR="00651470" w:rsidRPr="006451DA" w:rsidRDefault="004F5212">
      <w:pPr>
        <w:pStyle w:val="a3"/>
        <w:tabs>
          <w:tab w:val="left" w:pos="5203"/>
        </w:tabs>
        <w:spacing w:before="89" w:line="276" w:lineRule="auto"/>
        <w:ind w:left="4578" w:right="4229"/>
        <w:jc w:val="center"/>
      </w:pPr>
      <w:r>
        <w:t>Красноярск</w:t>
      </w:r>
      <w:r>
        <w:rPr>
          <w:spacing w:val="-67"/>
        </w:rPr>
        <w:t xml:space="preserve"> </w:t>
      </w:r>
      <w:r w:rsidRPr="006451DA">
        <w:t>20</w:t>
      </w:r>
      <w:r w:rsidR="006451DA" w:rsidRPr="006451DA">
        <w:t>22</w:t>
      </w:r>
    </w:p>
    <w:p w:rsidR="00651470" w:rsidRDefault="00651470">
      <w:pPr>
        <w:spacing w:line="276" w:lineRule="auto"/>
        <w:jc w:val="center"/>
        <w:sectPr w:rsidR="00651470"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72"/>
        <w:ind w:left="824" w:right="1044"/>
        <w:jc w:val="center"/>
      </w:pPr>
      <w:r>
        <w:lastRenderedPageBreak/>
        <w:t>СОДЕРЖАНИЕ</w:t>
      </w:r>
    </w:p>
    <w:p w:rsidR="00651470" w:rsidRDefault="00651470">
      <w:pPr>
        <w:pStyle w:val="a3"/>
        <w:rPr>
          <w:b/>
          <w:sz w:val="30"/>
        </w:rPr>
      </w:pP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594"/>
        </w:tabs>
        <w:spacing w:before="248"/>
        <w:ind w:hanging="282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724"/>
          <w:tab w:val="left" w:pos="725"/>
        </w:tabs>
        <w:spacing w:before="191" w:line="357" w:lineRule="auto"/>
        <w:ind w:left="312" w:right="544" w:firstLine="0"/>
        <w:jc w:val="both"/>
        <w:rPr>
          <w:sz w:val="28"/>
        </w:rPr>
      </w:pPr>
      <w:r>
        <w:rPr>
          <w:sz w:val="28"/>
        </w:rPr>
        <w:t>Знания,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опыт,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2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28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594"/>
        </w:tabs>
        <w:spacing w:before="32"/>
        <w:ind w:hanging="282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594"/>
        </w:tabs>
        <w:spacing w:before="189"/>
        <w:ind w:hanging="282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594"/>
        </w:tabs>
        <w:spacing w:before="190"/>
        <w:ind w:hanging="282"/>
        <w:jc w:val="both"/>
        <w:rPr>
          <w:sz w:val="28"/>
        </w:rPr>
      </w:pP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664"/>
        </w:tabs>
        <w:spacing w:before="189"/>
        <w:ind w:left="663" w:hanging="352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4"/>
          <w:sz w:val="28"/>
        </w:rPr>
        <w:t xml:space="preserve"> </w:t>
      </w:r>
      <w:r>
        <w:rPr>
          <w:sz w:val="28"/>
        </w:rPr>
        <w:t>о 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651470" w:rsidRDefault="004F5212" w:rsidP="00C315C8">
      <w:pPr>
        <w:pStyle w:val="a4"/>
        <w:numPr>
          <w:ilvl w:val="0"/>
          <w:numId w:val="7"/>
        </w:numPr>
        <w:tabs>
          <w:tab w:val="left" w:pos="594"/>
        </w:tabs>
        <w:spacing w:before="190"/>
        <w:ind w:hanging="282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текстовой).</w:t>
      </w:r>
    </w:p>
    <w:p w:rsidR="00651470" w:rsidRDefault="00651470">
      <w:pPr>
        <w:rPr>
          <w:sz w:val="28"/>
        </w:rPr>
        <w:sectPr w:rsidR="00651470">
          <w:footerReference w:type="default" r:id="rId11"/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69"/>
        <w:ind w:left="824" w:right="476"/>
        <w:jc w:val="center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ПРАКТИКИ.</w:t>
      </w:r>
    </w:p>
    <w:p w:rsidR="00651470" w:rsidRDefault="00651470">
      <w:pPr>
        <w:pStyle w:val="a3"/>
        <w:rPr>
          <w:b/>
          <w:sz w:val="30"/>
        </w:rPr>
      </w:pPr>
    </w:p>
    <w:p w:rsidR="00651470" w:rsidRDefault="00651470">
      <w:pPr>
        <w:pStyle w:val="a3"/>
        <w:spacing w:before="11"/>
        <w:rPr>
          <w:b/>
          <w:sz w:val="24"/>
        </w:rPr>
      </w:pPr>
    </w:p>
    <w:p w:rsidR="00651470" w:rsidRDefault="004F5212">
      <w:pPr>
        <w:pStyle w:val="a3"/>
        <w:spacing w:line="276" w:lineRule="auto"/>
        <w:ind w:left="598" w:right="247"/>
        <w:jc w:val="both"/>
      </w:pPr>
      <w:r>
        <w:rPr>
          <w:b/>
        </w:rPr>
        <w:t xml:space="preserve">Цель </w:t>
      </w:r>
      <w:r>
        <w:t>учебной практики «Теория и практика лабораторных общеклинических</w:t>
      </w:r>
      <w:r>
        <w:rPr>
          <w:spacing w:val="-67"/>
        </w:rPr>
        <w:t xml:space="preserve"> </w:t>
      </w:r>
      <w:r>
        <w:rPr>
          <w:spacing w:val="-2"/>
        </w:rPr>
        <w:t>исследований» состоит в закреплении и углублении теоретической подготовки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6"/>
        </w:rPr>
        <w:t xml:space="preserve"> </w:t>
      </w:r>
      <w:r>
        <w:t>технолога/</w:t>
      </w:r>
      <w:r>
        <w:rPr>
          <w:spacing w:val="-15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лабораторного</w:t>
      </w:r>
      <w:r>
        <w:rPr>
          <w:spacing w:val="-15"/>
        </w:rPr>
        <w:t xml:space="preserve"> </w:t>
      </w:r>
      <w:r>
        <w:t>техника.</w:t>
      </w:r>
    </w:p>
    <w:p w:rsidR="00651470" w:rsidRDefault="004F5212">
      <w:pPr>
        <w:pStyle w:val="1"/>
        <w:spacing w:before="196"/>
        <w:ind w:left="598"/>
        <w:rPr>
          <w:b w:val="0"/>
        </w:rPr>
      </w:pPr>
      <w:r>
        <w:t>Задачи</w:t>
      </w:r>
      <w:r>
        <w:rPr>
          <w:b w:val="0"/>
        </w:rPr>
        <w:t>:</w:t>
      </w:r>
    </w:p>
    <w:p w:rsidR="00651470" w:rsidRDefault="004F5212">
      <w:pPr>
        <w:pStyle w:val="a4"/>
        <w:numPr>
          <w:ilvl w:val="1"/>
          <w:numId w:val="7"/>
        </w:numPr>
        <w:tabs>
          <w:tab w:val="left" w:pos="812"/>
        </w:tabs>
        <w:spacing w:before="126" w:line="278" w:lineRule="auto"/>
        <w:ind w:right="1666" w:firstLine="0"/>
        <w:rPr>
          <w:sz w:val="28"/>
        </w:rPr>
      </w:pPr>
      <w:r>
        <w:rPr>
          <w:sz w:val="28"/>
        </w:rPr>
        <w:t>Ознакомление с инструкциями по ТБ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клинической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электроприборами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приборами,</w:t>
      </w:r>
    </w:p>
    <w:p w:rsidR="00651470" w:rsidRDefault="004F5212">
      <w:pPr>
        <w:pStyle w:val="a4"/>
        <w:numPr>
          <w:ilvl w:val="1"/>
          <w:numId w:val="7"/>
        </w:numPr>
        <w:tabs>
          <w:tab w:val="left" w:pos="1126"/>
          <w:tab w:val="left" w:pos="1127"/>
          <w:tab w:val="left" w:pos="2987"/>
          <w:tab w:val="left" w:pos="4370"/>
          <w:tab w:val="left" w:pos="5359"/>
          <w:tab w:val="left" w:pos="6088"/>
          <w:tab w:val="left" w:pos="7792"/>
        </w:tabs>
        <w:spacing w:line="276" w:lineRule="auto"/>
        <w:ind w:right="251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рабочего</w:t>
      </w:r>
      <w:r>
        <w:rPr>
          <w:sz w:val="28"/>
        </w:rPr>
        <w:tab/>
        <w:t>места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общеклинических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</w:p>
    <w:p w:rsidR="00651470" w:rsidRDefault="004F5212">
      <w:pPr>
        <w:pStyle w:val="a4"/>
        <w:numPr>
          <w:ilvl w:val="1"/>
          <w:numId w:val="7"/>
        </w:numPr>
        <w:tabs>
          <w:tab w:val="left" w:pos="812"/>
        </w:tabs>
        <w:spacing w:line="276" w:lineRule="auto"/>
        <w:ind w:right="25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студентом навыков межличностного общения с 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пациентами;</w:t>
      </w:r>
    </w:p>
    <w:p w:rsidR="00651470" w:rsidRDefault="004F5212">
      <w:pPr>
        <w:pStyle w:val="a4"/>
        <w:numPr>
          <w:ilvl w:val="1"/>
          <w:numId w:val="7"/>
        </w:numPr>
        <w:tabs>
          <w:tab w:val="left" w:pos="812"/>
        </w:tabs>
        <w:spacing w:line="276" w:lineRule="auto"/>
        <w:ind w:right="251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показателей;</w:t>
      </w:r>
    </w:p>
    <w:p w:rsidR="00651470" w:rsidRDefault="004F5212">
      <w:pPr>
        <w:pStyle w:val="a4"/>
        <w:numPr>
          <w:ilvl w:val="1"/>
          <w:numId w:val="7"/>
        </w:numPr>
        <w:tabs>
          <w:tab w:val="left" w:pos="812"/>
        </w:tabs>
        <w:spacing w:line="276" w:lineRule="auto"/>
        <w:ind w:right="1820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6.Отработка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умений.</w:t>
      </w:r>
    </w:p>
    <w:p w:rsidR="00651470" w:rsidRDefault="00651470">
      <w:pPr>
        <w:spacing w:line="276" w:lineRule="auto"/>
        <w:jc w:val="both"/>
        <w:rPr>
          <w:sz w:val="28"/>
        </w:rPr>
        <w:sectPr w:rsidR="00651470"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72"/>
        <w:ind w:left="824" w:right="1050"/>
        <w:jc w:val="center"/>
      </w:pPr>
      <w:r>
        <w:lastRenderedPageBreak/>
        <w:t>ЗНАНИЯ, УМЕНИЯ, ПРАКТИЧЕСКИЙ ОПЫТ, КОТОРЫМИ</w:t>
      </w:r>
      <w:r>
        <w:rPr>
          <w:spacing w:val="-67"/>
        </w:rPr>
        <w:t xml:space="preserve"> </w:t>
      </w:r>
      <w:r>
        <w:t>ДОЛЖЕН ОВЛАДЕТЬ СТУДЕНТ ПОСЛЕ ПРОХОЖДЕНИЯ</w:t>
      </w:r>
      <w:r>
        <w:rPr>
          <w:spacing w:val="1"/>
        </w:rPr>
        <w:t xml:space="preserve"> </w:t>
      </w:r>
      <w:r>
        <w:t>ПРАКТИКИ</w:t>
      </w:r>
    </w:p>
    <w:p w:rsidR="00651470" w:rsidRDefault="00651470">
      <w:pPr>
        <w:pStyle w:val="a3"/>
        <w:spacing w:before="4"/>
        <w:rPr>
          <w:b/>
          <w:sz w:val="34"/>
        </w:rPr>
      </w:pPr>
    </w:p>
    <w:p w:rsidR="00651470" w:rsidRDefault="004F5212" w:rsidP="00C315C8">
      <w:pPr>
        <w:spacing w:line="610" w:lineRule="atLeast"/>
        <w:ind w:left="312" w:right="2912"/>
        <w:jc w:val="both"/>
        <w:rPr>
          <w:b/>
          <w:sz w:val="28"/>
        </w:rPr>
      </w:pPr>
      <w:r>
        <w:rPr>
          <w:b/>
          <w:sz w:val="28"/>
        </w:rPr>
        <w:t>В результате учебной практики обучающийся должен: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Приобрести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476"/>
        </w:tabs>
        <w:spacing w:before="165"/>
        <w:ind w:left="476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 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жидкостей,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730"/>
          <w:tab w:val="left" w:pos="731"/>
          <w:tab w:val="left" w:pos="3349"/>
          <w:tab w:val="left" w:pos="5235"/>
          <w:tab w:val="left" w:pos="7280"/>
          <w:tab w:val="left" w:pos="8993"/>
        </w:tabs>
        <w:spacing w:before="9"/>
        <w:ind w:right="533" w:firstLine="69"/>
        <w:jc w:val="both"/>
        <w:rPr>
          <w:sz w:val="28"/>
        </w:rPr>
      </w:pPr>
      <w:r>
        <w:rPr>
          <w:sz w:val="28"/>
        </w:rPr>
        <w:t>микроскопического</w:t>
      </w:r>
      <w:r>
        <w:rPr>
          <w:sz w:val="28"/>
        </w:rPr>
        <w:tab/>
        <w:t>исследования</w:t>
      </w:r>
      <w:r>
        <w:rPr>
          <w:sz w:val="28"/>
        </w:rPr>
        <w:tab/>
        <w:t>биологических</w:t>
      </w:r>
      <w:r>
        <w:rPr>
          <w:sz w:val="28"/>
        </w:rPr>
        <w:tab/>
        <w:t>материалов:</w:t>
      </w:r>
      <w:r>
        <w:rPr>
          <w:sz w:val="28"/>
        </w:rPr>
        <w:tab/>
      </w:r>
      <w:r>
        <w:rPr>
          <w:spacing w:val="-1"/>
          <w:sz w:val="28"/>
        </w:rPr>
        <w:t>мочи,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желудочного сока</w:t>
      </w:r>
    </w:p>
    <w:p w:rsidR="00651470" w:rsidRDefault="004F5212" w:rsidP="00C315C8">
      <w:pPr>
        <w:pStyle w:val="1"/>
        <w:spacing w:before="244"/>
        <w:jc w:val="both"/>
      </w:pPr>
      <w:r>
        <w:t>Освоить</w:t>
      </w:r>
      <w:r>
        <w:rPr>
          <w:spacing w:val="-1"/>
        </w:rPr>
        <w:t xml:space="preserve"> </w:t>
      </w:r>
      <w:r>
        <w:t>умения: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670"/>
          <w:tab w:val="left" w:pos="671"/>
        </w:tabs>
        <w:spacing w:before="166"/>
        <w:ind w:right="544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все</w:t>
      </w:r>
      <w:r>
        <w:rPr>
          <w:spacing w:val="59"/>
          <w:sz w:val="28"/>
        </w:rPr>
        <w:t xml:space="preserve"> </w:t>
      </w:r>
      <w:r>
        <w:rPr>
          <w:sz w:val="28"/>
        </w:rPr>
        <w:t>виды</w:t>
      </w:r>
      <w:r>
        <w:rPr>
          <w:spacing w:val="5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476"/>
        </w:tabs>
        <w:spacing w:before="9"/>
        <w:ind w:left="47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стерилизацию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инструментария;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547"/>
        </w:tabs>
        <w:spacing w:before="9"/>
        <w:ind w:left="546" w:hanging="235"/>
        <w:jc w:val="both"/>
        <w:rPr>
          <w:sz w:val="28"/>
        </w:rPr>
      </w:pPr>
      <w:r>
        <w:rPr>
          <w:sz w:val="28"/>
        </w:rPr>
        <w:t>дезинфекцию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476"/>
        </w:tabs>
        <w:spacing w:before="12"/>
        <w:ind w:left="476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случаях;</w:t>
      </w:r>
    </w:p>
    <w:p w:rsidR="00651470" w:rsidRDefault="004F5212" w:rsidP="00C315C8">
      <w:pPr>
        <w:pStyle w:val="a3"/>
        <w:tabs>
          <w:tab w:val="left" w:pos="1756"/>
          <w:tab w:val="left" w:pos="3856"/>
          <w:tab w:val="left" w:pos="5324"/>
          <w:tab w:val="left" w:pos="6814"/>
          <w:tab w:val="left" w:pos="8821"/>
        </w:tabs>
        <w:spacing w:before="9"/>
        <w:ind w:left="312" w:right="544"/>
        <w:jc w:val="both"/>
      </w:pPr>
      <w:r>
        <w:t>-готовить</w:t>
      </w:r>
      <w:r>
        <w:tab/>
        <w:t>биологический</w:t>
      </w:r>
      <w:r>
        <w:tab/>
        <w:t>материал,</w:t>
      </w:r>
      <w:r>
        <w:tab/>
        <w:t>реактивы,</w:t>
      </w:r>
      <w:r>
        <w:tab/>
        <w:t>лабораторную</w:t>
      </w:r>
      <w:r>
        <w:tab/>
        <w:t>посуду</w:t>
      </w:r>
      <w:r>
        <w:rPr>
          <w:spacing w:val="-67"/>
        </w:rPr>
        <w:t xml:space="preserve"> </w:t>
      </w:r>
      <w:r>
        <w:t>оборудование;</w:t>
      </w:r>
    </w:p>
    <w:p w:rsidR="00651470" w:rsidRDefault="004F5212" w:rsidP="00C315C8">
      <w:pPr>
        <w:pStyle w:val="a3"/>
        <w:spacing w:before="11"/>
        <w:ind w:left="312" w:right="496"/>
        <w:jc w:val="both"/>
      </w:pPr>
      <w:r>
        <w:t>-проводить</w:t>
      </w:r>
      <w:r>
        <w:rPr>
          <w:spacing w:val="5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мочи:</w:t>
      </w:r>
      <w:r>
        <w:rPr>
          <w:spacing w:val="7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свойства,</w:t>
      </w:r>
    </w:p>
    <w:p w:rsidR="00651470" w:rsidRDefault="004F5212" w:rsidP="00C315C8">
      <w:pPr>
        <w:pStyle w:val="a3"/>
        <w:spacing w:before="9"/>
        <w:ind w:left="312"/>
        <w:jc w:val="both"/>
      </w:pPr>
      <w:r>
        <w:t>приготовить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исследовать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  <w:r>
        <w:rPr>
          <w:spacing w:val="-5"/>
        </w:rPr>
        <w:t xml:space="preserve"> </w:t>
      </w:r>
      <w:r>
        <w:t>осадок</w:t>
      </w:r>
      <w:r>
        <w:rPr>
          <w:spacing w:val="2"/>
        </w:rPr>
        <w:t xml:space="preserve"> </w:t>
      </w:r>
      <w:r>
        <w:t>мочи;</w:t>
      </w:r>
    </w:p>
    <w:p w:rsidR="00651470" w:rsidRDefault="004F5212" w:rsidP="00C315C8">
      <w:pPr>
        <w:pStyle w:val="a3"/>
        <w:spacing w:before="9"/>
        <w:ind w:left="312"/>
        <w:jc w:val="both"/>
      </w:pPr>
      <w:r>
        <w:t>-проводить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пробы;</w:t>
      </w:r>
    </w:p>
    <w:p w:rsidR="00651470" w:rsidRDefault="004F5212" w:rsidP="00C315C8">
      <w:pPr>
        <w:pStyle w:val="a3"/>
        <w:spacing w:before="12"/>
        <w:ind w:left="312" w:right="254"/>
        <w:jc w:val="both"/>
      </w:pPr>
      <w:r>
        <w:t>-проводить</w:t>
      </w:r>
      <w:r>
        <w:rPr>
          <w:spacing w:val="7"/>
        </w:rPr>
        <w:t xml:space="preserve"> </w:t>
      </w:r>
      <w:r>
        <w:t>дополнительные</w:t>
      </w:r>
      <w:r>
        <w:rPr>
          <w:spacing w:val="8"/>
        </w:rPr>
        <w:t xml:space="preserve"> </w:t>
      </w:r>
      <w:r>
        <w:t>химические</w:t>
      </w:r>
      <w:r>
        <w:rPr>
          <w:spacing w:val="8"/>
        </w:rPr>
        <w:t xml:space="preserve"> </w:t>
      </w:r>
      <w:r>
        <w:t>исследования</w:t>
      </w:r>
      <w:r>
        <w:rPr>
          <w:spacing w:val="8"/>
        </w:rPr>
        <w:t xml:space="preserve"> </w:t>
      </w:r>
      <w:r>
        <w:t>мочи</w:t>
      </w:r>
      <w:r>
        <w:rPr>
          <w:spacing w:val="8"/>
        </w:rPr>
        <w:t xml:space="preserve"> </w:t>
      </w:r>
      <w:r>
        <w:t>(определение</w:t>
      </w:r>
      <w:r>
        <w:rPr>
          <w:spacing w:val="-67"/>
        </w:rPr>
        <w:t xml:space="preserve"> </w:t>
      </w:r>
      <w:r>
        <w:t>желчных пигментов,</w:t>
      </w:r>
      <w:r>
        <w:rPr>
          <w:spacing w:val="-1"/>
        </w:rPr>
        <w:t xml:space="preserve"> </w:t>
      </w:r>
      <w:r>
        <w:t>кетонов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651470" w:rsidRDefault="004F5212" w:rsidP="00C315C8">
      <w:pPr>
        <w:pStyle w:val="a3"/>
        <w:spacing w:before="9"/>
        <w:ind w:left="312"/>
        <w:jc w:val="both"/>
      </w:pPr>
      <w:r>
        <w:t>-проводить</w:t>
      </w:r>
      <w:r>
        <w:rPr>
          <w:spacing w:val="-4"/>
        </w:rPr>
        <w:t xml:space="preserve"> </w:t>
      </w:r>
      <w:r>
        <w:t>количественную</w:t>
      </w:r>
      <w:r>
        <w:rPr>
          <w:spacing w:val="-4"/>
        </w:rPr>
        <w:t xml:space="preserve"> </w:t>
      </w:r>
      <w:r>
        <w:t>микроскопию</w:t>
      </w:r>
      <w:r>
        <w:rPr>
          <w:spacing w:val="-4"/>
        </w:rPr>
        <w:t xml:space="preserve"> </w:t>
      </w:r>
      <w:r>
        <w:t>осадка</w:t>
      </w:r>
      <w:r>
        <w:rPr>
          <w:spacing w:val="-2"/>
        </w:rPr>
        <w:t xml:space="preserve"> </w:t>
      </w:r>
      <w:r>
        <w:t>мочи;</w:t>
      </w:r>
    </w:p>
    <w:p w:rsidR="00651470" w:rsidRDefault="004F5212" w:rsidP="00C315C8">
      <w:pPr>
        <w:pStyle w:val="a3"/>
        <w:spacing w:before="10"/>
        <w:ind w:left="312"/>
        <w:jc w:val="both"/>
      </w:pPr>
      <w:r>
        <w:t>-работать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анализаторах</w:t>
      </w:r>
      <w:r>
        <w:rPr>
          <w:spacing w:val="-2"/>
        </w:rPr>
        <w:t xml:space="preserve"> </w:t>
      </w:r>
      <w:r>
        <w:t>мочи;</w:t>
      </w:r>
    </w:p>
    <w:p w:rsidR="00651470" w:rsidRDefault="004F5212" w:rsidP="00C315C8">
      <w:pPr>
        <w:pStyle w:val="a4"/>
        <w:numPr>
          <w:ilvl w:val="0"/>
          <w:numId w:val="6"/>
        </w:numPr>
        <w:tabs>
          <w:tab w:val="left" w:pos="476"/>
        </w:tabs>
        <w:spacing w:before="11"/>
        <w:ind w:left="476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кислую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</w:p>
    <w:p w:rsidR="00651470" w:rsidRDefault="00651470">
      <w:pPr>
        <w:rPr>
          <w:sz w:val="28"/>
        </w:rPr>
        <w:sectPr w:rsidR="00651470">
          <w:footerReference w:type="default" r:id="rId12"/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76"/>
        <w:ind w:left="824" w:right="478"/>
        <w:jc w:val="center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651470" w:rsidRDefault="00651470">
      <w:pPr>
        <w:pStyle w:val="a3"/>
        <w:rPr>
          <w:b/>
          <w:sz w:val="20"/>
        </w:rPr>
      </w:pPr>
    </w:p>
    <w:p w:rsidR="00651470" w:rsidRDefault="00651470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49"/>
        <w:gridCol w:w="994"/>
        <w:gridCol w:w="384"/>
        <w:gridCol w:w="604"/>
      </w:tblGrid>
      <w:tr w:rsidR="00651470">
        <w:trPr>
          <w:trHeight w:val="570"/>
        </w:trPr>
        <w:tc>
          <w:tcPr>
            <w:tcW w:w="677" w:type="dxa"/>
            <w:vMerge w:val="restart"/>
          </w:tcPr>
          <w:p w:rsidR="00651470" w:rsidRDefault="004F521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49" w:type="dxa"/>
            <w:vMerge w:val="restart"/>
          </w:tcPr>
          <w:p w:rsidR="00651470" w:rsidRDefault="004F521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  <w:tc>
          <w:tcPr>
            <w:tcW w:w="1982" w:type="dxa"/>
            <w:gridSpan w:val="3"/>
          </w:tcPr>
          <w:p w:rsidR="00651470" w:rsidRDefault="004F521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651470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651470">
        <w:trPr>
          <w:trHeight w:val="2961"/>
        </w:trPr>
        <w:tc>
          <w:tcPr>
            <w:tcW w:w="677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49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КДЛ:</w:t>
            </w:r>
          </w:p>
          <w:p w:rsidR="00651470" w:rsidRDefault="004F521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47"/>
              <w:ind w:left="340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  <w:p w:rsidR="00651470" w:rsidRDefault="004F521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  <w:tab w:val="left" w:pos="4323"/>
              </w:tabs>
              <w:spacing w:before="48" w:line="278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электроприборами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нагревательными приборами.</w:t>
            </w:r>
          </w:p>
          <w:p w:rsidR="00651470" w:rsidRDefault="004F5212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  <w:tab w:val="left" w:pos="3181"/>
                <w:tab w:val="left" w:pos="5267"/>
              </w:tabs>
              <w:spacing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Дезинфекция.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дезинфекции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651470" w:rsidRDefault="004F5212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  <w:tab w:val="left" w:pos="2369"/>
                <w:tab w:val="left" w:pos="3748"/>
                <w:tab w:val="left" w:pos="4732"/>
                <w:tab w:val="left" w:pos="5455"/>
              </w:tabs>
              <w:spacing w:line="321" w:lineRule="exact"/>
              <w:ind w:left="513" w:hanging="4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рабочего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</w:p>
          <w:p w:rsidR="00651470" w:rsidRDefault="004F5212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общеклинических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1470">
        <w:trPr>
          <w:trHeight w:val="344"/>
        </w:trPr>
        <w:tc>
          <w:tcPr>
            <w:tcW w:w="677" w:type="dxa"/>
            <w:tcBorders>
              <w:bottom w:val="nil"/>
            </w:tcBorders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49" w:type="dxa"/>
            <w:tcBorders>
              <w:bottom w:val="nil"/>
            </w:tcBorders>
          </w:tcPr>
          <w:p w:rsidR="00651470" w:rsidRDefault="004F5212">
            <w:pPr>
              <w:pStyle w:val="TableParagraph"/>
              <w:tabs>
                <w:tab w:val="left" w:pos="1302"/>
                <w:tab w:val="left" w:pos="1717"/>
                <w:tab w:val="left" w:pos="3510"/>
                <w:tab w:val="left" w:pos="3951"/>
                <w:tab w:val="left" w:pos="5845"/>
                <w:tab w:val="left" w:pos="626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аппаратурой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приборами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КДЛ</w:t>
            </w:r>
          </w:p>
        </w:tc>
        <w:tc>
          <w:tcPr>
            <w:tcW w:w="994" w:type="dxa"/>
            <w:tcBorders>
              <w:bottom w:val="nil"/>
            </w:tcBorders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4" w:type="dxa"/>
            <w:tcBorders>
              <w:bottom w:val="nil"/>
              <w:right w:val="nil"/>
            </w:tcBorders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4" w:type="dxa"/>
            <w:tcBorders>
              <w:left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370"/>
        </w:trPr>
        <w:tc>
          <w:tcPr>
            <w:tcW w:w="677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651470" w:rsidRDefault="004F5212">
            <w:pPr>
              <w:pStyle w:val="TableParagraph"/>
              <w:tabs>
                <w:tab w:val="left" w:pos="1983"/>
                <w:tab w:val="left" w:pos="3278"/>
                <w:tab w:val="left" w:pos="4542"/>
                <w:tab w:val="left" w:pos="5475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(центрифуга,</w:t>
            </w:r>
            <w:r>
              <w:rPr>
                <w:sz w:val="28"/>
              </w:rPr>
              <w:tab/>
              <w:t>ФЭК,</w:t>
            </w:r>
            <w:r>
              <w:rPr>
                <w:sz w:val="28"/>
              </w:rPr>
              <w:tab/>
              <w:t>водяная</w:t>
            </w:r>
            <w:r>
              <w:rPr>
                <w:sz w:val="28"/>
              </w:rPr>
              <w:tab/>
              <w:t>баня,</w:t>
            </w:r>
            <w:r>
              <w:rPr>
                <w:sz w:val="28"/>
              </w:rPr>
              <w:tab/>
              <w:t>микроскоп,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</w:tr>
      <w:tr w:rsidR="00651470">
        <w:trPr>
          <w:trHeight w:val="370"/>
        </w:trPr>
        <w:tc>
          <w:tcPr>
            <w:tcW w:w="677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651470" w:rsidRDefault="004F521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сушильный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шкаф).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</w:tr>
      <w:tr w:rsidR="00651470">
        <w:trPr>
          <w:trHeight w:val="369"/>
        </w:trPr>
        <w:tc>
          <w:tcPr>
            <w:tcW w:w="677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651470" w:rsidRDefault="004F5212">
            <w:pPr>
              <w:pStyle w:val="TableParagraph"/>
              <w:tabs>
                <w:tab w:val="left" w:pos="1444"/>
                <w:tab w:val="left" w:pos="2530"/>
                <w:tab w:val="left" w:pos="2885"/>
                <w:tab w:val="left" w:pos="4486"/>
                <w:tab w:val="left" w:pos="6685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-Правила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дозаторами</w:t>
            </w:r>
            <w:r>
              <w:rPr>
                <w:sz w:val="28"/>
              </w:rPr>
              <w:tab/>
              <w:t>фиксированного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</w:tr>
      <w:tr w:rsidR="00651470">
        <w:trPr>
          <w:trHeight w:val="740"/>
        </w:trPr>
        <w:tc>
          <w:tcPr>
            <w:tcW w:w="677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651470" w:rsidRDefault="004F521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объема.</w:t>
            </w:r>
          </w:p>
          <w:p w:rsidR="00651470" w:rsidRDefault="004F5212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-Исследование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651470" w:rsidRDefault="004F5212">
            <w:pPr>
              <w:pStyle w:val="TableParagraph"/>
              <w:spacing w:before="248"/>
              <w:ind w:left="1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51470">
        <w:trPr>
          <w:trHeight w:val="395"/>
        </w:trPr>
        <w:tc>
          <w:tcPr>
            <w:tcW w:w="677" w:type="dxa"/>
            <w:tcBorders>
              <w:top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651470" w:rsidRDefault="004F5212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Зимницкого</w:t>
            </w:r>
          </w:p>
        </w:tc>
        <w:tc>
          <w:tcPr>
            <w:tcW w:w="994" w:type="dxa"/>
            <w:tcBorders>
              <w:top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84" w:type="dxa"/>
            <w:tcBorders>
              <w:top w:val="nil"/>
              <w:righ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</w:tcBorders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</w:tr>
      <w:tr w:rsidR="00651470">
        <w:trPr>
          <w:trHeight w:val="1111"/>
        </w:trPr>
        <w:tc>
          <w:tcPr>
            <w:tcW w:w="677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49" w:type="dxa"/>
          </w:tcPr>
          <w:p w:rsidR="00651470" w:rsidRDefault="004F5212">
            <w:pPr>
              <w:pStyle w:val="TableParagraph"/>
              <w:spacing w:line="276" w:lineRule="auto"/>
              <w:ind w:left="108" w:right="1795" w:firstLine="69"/>
              <w:rPr>
                <w:sz w:val="28"/>
              </w:rPr>
            </w:pPr>
            <w:r>
              <w:rPr>
                <w:sz w:val="28"/>
              </w:rPr>
              <w:t>-Исследование химических свойств мочи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 w:rsidR="00594D53">
              <w:rPr>
                <w:sz w:val="28"/>
              </w:rPr>
              <w:t xml:space="preserve"> </w:t>
            </w:r>
          </w:p>
          <w:p w:rsidR="00651470" w:rsidRDefault="004F521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1470">
        <w:trPr>
          <w:trHeight w:val="1110"/>
        </w:trPr>
        <w:tc>
          <w:tcPr>
            <w:tcW w:w="677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9" w:type="dxa"/>
          </w:tcPr>
          <w:p w:rsidR="00651470" w:rsidRDefault="004F5212">
            <w:pPr>
              <w:pStyle w:val="TableParagraph"/>
              <w:spacing w:line="276" w:lineRule="auto"/>
              <w:ind w:left="108" w:right="3825"/>
              <w:rPr>
                <w:sz w:val="28"/>
              </w:rPr>
            </w:pPr>
            <w:r>
              <w:rPr>
                <w:sz w:val="28"/>
              </w:rPr>
              <w:t>- Микроскопия мочи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651470" w:rsidRDefault="004F521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1470">
        <w:trPr>
          <w:trHeight w:val="570"/>
        </w:trPr>
        <w:tc>
          <w:tcPr>
            <w:tcW w:w="677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9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анализаторе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1470">
        <w:trPr>
          <w:trHeight w:val="1289"/>
        </w:trPr>
        <w:tc>
          <w:tcPr>
            <w:tcW w:w="677" w:type="dxa"/>
          </w:tcPr>
          <w:p w:rsidR="00651470" w:rsidRDefault="004F52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9" w:type="dxa"/>
          </w:tcPr>
          <w:p w:rsidR="00651470" w:rsidRDefault="004F5212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желудка</w:t>
            </w:r>
          </w:p>
          <w:p w:rsidR="00651470" w:rsidRDefault="004F521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желудочном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соке</w:t>
            </w:r>
          </w:p>
          <w:p w:rsidR="00651470" w:rsidRDefault="004F5212">
            <w:pPr>
              <w:pStyle w:val="TableParagraph"/>
              <w:numPr>
                <w:ilvl w:val="0"/>
                <w:numId w:val="4"/>
              </w:numPr>
              <w:tabs>
                <w:tab w:val="left" w:pos="760"/>
                <w:tab w:val="left" w:pos="761"/>
                <w:tab w:val="left" w:pos="2943"/>
                <w:tab w:val="left" w:pos="5489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  <w:t>ферментативной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желудочного сока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51470">
        <w:trPr>
          <w:trHeight w:val="570"/>
        </w:trPr>
        <w:tc>
          <w:tcPr>
            <w:tcW w:w="7626" w:type="dxa"/>
            <w:gridSpan w:val="2"/>
          </w:tcPr>
          <w:p w:rsidR="00651470" w:rsidRDefault="004F521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651470" w:rsidRDefault="004F521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88" w:type="dxa"/>
            <w:gridSpan w:val="2"/>
          </w:tcPr>
          <w:p w:rsidR="00651470" w:rsidRDefault="004F521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:rsidR="00651470" w:rsidRDefault="00651470">
      <w:pPr>
        <w:spacing w:line="320" w:lineRule="exact"/>
        <w:rPr>
          <w:sz w:val="28"/>
        </w:rPr>
        <w:sectPr w:rsidR="00651470">
          <w:pgSz w:w="11910" w:h="16840"/>
          <w:pgMar w:top="1480" w:right="880" w:bottom="980" w:left="820" w:header="0" w:footer="782" w:gutter="0"/>
          <w:cols w:space="720"/>
        </w:sectPr>
      </w:pPr>
    </w:p>
    <w:p w:rsidR="00651470" w:rsidRDefault="004F5212">
      <w:pPr>
        <w:spacing w:before="76"/>
        <w:ind w:left="824" w:right="482"/>
        <w:jc w:val="center"/>
        <w:rPr>
          <w:b/>
          <w:sz w:val="28"/>
        </w:rPr>
      </w:pPr>
      <w:r>
        <w:rPr>
          <w:b/>
          <w:sz w:val="28"/>
        </w:rPr>
        <w:lastRenderedPageBreak/>
        <w:t>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3"/>
          <w:sz w:val="28"/>
        </w:rPr>
        <w:t xml:space="preserve"> </w:t>
      </w:r>
      <w:r w:rsidR="004C1A08">
        <w:rPr>
          <w:b/>
          <w:sz w:val="28"/>
        </w:rPr>
        <w:t>ПРАКТИКИ.</w:t>
      </w:r>
    </w:p>
    <w:p w:rsidR="00651470" w:rsidRDefault="00651470">
      <w:pPr>
        <w:pStyle w:val="a3"/>
        <w:rPr>
          <w:b/>
          <w:sz w:val="20"/>
        </w:rPr>
      </w:pPr>
    </w:p>
    <w:p w:rsidR="00651470" w:rsidRDefault="00651470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419"/>
        <w:gridCol w:w="2240"/>
        <w:gridCol w:w="1865"/>
        <w:gridCol w:w="2487"/>
      </w:tblGrid>
      <w:tr w:rsidR="00651470">
        <w:trPr>
          <w:trHeight w:val="688"/>
        </w:trPr>
        <w:tc>
          <w:tcPr>
            <w:tcW w:w="102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651470" w:rsidRDefault="004F5212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40" w:type="dxa"/>
          </w:tcPr>
          <w:p w:rsidR="00651470" w:rsidRDefault="004F5212">
            <w:pPr>
              <w:pStyle w:val="TableParagraph"/>
              <w:spacing w:line="315" w:lineRule="exact"/>
              <w:ind w:left="671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865" w:type="dxa"/>
          </w:tcPr>
          <w:p w:rsidR="00651470" w:rsidRDefault="004F5212">
            <w:pPr>
              <w:pStyle w:val="TableParagraph"/>
              <w:spacing w:line="315" w:lineRule="exact"/>
              <w:ind w:left="670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2487" w:type="dxa"/>
          </w:tcPr>
          <w:p w:rsidR="00651470" w:rsidRDefault="004F5212">
            <w:pPr>
              <w:pStyle w:val="TableParagraph"/>
              <w:spacing w:line="315" w:lineRule="exact"/>
              <w:ind w:left="67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651470">
        <w:trPr>
          <w:trHeight w:val="738"/>
        </w:trPr>
        <w:tc>
          <w:tcPr>
            <w:tcW w:w="1023" w:type="dxa"/>
          </w:tcPr>
          <w:p w:rsidR="00651470" w:rsidRDefault="004F5212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651470" w:rsidRDefault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25.05.2022</w:t>
            </w:r>
          </w:p>
        </w:tc>
        <w:tc>
          <w:tcPr>
            <w:tcW w:w="2240" w:type="dxa"/>
          </w:tcPr>
          <w:p w:rsidR="00651470" w:rsidRDefault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9D27A1">
        <w:trPr>
          <w:trHeight w:val="741"/>
        </w:trPr>
        <w:tc>
          <w:tcPr>
            <w:tcW w:w="1023" w:type="dxa"/>
          </w:tcPr>
          <w:p w:rsidR="009D27A1" w:rsidRDefault="009D27A1" w:rsidP="009D27A1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26.05.2022</w:t>
            </w:r>
          </w:p>
        </w:tc>
        <w:tc>
          <w:tcPr>
            <w:tcW w:w="2240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</w:tr>
      <w:tr w:rsidR="009D27A1">
        <w:trPr>
          <w:trHeight w:val="741"/>
        </w:trPr>
        <w:tc>
          <w:tcPr>
            <w:tcW w:w="1023" w:type="dxa"/>
          </w:tcPr>
          <w:p w:rsidR="009D27A1" w:rsidRDefault="009D27A1" w:rsidP="009D27A1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9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27.05.2022</w:t>
            </w:r>
          </w:p>
        </w:tc>
        <w:tc>
          <w:tcPr>
            <w:tcW w:w="2240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</w:tr>
      <w:tr w:rsidR="009D27A1">
        <w:trPr>
          <w:trHeight w:val="739"/>
        </w:trPr>
        <w:tc>
          <w:tcPr>
            <w:tcW w:w="1023" w:type="dxa"/>
          </w:tcPr>
          <w:p w:rsidR="009D27A1" w:rsidRDefault="009D27A1" w:rsidP="009D27A1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9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28.05.2022</w:t>
            </w:r>
          </w:p>
        </w:tc>
        <w:tc>
          <w:tcPr>
            <w:tcW w:w="2240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</w:tr>
      <w:tr w:rsidR="009D27A1">
        <w:trPr>
          <w:trHeight w:val="741"/>
        </w:trPr>
        <w:tc>
          <w:tcPr>
            <w:tcW w:w="1023" w:type="dxa"/>
          </w:tcPr>
          <w:p w:rsidR="009D27A1" w:rsidRDefault="009D27A1" w:rsidP="009D27A1">
            <w:pPr>
              <w:pStyle w:val="TableParagraph"/>
              <w:spacing w:line="317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9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30.05.2022</w:t>
            </w:r>
          </w:p>
        </w:tc>
        <w:tc>
          <w:tcPr>
            <w:tcW w:w="2240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</w:tr>
      <w:tr w:rsidR="009D27A1">
        <w:trPr>
          <w:trHeight w:val="748"/>
        </w:trPr>
        <w:tc>
          <w:tcPr>
            <w:tcW w:w="1023" w:type="dxa"/>
          </w:tcPr>
          <w:p w:rsidR="009D27A1" w:rsidRDefault="009D27A1" w:rsidP="009D27A1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9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31.05.2022</w:t>
            </w:r>
          </w:p>
        </w:tc>
        <w:tc>
          <w:tcPr>
            <w:tcW w:w="2240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8:00-13:35</w:t>
            </w:r>
          </w:p>
        </w:tc>
        <w:tc>
          <w:tcPr>
            <w:tcW w:w="1865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  <w:tc>
          <w:tcPr>
            <w:tcW w:w="2487" w:type="dxa"/>
          </w:tcPr>
          <w:p w:rsidR="009D27A1" w:rsidRDefault="009D27A1" w:rsidP="009D27A1">
            <w:pPr>
              <w:pStyle w:val="TableParagraph"/>
              <w:rPr>
                <w:sz w:val="26"/>
              </w:rPr>
            </w:pPr>
          </w:p>
        </w:tc>
      </w:tr>
    </w:tbl>
    <w:p w:rsidR="00651470" w:rsidRDefault="00651470">
      <w:pPr>
        <w:rPr>
          <w:sz w:val="26"/>
        </w:rPr>
        <w:sectPr w:rsidR="00651470">
          <w:footerReference w:type="default" r:id="rId13"/>
          <w:pgSz w:w="11910" w:h="16840"/>
          <w:pgMar w:top="1360" w:right="880" w:bottom="980" w:left="820" w:header="0" w:footer="782" w:gutter="0"/>
          <w:cols w:space="720"/>
        </w:sectPr>
      </w:pPr>
    </w:p>
    <w:p w:rsidR="00DD1D6D" w:rsidRDefault="004F5212" w:rsidP="00DD1D6D">
      <w:pPr>
        <w:pStyle w:val="1"/>
        <w:spacing w:before="69"/>
        <w:ind w:left="824" w:right="478"/>
        <w:jc w:val="center"/>
      </w:pPr>
      <w:r>
        <w:lastRenderedPageBreak/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DD1D6D" w:rsidRDefault="00DD1D6D" w:rsidP="00DD1D6D"/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240"/>
      </w:tblGrid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rStyle w:val="a7"/>
                <w:color w:val="000000"/>
                <w:sz w:val="26"/>
              </w:rPr>
              <w:t>Класс опасности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D6D" w:rsidRDefault="00DD1D6D" w:rsidP="00E26814">
            <w:pPr>
              <w:jc w:val="center"/>
              <w:rPr>
                <w:color w:val="000000"/>
                <w:sz w:val="26"/>
              </w:rPr>
            </w:pPr>
            <w:r>
              <w:rPr>
                <w:rStyle w:val="a7"/>
                <w:color w:val="000000"/>
                <w:sz w:val="26"/>
              </w:rPr>
              <w:t>Характеристика морфологического состава</w:t>
            </w:r>
          </w:p>
        </w:tc>
      </w:tr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Класс А. </w:t>
            </w:r>
            <w:r>
              <w:rPr>
                <w:rStyle w:val="a7"/>
                <w:color w:val="000000"/>
                <w:sz w:val="26"/>
              </w:rPr>
              <w:t>Эпидемиологически безопасные отходы</w:t>
            </w:r>
            <w:r>
              <w:rPr>
                <w:color w:val="000000"/>
                <w:sz w:val="26"/>
              </w:rPr>
              <w:t>, по составу приближенные к ТБО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0A399F">
            <w:pPr>
              <w:widowControl/>
              <w:numPr>
                <w:ilvl w:val="0"/>
                <w:numId w:val="18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DD1D6D" w:rsidRDefault="00DD1D6D" w:rsidP="000A399F">
            <w:pPr>
              <w:widowControl/>
              <w:numPr>
                <w:ilvl w:val="0"/>
                <w:numId w:val="18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Канцелярские принадлежности, упаковка, мебель, инвентарь, потерявшие потребительские свойства. Смет от уборки территории и так далее.</w:t>
            </w:r>
          </w:p>
          <w:p w:rsidR="00DD1D6D" w:rsidRDefault="00DD1D6D" w:rsidP="000A399F">
            <w:pPr>
              <w:widowControl/>
              <w:numPr>
                <w:ilvl w:val="0"/>
                <w:numId w:val="18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фтизиатрических.</w:t>
            </w:r>
          </w:p>
        </w:tc>
      </w:tr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Класс Б. </w:t>
            </w:r>
            <w:r>
              <w:rPr>
                <w:rStyle w:val="a7"/>
                <w:color w:val="000000"/>
                <w:sz w:val="26"/>
              </w:rPr>
              <w:t>Эпидемиологически опасные отходы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0A399F">
            <w:pPr>
              <w:widowControl/>
              <w:numPr>
                <w:ilvl w:val="0"/>
                <w:numId w:val="19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Инфицированные и потенциально инфицированные отходы. Материалы и инструменты, предметы загрязненные кровью и/или другими биологическими жидкостями. Патологоанатомические отходы. Органические операционные отходы (органы, ткани и так далее).</w:t>
            </w:r>
          </w:p>
          <w:p w:rsidR="00DD1D6D" w:rsidRDefault="00DD1D6D" w:rsidP="000A399F">
            <w:pPr>
              <w:widowControl/>
              <w:numPr>
                <w:ilvl w:val="0"/>
                <w:numId w:val="19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Пищевые отходы из инфекционных отделений.</w:t>
            </w:r>
          </w:p>
          <w:p w:rsidR="00DD1D6D" w:rsidRDefault="00DD1D6D" w:rsidP="000A399F">
            <w:pPr>
              <w:widowControl/>
              <w:numPr>
                <w:ilvl w:val="0"/>
                <w:numId w:val="19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Биологические отходы вивариев.</w:t>
            </w:r>
          </w:p>
          <w:p w:rsidR="00DD1D6D" w:rsidRDefault="00DD1D6D" w:rsidP="000A399F">
            <w:pPr>
              <w:widowControl/>
              <w:numPr>
                <w:ilvl w:val="0"/>
                <w:numId w:val="19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Живые вакцины, непригодные к использованию.</w:t>
            </w:r>
          </w:p>
        </w:tc>
      </w:tr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Класс В. </w:t>
            </w:r>
            <w:r>
              <w:rPr>
                <w:rStyle w:val="a7"/>
                <w:color w:val="000000"/>
                <w:sz w:val="26"/>
              </w:rPr>
              <w:t>Чрезвычайно эпидемиологически опасные отходы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0A399F">
            <w:pPr>
              <w:widowControl/>
              <w:numPr>
                <w:ilvl w:val="0"/>
                <w:numId w:val="20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</w:t>
            </w:r>
          </w:p>
          <w:p w:rsidR="00DD1D6D" w:rsidRDefault="00DD1D6D" w:rsidP="000A399F">
            <w:pPr>
              <w:widowControl/>
              <w:numPr>
                <w:ilvl w:val="0"/>
                <w:numId w:val="20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Отходы лабораторий, фармацевтических и иммунобиологических производств, работающих с микроорганизмами 1-2 групп патогенности.</w:t>
            </w:r>
          </w:p>
          <w:p w:rsidR="00DD1D6D" w:rsidRDefault="00DD1D6D" w:rsidP="000A399F">
            <w:pPr>
              <w:widowControl/>
              <w:numPr>
                <w:ilvl w:val="0"/>
                <w:numId w:val="20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Отходы лечебно-диагностических подразделений фтизиатрических стационаров </w:t>
            </w:r>
            <w:r>
              <w:rPr>
                <w:color w:val="000000"/>
                <w:sz w:val="26"/>
              </w:rPr>
              <w:lastRenderedPageBreak/>
              <w:t>(диспансеров), загрязненные мокротой пациентов, отходы микробиологических лабораторий, осуществляющих работы с возбудителями туберкулеза.</w:t>
            </w:r>
          </w:p>
        </w:tc>
      </w:tr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Класс Г. </w:t>
            </w:r>
            <w:r>
              <w:rPr>
                <w:rStyle w:val="a7"/>
                <w:color w:val="000000"/>
                <w:sz w:val="26"/>
              </w:rPr>
              <w:t>Токсикологически опасные</w:t>
            </w:r>
            <w:r>
              <w:rPr>
                <w:color w:val="000000"/>
                <w:sz w:val="26"/>
              </w:rPr>
              <w:t>отходы 1-4* классов опасности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0A399F">
            <w:pPr>
              <w:widowControl/>
              <w:numPr>
                <w:ilvl w:val="0"/>
                <w:numId w:val="21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Лекарственные (в том числе цитостатики), диагностические, дезинфицирующие средства, не подлежащие использованию.</w:t>
            </w:r>
          </w:p>
          <w:p w:rsidR="00DD1D6D" w:rsidRDefault="00DD1D6D" w:rsidP="000A399F">
            <w:pPr>
              <w:widowControl/>
              <w:numPr>
                <w:ilvl w:val="0"/>
                <w:numId w:val="21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Ртутьсодержащие предметы, приборы и оборудование. Отходы сырья и продукции фармацевтических производств.</w:t>
            </w:r>
          </w:p>
          <w:p w:rsidR="00DD1D6D" w:rsidRDefault="00DD1D6D" w:rsidP="000A399F">
            <w:pPr>
              <w:widowControl/>
              <w:numPr>
                <w:ilvl w:val="0"/>
                <w:numId w:val="21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Отходы от эксплуатации оборудования, транспорта, систем освещения и другие.</w:t>
            </w:r>
          </w:p>
        </w:tc>
      </w:tr>
      <w:tr w:rsidR="00DD1D6D" w:rsidTr="00E26814">
        <w:trPr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E268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Класс Д. </w:t>
            </w:r>
            <w:r>
              <w:rPr>
                <w:rStyle w:val="a7"/>
                <w:color w:val="000000"/>
                <w:sz w:val="26"/>
              </w:rPr>
              <w:t>Радиоактивные отходы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D6D" w:rsidRDefault="00DD1D6D" w:rsidP="000A399F">
            <w:pPr>
              <w:widowControl/>
              <w:numPr>
                <w:ilvl w:val="0"/>
                <w:numId w:val="22"/>
              </w:numPr>
              <w:autoSpaceDE/>
              <w:autoSpaceDN/>
              <w:spacing w:after="75" w:line="270" w:lineRule="atLeast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безопасности.</w:t>
            </w:r>
          </w:p>
        </w:tc>
      </w:tr>
    </w:tbl>
    <w:p w:rsidR="00DD1D6D" w:rsidRDefault="00DD1D6D" w:rsidP="00DD1D6D"/>
    <w:p w:rsidR="00DD1D6D" w:rsidRDefault="00DD1D6D" w:rsidP="00DD1D6D"/>
    <w:p w:rsidR="00DD1D6D" w:rsidRDefault="00DD1D6D" w:rsidP="00DD1D6D">
      <w:pPr>
        <w:sectPr w:rsidR="00DD1D6D"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spacing w:before="72"/>
        <w:ind w:left="824" w:right="104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РАБОТЕ.</w:t>
      </w:r>
    </w:p>
    <w:p w:rsidR="00651470" w:rsidRDefault="004F5212">
      <w:pPr>
        <w:pStyle w:val="1"/>
        <w:spacing w:before="250" w:line="322" w:lineRule="exact"/>
        <w:jc w:val="both"/>
      </w:pPr>
      <w:r>
        <w:t>День</w:t>
      </w:r>
      <w:r>
        <w:rPr>
          <w:spacing w:val="-1"/>
        </w:rPr>
        <w:t xml:space="preserve"> </w:t>
      </w:r>
      <w:r>
        <w:t>1.</w:t>
      </w:r>
    </w:p>
    <w:p w:rsidR="00651470" w:rsidRDefault="004F5212">
      <w:pPr>
        <w:ind w:left="312" w:right="3116"/>
        <w:jc w:val="both"/>
        <w:rPr>
          <w:b/>
          <w:sz w:val="28"/>
        </w:rPr>
      </w:pPr>
      <w:r>
        <w:rPr>
          <w:b/>
          <w:sz w:val="28"/>
        </w:rPr>
        <w:t>Тема: Техника безопасности при работе в КДЛ.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1.Изучение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приказов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инструкций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ТБ:</w:t>
      </w:r>
    </w:p>
    <w:p w:rsidR="00651470" w:rsidRDefault="004F5212">
      <w:pPr>
        <w:pStyle w:val="a4"/>
        <w:numPr>
          <w:ilvl w:val="2"/>
          <w:numId w:val="7"/>
        </w:numPr>
        <w:tabs>
          <w:tab w:val="left" w:pos="1113"/>
        </w:tabs>
        <w:spacing w:line="276" w:lineRule="auto"/>
        <w:ind w:right="54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25.12.97</w:t>
      </w:r>
      <w:r>
        <w:rPr>
          <w:spacing w:val="1"/>
          <w:sz w:val="28"/>
        </w:rPr>
        <w:t xml:space="preserve"> </w:t>
      </w:r>
      <w:r>
        <w:rPr>
          <w:sz w:val="28"/>
        </w:rPr>
        <w:t>МЗ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651470" w:rsidRDefault="004F5212">
      <w:pPr>
        <w:pStyle w:val="a4"/>
        <w:numPr>
          <w:ilvl w:val="2"/>
          <w:numId w:val="7"/>
        </w:numPr>
        <w:tabs>
          <w:tab w:val="left" w:pos="1113"/>
        </w:tabs>
        <w:spacing w:line="276" w:lineRule="auto"/>
        <w:ind w:right="535"/>
        <w:jc w:val="both"/>
        <w:rPr>
          <w:sz w:val="28"/>
        </w:rPr>
      </w:pPr>
      <w:r>
        <w:rPr>
          <w:sz w:val="28"/>
        </w:rPr>
        <w:t>Приказ № 118 Минздрава РФ «О введение в действие санитарно 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 –</w:t>
      </w:r>
      <w:r>
        <w:rPr>
          <w:spacing w:val="-3"/>
          <w:sz w:val="28"/>
        </w:rPr>
        <w:t xml:space="preserve"> </w:t>
      </w:r>
      <w:r>
        <w:rPr>
          <w:sz w:val="28"/>
        </w:rPr>
        <w:t>СанПиН»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03.06.2003г.;</w:t>
      </w:r>
    </w:p>
    <w:p w:rsidR="00651470" w:rsidRDefault="004F5212">
      <w:pPr>
        <w:pStyle w:val="a4"/>
        <w:numPr>
          <w:ilvl w:val="2"/>
          <w:numId w:val="7"/>
        </w:numPr>
        <w:tabs>
          <w:tab w:val="left" w:pos="111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2.1.7.728-99</w:t>
      </w:r>
      <w:r>
        <w:rPr>
          <w:spacing w:val="-4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отходов».</w:t>
      </w:r>
    </w:p>
    <w:p w:rsidR="00651470" w:rsidRDefault="00651470">
      <w:pPr>
        <w:pStyle w:val="a3"/>
        <w:rPr>
          <w:sz w:val="30"/>
        </w:rPr>
      </w:pPr>
    </w:p>
    <w:p w:rsidR="00DD1D6D" w:rsidRPr="00DD1D6D" w:rsidRDefault="004F5212" w:rsidP="00D40D8C">
      <w:pPr>
        <w:pStyle w:val="a4"/>
        <w:numPr>
          <w:ilvl w:val="0"/>
          <w:numId w:val="3"/>
        </w:numPr>
        <w:tabs>
          <w:tab w:val="left" w:pos="526"/>
        </w:tabs>
        <w:spacing w:before="222" w:line="276" w:lineRule="auto"/>
        <w:ind w:left="284" w:right="4112" w:firstLine="0"/>
        <w:rPr>
          <w:sz w:val="28"/>
        </w:rPr>
      </w:pPr>
      <w:r>
        <w:rPr>
          <w:sz w:val="28"/>
        </w:rPr>
        <w:t>ТБ при работе с химическими реактивами.</w:t>
      </w:r>
      <w:r>
        <w:rPr>
          <w:spacing w:val="1"/>
          <w:sz w:val="28"/>
        </w:rPr>
        <w:t xml:space="preserve"> </w:t>
      </w:r>
      <w:r>
        <w:rPr>
          <w:sz w:val="28"/>
        </w:rPr>
        <w:t>3.ТБ при работе с биологическим материалом.</w:t>
      </w:r>
      <w:r>
        <w:rPr>
          <w:spacing w:val="1"/>
          <w:sz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890"/>
      </w:tblGrid>
      <w:tr w:rsidR="00DD1D6D" w:rsidTr="00E26814">
        <w:tc>
          <w:tcPr>
            <w:tcW w:w="4530" w:type="dxa"/>
          </w:tcPr>
          <w:p w:rsidR="00DD1D6D" w:rsidRDefault="00DD1D6D" w:rsidP="00D40D8C">
            <w:pPr>
              <w:ind w:left="2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Технолог</w:t>
            </w:r>
          </w:p>
        </w:tc>
        <w:tc>
          <w:tcPr>
            <w:tcW w:w="4890" w:type="dxa"/>
          </w:tcPr>
          <w:p w:rsidR="00DD1D6D" w:rsidRDefault="00DD1D6D" w:rsidP="00D40D8C">
            <w:pPr>
              <w:ind w:left="2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Техник</w:t>
            </w:r>
          </w:p>
        </w:tc>
      </w:tr>
      <w:tr w:rsidR="00DD1D6D" w:rsidTr="00E26814">
        <w:tc>
          <w:tcPr>
            <w:tcW w:w="453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1.1. На должность медицинского технолога назначается специалист, имеющий среднее медицинское образование по специальности "Лабораторная диагностика" (квалификация по диплому "Медицинский технолог") и сертификат специалиста</w:t>
            </w:r>
          </w:p>
        </w:tc>
        <w:tc>
          <w:tcPr>
            <w:tcW w:w="489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1.1. На должность медицинского лабораторного техника назначается специалист, имеющий среднее медицинское образование по специальности "Лабораторная диагностика" и квалификацию "Медицинский лабораторный техник" ("фельдшер-лаборант") и сертификат специалиста</w:t>
            </w:r>
          </w:p>
        </w:tc>
      </w:tr>
      <w:tr w:rsidR="00DD1D6D" w:rsidTr="00E26814">
        <w:tc>
          <w:tcPr>
            <w:tcW w:w="453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2.1. Выполняет лабораторные исследования по разделу, определяемому заведующим лабораторией в соответствии с квалификационными требованиями и установленными нормами нагрузки</w:t>
            </w:r>
          </w:p>
        </w:tc>
        <w:tc>
          <w:tcPr>
            <w:tcW w:w="489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2.1. Выполняет лабораторные исследования в соответствии с установленными нормами нагрузки и квалификационными требованиями</w:t>
            </w:r>
          </w:p>
        </w:tc>
      </w:tr>
      <w:tr w:rsidR="00DD1D6D" w:rsidTr="00E26814">
        <w:tc>
          <w:tcPr>
            <w:tcW w:w="453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2.6. Осваивает новое оборудование и новые методики исследований</w:t>
            </w:r>
          </w:p>
        </w:tc>
        <w:tc>
          <w:tcPr>
            <w:tcW w:w="489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</w:p>
        </w:tc>
      </w:tr>
      <w:tr w:rsidR="00DD1D6D" w:rsidTr="00E26814">
        <w:tc>
          <w:tcPr>
            <w:tcW w:w="453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FFFFFF"/>
              </w:rPr>
              <w:t>2.7. Проводит контроль качества выполняемых исследований и обеспечивает мероприятия по повышению точности и надежности анализов</w:t>
            </w:r>
          </w:p>
        </w:tc>
        <w:tc>
          <w:tcPr>
            <w:tcW w:w="4890" w:type="dxa"/>
          </w:tcPr>
          <w:p w:rsidR="00DD1D6D" w:rsidRDefault="00DD1D6D" w:rsidP="00D40D8C">
            <w:pPr>
              <w:ind w:left="284"/>
              <w:rPr>
                <w:color w:val="000000"/>
                <w:sz w:val="26"/>
              </w:rPr>
            </w:pPr>
          </w:p>
        </w:tc>
      </w:tr>
    </w:tbl>
    <w:p w:rsidR="00651470" w:rsidRPr="00DD1D6D" w:rsidRDefault="00DD1D6D" w:rsidP="00D40D8C">
      <w:pPr>
        <w:tabs>
          <w:tab w:val="left" w:pos="526"/>
        </w:tabs>
        <w:spacing w:before="222" w:line="276" w:lineRule="auto"/>
        <w:ind w:left="284" w:right="4112"/>
        <w:rPr>
          <w:sz w:val="28"/>
        </w:rPr>
      </w:pPr>
      <w:r>
        <w:rPr>
          <w:spacing w:val="1"/>
          <w:sz w:val="28"/>
        </w:rPr>
        <w:t xml:space="preserve">     </w:t>
      </w:r>
      <w:r w:rsidR="004F5212" w:rsidRPr="00DD1D6D">
        <w:rPr>
          <w:sz w:val="28"/>
        </w:rPr>
        <w:t>4.Составление</w:t>
      </w:r>
      <w:r w:rsidR="004F5212" w:rsidRPr="00DD1D6D">
        <w:rPr>
          <w:spacing w:val="-2"/>
          <w:sz w:val="28"/>
        </w:rPr>
        <w:t xml:space="preserve"> </w:t>
      </w:r>
      <w:r w:rsidR="004F5212" w:rsidRPr="00DD1D6D">
        <w:rPr>
          <w:sz w:val="28"/>
        </w:rPr>
        <w:t>задач</w:t>
      </w:r>
      <w:r w:rsidR="004F5212" w:rsidRPr="00DD1D6D">
        <w:rPr>
          <w:spacing w:val="-4"/>
          <w:sz w:val="28"/>
        </w:rPr>
        <w:t xml:space="preserve"> </w:t>
      </w:r>
      <w:r w:rsidR="004F5212" w:rsidRPr="00DD1D6D">
        <w:rPr>
          <w:sz w:val="28"/>
        </w:rPr>
        <w:t>с</w:t>
      </w:r>
      <w:r w:rsidR="004F5212" w:rsidRPr="00DD1D6D">
        <w:rPr>
          <w:spacing w:val="-2"/>
          <w:sz w:val="28"/>
        </w:rPr>
        <w:t xml:space="preserve"> </w:t>
      </w:r>
      <w:r w:rsidR="004F5212" w:rsidRPr="00DD1D6D">
        <w:rPr>
          <w:sz w:val="28"/>
        </w:rPr>
        <w:t>эталонами</w:t>
      </w:r>
      <w:r w:rsidR="004F5212" w:rsidRPr="00DD1D6D">
        <w:rPr>
          <w:spacing w:val="-2"/>
          <w:sz w:val="28"/>
        </w:rPr>
        <w:t xml:space="preserve"> </w:t>
      </w:r>
      <w:r w:rsidR="004F5212" w:rsidRPr="00DD1D6D">
        <w:rPr>
          <w:sz w:val="28"/>
        </w:rPr>
        <w:t>ответов</w:t>
      </w:r>
      <w:r w:rsidR="004F5212" w:rsidRPr="00DD1D6D">
        <w:rPr>
          <w:spacing w:val="-4"/>
          <w:sz w:val="28"/>
        </w:rPr>
        <w:t xml:space="preserve"> </w:t>
      </w:r>
      <w:r w:rsidR="004F5212" w:rsidRPr="00DD1D6D">
        <w:rPr>
          <w:sz w:val="28"/>
        </w:rPr>
        <w:t>по</w:t>
      </w:r>
      <w:r w:rsidR="004F5212" w:rsidRPr="00DD1D6D">
        <w:rPr>
          <w:spacing w:val="-1"/>
          <w:sz w:val="28"/>
        </w:rPr>
        <w:t xml:space="preserve"> </w:t>
      </w:r>
      <w:r w:rsidR="004F5212" w:rsidRPr="00DD1D6D">
        <w:rPr>
          <w:sz w:val="28"/>
        </w:rPr>
        <w:t>ТБ:</w:t>
      </w:r>
    </w:p>
    <w:p w:rsidR="00651470" w:rsidRDefault="004F5212" w:rsidP="00D40D8C">
      <w:pPr>
        <w:pStyle w:val="a3"/>
        <w:ind w:left="284" w:right="254"/>
      </w:pPr>
      <w:r>
        <w:t>Нарушение</w:t>
      </w:r>
      <w:r>
        <w:rPr>
          <w:spacing w:val="23"/>
        </w:rPr>
        <w:t xml:space="preserve"> </w:t>
      </w:r>
      <w:r>
        <w:t>ТБ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хим.</w:t>
      </w:r>
      <w:r>
        <w:rPr>
          <w:spacing w:val="21"/>
        </w:rPr>
        <w:t xml:space="preserve"> </w:t>
      </w:r>
      <w:r>
        <w:t>реактивами,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биологическими</w:t>
      </w:r>
      <w:r>
        <w:rPr>
          <w:spacing w:val="-67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с электроприборами</w:t>
      </w:r>
    </w:p>
    <w:p w:rsidR="00651470" w:rsidRDefault="00651470" w:rsidP="00D40D8C">
      <w:pPr>
        <w:ind w:left="284"/>
      </w:pPr>
    </w:p>
    <w:p w:rsidR="00DD1D6D" w:rsidRDefault="00DD1D6D" w:rsidP="00D40D8C">
      <w:pPr>
        <w:ind w:left="284"/>
        <w:rPr>
          <w:b/>
          <w:color w:val="000000"/>
          <w:sz w:val="26"/>
          <w:szCs w:val="26"/>
        </w:rPr>
      </w:pPr>
    </w:p>
    <w:p w:rsidR="00DD1D6D" w:rsidRPr="00DD1D6D" w:rsidRDefault="00DD1D6D" w:rsidP="00D40D8C">
      <w:pPr>
        <w:ind w:left="284"/>
        <w:jc w:val="both"/>
        <w:rPr>
          <w:b/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ЗАДАЧА 1: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color w:val="000000"/>
          <w:sz w:val="26"/>
          <w:szCs w:val="26"/>
        </w:rPr>
        <w:t>Лаборант Иванова работала с центрифугой. До начала работы она установила 5 пробирок в штатив, закрыла крышку и запустила прибор. После завершения работы ценрифуги Иванова открыла крышку и обнаружила, что одна пробирка разбита и биологический материал разлит. Какую ошибку допустила лаборант?</w:t>
      </w:r>
    </w:p>
    <w:p w:rsid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Ответ:</w:t>
      </w:r>
      <w:r w:rsidRPr="00DD1D6D">
        <w:rPr>
          <w:color w:val="000000"/>
          <w:sz w:val="26"/>
          <w:szCs w:val="26"/>
        </w:rPr>
        <w:t xml:space="preserve"> При работе с центрифугой устанавливают четное количество пробирок, чтобы при работе они не повредились. 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</w:p>
    <w:p w:rsidR="00DD1D6D" w:rsidRPr="00DD1D6D" w:rsidRDefault="00DD1D6D" w:rsidP="00D40D8C">
      <w:pPr>
        <w:ind w:left="284"/>
        <w:jc w:val="both"/>
        <w:rPr>
          <w:b/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ЗАДАЧА 2: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color w:val="000000"/>
          <w:sz w:val="26"/>
          <w:szCs w:val="26"/>
        </w:rPr>
        <w:t xml:space="preserve">Главный лаборант готовил реактивы, добавив в колбу кислоту, а затем прилил дистиллированной воды. Вследствие чего разорвалась пробирка. Какую ошибку допустил главный лаборант? </w:t>
      </w:r>
    </w:p>
    <w:p w:rsid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Ответ:</w:t>
      </w:r>
      <w:r w:rsidRPr="00DD1D6D">
        <w:rPr>
          <w:color w:val="000000"/>
          <w:sz w:val="26"/>
          <w:szCs w:val="26"/>
        </w:rPr>
        <w:t xml:space="preserve"> При приготовлении реактива с использованием кислоты следует сначала приливать воду, а затем кислоту.  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</w:p>
    <w:p w:rsidR="00DD1D6D" w:rsidRPr="00DD1D6D" w:rsidRDefault="00DD1D6D" w:rsidP="00D40D8C">
      <w:pPr>
        <w:ind w:left="284"/>
        <w:jc w:val="both"/>
        <w:rPr>
          <w:b/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ЗАДАЧА 3: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color w:val="000000"/>
          <w:sz w:val="26"/>
          <w:szCs w:val="26"/>
        </w:rPr>
        <w:t xml:space="preserve">При работе со скарификатором лаборант порезал свой палец и промыл порез водой. Какую ошибку допустил лаборант при обработке пальца после травмы? Опишите правила обработки пореза (раны). </w:t>
      </w:r>
    </w:p>
    <w:p w:rsidR="00DD1D6D" w:rsidRPr="00DD1D6D" w:rsidRDefault="00DD1D6D" w:rsidP="00D40D8C">
      <w:pPr>
        <w:ind w:left="284"/>
        <w:jc w:val="both"/>
        <w:rPr>
          <w:color w:val="000000"/>
          <w:sz w:val="26"/>
          <w:szCs w:val="26"/>
        </w:rPr>
      </w:pPr>
      <w:r w:rsidRPr="00DD1D6D">
        <w:rPr>
          <w:b/>
          <w:color w:val="000000"/>
          <w:sz w:val="26"/>
          <w:szCs w:val="26"/>
        </w:rPr>
        <w:t>Ответ:</w:t>
      </w:r>
      <w:r w:rsidRPr="00DD1D6D">
        <w:rPr>
          <w:color w:val="000000"/>
          <w:sz w:val="26"/>
          <w:szCs w:val="26"/>
        </w:rPr>
        <w:t xml:space="preserve"> Лаборант должен быть в перчатках. При порезе рану следует обработать 70% спиртом и промыть под проточной водой, порез заклеить пластырем. </w:t>
      </w:r>
    </w:p>
    <w:p w:rsidR="00DD1D6D" w:rsidRDefault="00DD1D6D" w:rsidP="00D40D8C">
      <w:pPr>
        <w:ind w:left="284"/>
        <w:sectPr w:rsidR="00DD1D6D" w:rsidSect="00D40D8C">
          <w:footerReference w:type="default" r:id="rId14"/>
          <w:pgSz w:w="11910" w:h="16840"/>
          <w:pgMar w:top="1040" w:right="880" w:bottom="980" w:left="851" w:header="0" w:footer="782" w:gutter="0"/>
          <w:cols w:space="720"/>
        </w:sectPr>
      </w:pPr>
    </w:p>
    <w:p w:rsidR="00651470" w:rsidRDefault="004F5212" w:rsidP="00D40D8C">
      <w:pPr>
        <w:pStyle w:val="1"/>
        <w:spacing w:before="72"/>
        <w:ind w:left="284"/>
      </w:pPr>
      <w:r>
        <w:lastRenderedPageBreak/>
        <w:t>День</w:t>
      </w:r>
      <w:r>
        <w:rPr>
          <w:spacing w:val="-1"/>
        </w:rPr>
        <w:t xml:space="preserve"> </w:t>
      </w:r>
      <w:r>
        <w:t>2.</w:t>
      </w:r>
    </w:p>
    <w:p w:rsidR="00651470" w:rsidRPr="00C50DCC" w:rsidRDefault="004F5212" w:rsidP="00D40D8C">
      <w:pPr>
        <w:tabs>
          <w:tab w:val="left" w:pos="1618"/>
          <w:tab w:val="left" w:pos="2769"/>
          <w:tab w:val="left" w:pos="3174"/>
          <w:tab w:val="left" w:pos="5090"/>
          <w:tab w:val="left" w:pos="5534"/>
          <w:tab w:val="left" w:pos="7225"/>
          <w:tab w:val="left" w:pos="8180"/>
        </w:tabs>
        <w:spacing w:before="2"/>
        <w:ind w:left="284" w:right="256"/>
        <w:rPr>
          <w:b/>
          <w:sz w:val="28"/>
          <w:szCs w:val="28"/>
        </w:rPr>
      </w:pPr>
      <w:r>
        <w:rPr>
          <w:b/>
          <w:sz w:val="28"/>
        </w:rPr>
        <w:t>Тема:</w:t>
      </w:r>
      <w:r>
        <w:rPr>
          <w:b/>
          <w:sz w:val="28"/>
        </w:rPr>
        <w:tab/>
        <w:t>Работа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ап</w:t>
      </w:r>
      <w:r w:rsidRPr="00C50DCC">
        <w:rPr>
          <w:b/>
          <w:sz w:val="28"/>
          <w:szCs w:val="28"/>
        </w:rPr>
        <w:t>паратурой</w:t>
      </w:r>
      <w:r w:rsidRPr="00C50DCC">
        <w:rPr>
          <w:b/>
          <w:sz w:val="28"/>
          <w:szCs w:val="28"/>
        </w:rPr>
        <w:tab/>
        <w:t>и</w:t>
      </w:r>
      <w:r w:rsidRPr="00C50DCC">
        <w:rPr>
          <w:b/>
          <w:sz w:val="28"/>
          <w:szCs w:val="28"/>
        </w:rPr>
        <w:tab/>
        <w:t>приборами</w:t>
      </w:r>
      <w:r w:rsidRPr="00C50DCC">
        <w:rPr>
          <w:b/>
          <w:sz w:val="28"/>
          <w:szCs w:val="28"/>
        </w:rPr>
        <w:tab/>
        <w:t>КДЛ.</w:t>
      </w:r>
      <w:r w:rsidRPr="00C50DCC">
        <w:rPr>
          <w:b/>
          <w:sz w:val="28"/>
          <w:szCs w:val="28"/>
        </w:rPr>
        <w:tab/>
      </w:r>
      <w:r w:rsidRPr="00C50DCC">
        <w:rPr>
          <w:b/>
          <w:spacing w:val="-1"/>
          <w:sz w:val="28"/>
          <w:szCs w:val="28"/>
        </w:rPr>
        <w:t>Исследование</w:t>
      </w:r>
      <w:r w:rsidRPr="00C50DCC">
        <w:rPr>
          <w:b/>
          <w:spacing w:val="-67"/>
          <w:sz w:val="28"/>
          <w:szCs w:val="28"/>
        </w:rPr>
        <w:t xml:space="preserve"> </w:t>
      </w:r>
      <w:r w:rsidRPr="00C50DCC">
        <w:rPr>
          <w:b/>
          <w:sz w:val="28"/>
          <w:szCs w:val="28"/>
        </w:rPr>
        <w:t>физических свойств</w:t>
      </w:r>
      <w:r w:rsidRPr="00C50DCC">
        <w:rPr>
          <w:b/>
          <w:spacing w:val="-1"/>
          <w:sz w:val="28"/>
          <w:szCs w:val="28"/>
        </w:rPr>
        <w:t xml:space="preserve"> </w:t>
      </w:r>
      <w:r w:rsidRPr="00C50DCC">
        <w:rPr>
          <w:b/>
          <w:sz w:val="28"/>
          <w:szCs w:val="28"/>
        </w:rPr>
        <w:t>мочи</w:t>
      </w:r>
    </w:p>
    <w:p w:rsidR="00651470" w:rsidRPr="00D40D8C" w:rsidRDefault="004F5212" w:rsidP="00D40D8C">
      <w:pPr>
        <w:pStyle w:val="a4"/>
        <w:numPr>
          <w:ilvl w:val="1"/>
          <w:numId w:val="3"/>
        </w:numPr>
        <w:tabs>
          <w:tab w:val="left" w:pos="812"/>
        </w:tabs>
        <w:spacing w:line="317" w:lineRule="exact"/>
        <w:ind w:left="284" w:hanging="214"/>
        <w:rPr>
          <w:sz w:val="28"/>
          <w:szCs w:val="28"/>
        </w:rPr>
      </w:pPr>
      <w:r w:rsidRPr="00C50DCC">
        <w:rPr>
          <w:sz w:val="28"/>
          <w:szCs w:val="28"/>
        </w:rPr>
        <w:t>Заполнить</w:t>
      </w:r>
      <w:r w:rsidRPr="00C50DCC">
        <w:rPr>
          <w:spacing w:val="-10"/>
          <w:sz w:val="28"/>
          <w:szCs w:val="28"/>
        </w:rPr>
        <w:t xml:space="preserve"> </w:t>
      </w:r>
      <w:r w:rsidRPr="00C50DCC">
        <w:rPr>
          <w:sz w:val="28"/>
          <w:szCs w:val="28"/>
        </w:rPr>
        <w:t>таблицу</w:t>
      </w:r>
    </w:p>
    <w:p w:rsidR="00651470" w:rsidRPr="00200E41" w:rsidRDefault="004F5212" w:rsidP="00D40D8C">
      <w:pPr>
        <w:pStyle w:val="1"/>
        <w:ind w:left="284"/>
      </w:pPr>
      <w:r w:rsidRPr="00C50DCC">
        <w:t>Назначение</w:t>
      </w:r>
      <w:r w:rsidRPr="00C50DCC">
        <w:rPr>
          <w:spacing w:val="-3"/>
        </w:rPr>
        <w:t xml:space="preserve"> </w:t>
      </w:r>
      <w:r w:rsidRPr="00C50DCC">
        <w:t>приборов</w:t>
      </w:r>
      <w:r w:rsidRPr="00C50DCC">
        <w:rPr>
          <w:spacing w:val="-3"/>
        </w:rPr>
        <w:t xml:space="preserve"> </w:t>
      </w:r>
      <w:r w:rsidRPr="00C50DCC">
        <w:t>КДЛ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3941"/>
        <w:gridCol w:w="2665"/>
      </w:tblGrid>
      <w:tr w:rsidR="00651470" w:rsidRPr="00C50DCC" w:rsidTr="00C50DCC">
        <w:trPr>
          <w:trHeight w:val="321"/>
        </w:trPr>
        <w:tc>
          <w:tcPr>
            <w:tcW w:w="2859" w:type="dxa"/>
          </w:tcPr>
          <w:p w:rsidR="00651470" w:rsidRPr="00C50DCC" w:rsidRDefault="004F5212" w:rsidP="00D40D8C">
            <w:pPr>
              <w:pStyle w:val="TableParagraph"/>
              <w:spacing w:line="301" w:lineRule="exact"/>
              <w:ind w:left="284"/>
              <w:rPr>
                <w:b/>
                <w:sz w:val="28"/>
                <w:szCs w:val="28"/>
              </w:rPr>
            </w:pPr>
            <w:r w:rsidRPr="00C50DCC">
              <w:rPr>
                <w:b/>
                <w:sz w:val="28"/>
                <w:szCs w:val="28"/>
              </w:rPr>
              <w:t>Прибор</w:t>
            </w:r>
          </w:p>
        </w:tc>
        <w:tc>
          <w:tcPr>
            <w:tcW w:w="3941" w:type="dxa"/>
          </w:tcPr>
          <w:p w:rsidR="00651470" w:rsidRPr="00C50DCC" w:rsidRDefault="004F5212" w:rsidP="00D40D8C">
            <w:pPr>
              <w:pStyle w:val="TableParagraph"/>
              <w:spacing w:line="301" w:lineRule="exact"/>
              <w:ind w:left="284"/>
              <w:rPr>
                <w:b/>
                <w:sz w:val="28"/>
                <w:szCs w:val="28"/>
              </w:rPr>
            </w:pPr>
            <w:r w:rsidRPr="00C50DCC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665" w:type="dxa"/>
          </w:tcPr>
          <w:p w:rsidR="00651470" w:rsidRPr="00C50DCC" w:rsidRDefault="004F5212" w:rsidP="00D40D8C">
            <w:pPr>
              <w:pStyle w:val="TableParagraph"/>
              <w:spacing w:line="301" w:lineRule="exact"/>
              <w:ind w:left="284"/>
              <w:rPr>
                <w:b/>
                <w:sz w:val="28"/>
                <w:szCs w:val="28"/>
              </w:rPr>
            </w:pPr>
            <w:r w:rsidRPr="00C50DCC">
              <w:rPr>
                <w:b/>
                <w:sz w:val="28"/>
                <w:szCs w:val="28"/>
              </w:rPr>
              <w:t>Режим</w:t>
            </w:r>
            <w:r w:rsidRPr="00C50DC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DCC">
              <w:rPr>
                <w:b/>
                <w:sz w:val="28"/>
                <w:szCs w:val="28"/>
              </w:rPr>
              <w:t>работы</w:t>
            </w:r>
          </w:p>
        </w:tc>
      </w:tr>
      <w:tr w:rsidR="00651470" w:rsidRPr="00C50DCC" w:rsidTr="00C50DCC">
        <w:trPr>
          <w:trHeight w:val="966"/>
        </w:trPr>
        <w:tc>
          <w:tcPr>
            <w:tcW w:w="2859" w:type="dxa"/>
          </w:tcPr>
          <w:p w:rsidR="00651470" w:rsidRPr="00C50DCC" w:rsidRDefault="004F5212" w:rsidP="00D40D8C">
            <w:pPr>
              <w:pStyle w:val="TableParagraph"/>
              <w:spacing w:line="315" w:lineRule="exact"/>
              <w:ind w:left="284"/>
              <w:rPr>
                <w:sz w:val="28"/>
                <w:szCs w:val="28"/>
              </w:rPr>
            </w:pPr>
            <w:r w:rsidRPr="00C50DCC">
              <w:rPr>
                <w:sz w:val="28"/>
                <w:szCs w:val="28"/>
              </w:rPr>
              <w:t>ФЭК</w:t>
            </w:r>
          </w:p>
        </w:tc>
        <w:tc>
          <w:tcPr>
            <w:tcW w:w="3941" w:type="dxa"/>
          </w:tcPr>
          <w:p w:rsidR="00651470" w:rsidRPr="00C50DCC" w:rsidRDefault="00C50DC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 w:rsidRPr="00C50DCC">
              <w:rPr>
                <w:sz w:val="28"/>
                <w:szCs w:val="28"/>
                <w:shd w:val="clear" w:color="auto" w:fill="FFFFFF"/>
              </w:rPr>
              <w:t>Предназначен для измерения коэффициентов пропускания (оптической проницаемости) или оптической плотности цветных растворов с целью определения по калибровочному графику концентрации вещества в растворах.</w:t>
            </w:r>
          </w:p>
        </w:tc>
        <w:tc>
          <w:tcPr>
            <w:tcW w:w="2665" w:type="dxa"/>
          </w:tcPr>
          <w:p w:rsidR="00651470" w:rsidRDefault="002F3283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волны для белка: 590-650</w:t>
            </w:r>
            <w:r w:rsidR="00D102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нм</w:t>
            </w:r>
          </w:p>
          <w:p w:rsidR="002F3283" w:rsidRPr="00C50DCC" w:rsidRDefault="002F3283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глюкозы: 500-590 нм</w:t>
            </w:r>
          </w:p>
        </w:tc>
      </w:tr>
      <w:tr w:rsidR="00F45DAC" w:rsidRPr="00C50DCC" w:rsidTr="00C50DCC">
        <w:trPr>
          <w:trHeight w:val="965"/>
        </w:trPr>
        <w:tc>
          <w:tcPr>
            <w:tcW w:w="2859" w:type="dxa"/>
          </w:tcPr>
          <w:p w:rsidR="00F45DAC" w:rsidRPr="00C50DCC" w:rsidRDefault="00F45DAC" w:rsidP="00D40D8C">
            <w:pPr>
              <w:pStyle w:val="TableParagraph"/>
              <w:spacing w:line="315" w:lineRule="exact"/>
              <w:ind w:left="284"/>
              <w:rPr>
                <w:sz w:val="28"/>
                <w:szCs w:val="28"/>
              </w:rPr>
            </w:pPr>
            <w:r w:rsidRPr="00C50DCC">
              <w:rPr>
                <w:sz w:val="28"/>
                <w:szCs w:val="28"/>
              </w:rPr>
              <w:t>микроскоп</w:t>
            </w:r>
          </w:p>
        </w:tc>
        <w:tc>
          <w:tcPr>
            <w:tcW w:w="3941" w:type="dxa"/>
          </w:tcPr>
          <w:p w:rsidR="00F45DAC" w:rsidRPr="00C50DC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 w:rsidRPr="00C50DCC">
              <w:rPr>
                <w:color w:val="202124"/>
                <w:sz w:val="28"/>
                <w:szCs w:val="28"/>
                <w:shd w:val="clear" w:color="auto" w:fill="FFFFFF"/>
              </w:rPr>
              <w:t>Предназначен для изучения микроструктуры объектов невидимых (неразличимых) глазом, для измерения малых размеров и для индикации при измерениях.</w:t>
            </w:r>
          </w:p>
        </w:tc>
        <w:tc>
          <w:tcPr>
            <w:tcW w:w="2665" w:type="dxa"/>
          </w:tcPr>
          <w:p w:rsidR="00F45DAC" w:rsidRDefault="00F45DAC" w:rsidP="00D40D8C">
            <w:pPr>
              <w:ind w:left="284"/>
              <w:rPr>
                <w:sz w:val="26"/>
                <w:szCs w:val="26"/>
              </w:rPr>
            </w:pPr>
            <w:r w:rsidRPr="00F45DAC">
              <w:rPr>
                <w:sz w:val="26"/>
                <w:szCs w:val="26"/>
              </w:rPr>
              <w:t>Объективы 4х,10х,40х,</w:t>
            </w:r>
          </w:p>
          <w:p w:rsidR="00F45DAC" w:rsidRPr="00F45DAC" w:rsidRDefault="00F45DAC" w:rsidP="00D40D8C">
            <w:pPr>
              <w:ind w:left="284"/>
              <w:rPr>
                <w:sz w:val="26"/>
                <w:szCs w:val="26"/>
              </w:rPr>
            </w:pPr>
            <w:r w:rsidRPr="00F45DAC">
              <w:rPr>
                <w:sz w:val="26"/>
                <w:szCs w:val="26"/>
              </w:rPr>
              <w:t xml:space="preserve">100х (используется с иммерсионным маслом) </w:t>
            </w:r>
          </w:p>
        </w:tc>
      </w:tr>
      <w:tr w:rsidR="00F45DAC" w:rsidRPr="00C50DCC" w:rsidTr="00C50DCC">
        <w:trPr>
          <w:trHeight w:val="966"/>
        </w:trPr>
        <w:tc>
          <w:tcPr>
            <w:tcW w:w="2859" w:type="dxa"/>
          </w:tcPr>
          <w:p w:rsidR="00F45DAC" w:rsidRPr="00C50DCC" w:rsidRDefault="00F45DAC" w:rsidP="00D40D8C">
            <w:pPr>
              <w:pStyle w:val="TableParagraph"/>
              <w:spacing w:line="315" w:lineRule="exact"/>
              <w:ind w:left="284"/>
              <w:rPr>
                <w:sz w:val="28"/>
                <w:szCs w:val="28"/>
              </w:rPr>
            </w:pPr>
            <w:r w:rsidRPr="00C50DCC">
              <w:rPr>
                <w:sz w:val="28"/>
                <w:szCs w:val="28"/>
              </w:rPr>
              <w:t>Центрифуга</w:t>
            </w:r>
          </w:p>
        </w:tc>
        <w:tc>
          <w:tcPr>
            <w:tcW w:w="3941" w:type="dxa"/>
          </w:tcPr>
          <w:p w:rsidR="00F45DAC" w:rsidRPr="00C50DC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 w:rsidRPr="00C50DCC">
              <w:rPr>
                <w:color w:val="202124"/>
                <w:sz w:val="28"/>
                <w:szCs w:val="28"/>
                <w:shd w:val="clear" w:color="auto" w:fill="FFFFFF"/>
              </w:rPr>
              <w:t>Предназначены для разделения жидких образцов на фракции путем воздействия центробежной силы.</w:t>
            </w:r>
          </w:p>
        </w:tc>
        <w:tc>
          <w:tcPr>
            <w:tcW w:w="2665" w:type="dxa"/>
          </w:tcPr>
          <w:p w:rsidR="00F45DA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мин – 2000 оборотов</w:t>
            </w:r>
          </w:p>
          <w:p w:rsidR="00F45DAC" w:rsidRPr="00C50DC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F45DAC" w:rsidRPr="00C50DCC" w:rsidTr="00C50DCC">
        <w:trPr>
          <w:trHeight w:val="966"/>
        </w:trPr>
        <w:tc>
          <w:tcPr>
            <w:tcW w:w="2859" w:type="dxa"/>
          </w:tcPr>
          <w:p w:rsidR="00F45DAC" w:rsidRPr="00C50DCC" w:rsidRDefault="00F45DAC" w:rsidP="00D40D8C">
            <w:pPr>
              <w:pStyle w:val="TableParagraph"/>
              <w:spacing w:line="315" w:lineRule="exact"/>
              <w:ind w:left="284"/>
              <w:rPr>
                <w:sz w:val="28"/>
                <w:szCs w:val="28"/>
              </w:rPr>
            </w:pPr>
            <w:r w:rsidRPr="00C50DCC">
              <w:rPr>
                <w:sz w:val="28"/>
                <w:szCs w:val="28"/>
              </w:rPr>
              <w:t>Дозатор</w:t>
            </w:r>
            <w:r w:rsidRPr="00C50DCC">
              <w:rPr>
                <w:spacing w:val="-3"/>
                <w:sz w:val="28"/>
                <w:szCs w:val="28"/>
              </w:rPr>
              <w:t xml:space="preserve"> </w:t>
            </w:r>
            <w:r w:rsidRPr="00C50DCC">
              <w:rPr>
                <w:sz w:val="28"/>
                <w:szCs w:val="28"/>
              </w:rPr>
              <w:t>автоматический</w:t>
            </w:r>
          </w:p>
        </w:tc>
        <w:tc>
          <w:tcPr>
            <w:tcW w:w="3941" w:type="dxa"/>
          </w:tcPr>
          <w:p w:rsidR="00F45DAC" w:rsidRPr="00C50DC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 w:rsidRPr="00C50DCC">
              <w:rPr>
                <w:bCs/>
                <w:color w:val="202124"/>
                <w:sz w:val="28"/>
                <w:szCs w:val="28"/>
                <w:shd w:val="clear" w:color="auto" w:fill="FFFFFF"/>
              </w:rPr>
              <w:t>Автоматическое</w:t>
            </w:r>
            <w:r w:rsidRPr="00C50DCC">
              <w:rPr>
                <w:color w:val="202124"/>
                <w:sz w:val="28"/>
                <w:szCs w:val="28"/>
                <w:shd w:val="clear" w:color="auto" w:fill="FFFFFF"/>
              </w:rPr>
              <w:t> отмеривания (дозирования) и выдачи заданного количества </w:t>
            </w:r>
          </w:p>
        </w:tc>
        <w:tc>
          <w:tcPr>
            <w:tcW w:w="2665" w:type="dxa"/>
          </w:tcPr>
          <w:p w:rsidR="00F45DA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1-5мл</w:t>
            </w:r>
          </w:p>
          <w:p w:rsidR="00F45DA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мкл</w:t>
            </w:r>
          </w:p>
          <w:p w:rsidR="00F45DAC" w:rsidRPr="00C50DCC" w:rsidRDefault="00F45DAC" w:rsidP="00D40D8C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</w:tbl>
    <w:p w:rsidR="00651470" w:rsidRDefault="00651470" w:rsidP="00D40D8C">
      <w:pPr>
        <w:pStyle w:val="a3"/>
        <w:spacing w:before="4"/>
        <w:ind w:left="284"/>
        <w:rPr>
          <w:b/>
          <w:sz w:val="27"/>
        </w:rPr>
      </w:pPr>
    </w:p>
    <w:p w:rsidR="00651470" w:rsidRDefault="004F5212" w:rsidP="00D40D8C">
      <w:pPr>
        <w:pStyle w:val="a4"/>
        <w:numPr>
          <w:ilvl w:val="1"/>
          <w:numId w:val="3"/>
        </w:numPr>
        <w:tabs>
          <w:tab w:val="left" w:pos="812"/>
        </w:tabs>
        <w:ind w:left="284" w:right="248" w:firstLine="0"/>
        <w:jc w:val="both"/>
        <w:rPr>
          <w:sz w:val="28"/>
        </w:rPr>
      </w:pPr>
      <w:r>
        <w:rPr>
          <w:sz w:val="28"/>
        </w:rPr>
        <w:t>Записать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приборах:</w:t>
      </w:r>
      <w:r>
        <w:rPr>
          <w:spacing w:val="24"/>
          <w:sz w:val="28"/>
        </w:rPr>
        <w:t xml:space="preserve"> </w:t>
      </w:r>
      <w:r>
        <w:rPr>
          <w:sz w:val="28"/>
        </w:rPr>
        <w:t>КФЭК-3,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центрифуга,</w:t>
      </w:r>
      <w:r>
        <w:rPr>
          <w:spacing w:val="68"/>
          <w:sz w:val="28"/>
        </w:rPr>
        <w:t xml:space="preserve"> </w:t>
      </w:r>
      <w:r>
        <w:rPr>
          <w:sz w:val="28"/>
        </w:rPr>
        <w:t>микроскоп,</w:t>
      </w:r>
      <w:r>
        <w:rPr>
          <w:spacing w:val="69"/>
          <w:sz w:val="28"/>
        </w:rPr>
        <w:t xml:space="preserve"> </w:t>
      </w:r>
      <w:r>
        <w:rPr>
          <w:sz w:val="28"/>
        </w:rPr>
        <w:t>дозатор автоматический.</w:t>
      </w:r>
    </w:p>
    <w:p w:rsidR="00200E41" w:rsidRPr="00200E41" w:rsidRDefault="00200E41" w:rsidP="00D40D8C">
      <w:pPr>
        <w:tabs>
          <w:tab w:val="left" w:pos="812"/>
        </w:tabs>
        <w:ind w:left="284" w:right="248"/>
        <w:jc w:val="both"/>
        <w:rPr>
          <w:sz w:val="28"/>
        </w:rPr>
      </w:pPr>
    </w:p>
    <w:p w:rsidR="00C50DCC" w:rsidRPr="00C43B87" w:rsidRDefault="00C43B87" w:rsidP="00D40D8C">
      <w:pPr>
        <w:tabs>
          <w:tab w:val="left" w:pos="812"/>
        </w:tabs>
        <w:ind w:left="284" w:right="248"/>
        <w:jc w:val="both"/>
        <w:rPr>
          <w:b/>
          <w:sz w:val="28"/>
        </w:rPr>
      </w:pPr>
      <w:r>
        <w:rPr>
          <w:sz w:val="28"/>
        </w:rPr>
        <w:t xml:space="preserve">    </w:t>
      </w:r>
      <w:r w:rsidR="00C50DCC" w:rsidRPr="00C43B87">
        <w:rPr>
          <w:b/>
          <w:spacing w:val="24"/>
          <w:sz w:val="28"/>
        </w:rPr>
        <w:t xml:space="preserve"> </w:t>
      </w:r>
      <w:r w:rsidR="00F45DAC" w:rsidRPr="00200E41">
        <w:rPr>
          <w:b/>
          <w:color w:val="222222"/>
          <w:sz w:val="26"/>
          <w:szCs w:val="26"/>
          <w:lang w:eastAsia="ru-RU"/>
        </w:rPr>
        <w:t xml:space="preserve">Правила работы с </w:t>
      </w:r>
      <w:r w:rsidR="00C50DCC" w:rsidRPr="00200E41">
        <w:rPr>
          <w:b/>
          <w:color w:val="222222"/>
          <w:sz w:val="26"/>
          <w:szCs w:val="26"/>
          <w:lang w:eastAsia="ru-RU"/>
        </w:rPr>
        <w:t>КФЭК</w:t>
      </w:r>
      <w:r w:rsidR="00C50DCC" w:rsidRPr="00C43B87">
        <w:rPr>
          <w:b/>
          <w:sz w:val="28"/>
        </w:rPr>
        <w:t xml:space="preserve">-3: </w:t>
      </w:r>
    </w:p>
    <w:p w:rsidR="00C50DCC" w:rsidRPr="00E330CB" w:rsidRDefault="00C50DCC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Налить в кювету исследуемый раствор до метки и протереть торцевые стенки кюветы фильтровальной бумагой.</w:t>
      </w:r>
    </w:p>
    <w:p w:rsidR="00E330CB" w:rsidRPr="00E330CB" w:rsidRDefault="00C50DCC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Кювету с исследуемым раствором поместить в свободную ячейку правого кюветодержателя и передвижением рукоятки на стенке прибора установить ее на пути светового потока.</w:t>
      </w:r>
    </w:p>
    <w:p w:rsidR="00E330CB" w:rsidRP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Установить длину волны.</w:t>
      </w:r>
    </w:p>
    <w:p w:rsidR="00E330CB" w:rsidRP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Рукоятку установить в левое положение.</w:t>
      </w:r>
    </w:p>
    <w:p w:rsidR="00E330CB" w:rsidRP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Закрыть крышку кюветного отделения.</w:t>
      </w:r>
    </w:p>
    <w:p w:rsidR="00E330CB" w:rsidRP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Нажать клавиши Г и Е.</w:t>
      </w:r>
    </w:p>
    <w:p w:rsidR="00E330CB" w:rsidRP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 w:rsidRPr="00E330CB">
        <w:rPr>
          <w:color w:val="222222"/>
          <w:sz w:val="26"/>
          <w:szCs w:val="26"/>
        </w:rPr>
        <w:t>Перевести рукоятку вправо.</w:t>
      </w:r>
    </w:p>
    <w:p w:rsidR="00E330CB" w:rsidRDefault="00E330CB" w:rsidP="00D40D8C">
      <w:pPr>
        <w:pStyle w:val="a5"/>
        <w:numPr>
          <w:ilvl w:val="0"/>
          <w:numId w:val="16"/>
        </w:numPr>
        <w:shd w:val="clear" w:color="auto" w:fill="FEFEFE"/>
        <w:spacing w:after="0" w:afterAutospacing="0"/>
        <w:ind w:left="284" w:right="902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Сравнить показатели с калибровочным графиком.</w:t>
      </w:r>
    </w:p>
    <w:p w:rsidR="00E330CB" w:rsidRDefault="00F45DAC" w:rsidP="00D40D8C">
      <w:pPr>
        <w:pStyle w:val="a5"/>
        <w:shd w:val="clear" w:color="auto" w:fill="FEFEFE"/>
        <w:spacing w:before="300" w:beforeAutospacing="0" w:after="300" w:afterAutospacing="0"/>
        <w:ind w:left="284" w:right="900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lastRenderedPageBreak/>
        <w:t>Правила работы с центрифугой</w:t>
      </w:r>
      <w:r w:rsidR="00E330CB" w:rsidRPr="00E330CB">
        <w:rPr>
          <w:b/>
          <w:color w:val="222222"/>
          <w:sz w:val="26"/>
          <w:szCs w:val="26"/>
        </w:rPr>
        <w:t>: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Открыть крышку центрифуги, отвернуть крышку ротора.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Установить пробирки, заполненные центрифугатом, в гнёзда ротора, причё каждую пару наполненных пробирок размещать диаметрально противоположных гнёздах ротора.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Завернуть крышку ротора и закрыть крышку центрифуги.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Подключить сетевой шнур центрифуги к сети переменного тока.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Установить ручкой, расположенный слева, требуемое время ценрифугирования с учётом времени разгона.</w:t>
      </w:r>
    </w:p>
    <w:p w:rsidR="00E330CB" w:rsidRPr="00C43B87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Выключатель часов, расположенный слева, установить в положение включено, при этом на клавише будет видна красная точка.</w:t>
      </w:r>
    </w:p>
    <w:p w:rsidR="00E330CB" w:rsidRDefault="00E330CB" w:rsidP="000A399F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C43B87">
        <w:rPr>
          <w:color w:val="000000"/>
          <w:sz w:val="28"/>
        </w:rPr>
        <w:t>Установить ручкой на датчике частоты вращения ротора расположенный справа, на требуемое число оборотов.</w:t>
      </w:r>
    </w:p>
    <w:p w:rsidR="00C43B87" w:rsidRDefault="00C43B87" w:rsidP="00C315C8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</w:rPr>
      </w:pPr>
    </w:p>
    <w:p w:rsidR="002F3283" w:rsidRDefault="002F3283" w:rsidP="00C315C8">
      <w:pPr>
        <w:pStyle w:val="a5"/>
        <w:spacing w:before="0" w:beforeAutospacing="0" w:after="0" w:afterAutospacing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</w:t>
      </w:r>
      <w:r w:rsidR="00F45DAC">
        <w:rPr>
          <w:b/>
          <w:color w:val="000000"/>
          <w:sz w:val="28"/>
        </w:rPr>
        <w:t>Правила работы с м</w:t>
      </w:r>
      <w:r w:rsidR="00C43B87" w:rsidRPr="00C43B87">
        <w:rPr>
          <w:b/>
          <w:color w:val="000000"/>
          <w:sz w:val="28"/>
        </w:rPr>
        <w:t>икроскоп</w:t>
      </w:r>
      <w:r w:rsidR="00F45DAC">
        <w:rPr>
          <w:b/>
          <w:color w:val="000000"/>
          <w:sz w:val="28"/>
        </w:rPr>
        <w:t>ом</w:t>
      </w:r>
      <w:r w:rsidR="00C43B87" w:rsidRPr="00C43B87">
        <w:rPr>
          <w:b/>
          <w:color w:val="000000"/>
          <w:sz w:val="28"/>
        </w:rPr>
        <w:t xml:space="preserve">: </w:t>
      </w:r>
    </w:p>
    <w:p w:rsidR="002F3283" w:rsidRPr="00C43B87" w:rsidRDefault="002F3283" w:rsidP="00C315C8">
      <w:pPr>
        <w:pStyle w:val="a5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C43B87" w:rsidRPr="00C43B87" w:rsidRDefault="00C43B87" w:rsidP="000A399F">
      <w:pPr>
        <w:pStyle w:val="a5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714" w:right="902" w:hanging="35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 </w:t>
      </w:r>
      <w:r w:rsidRPr="00C43B87">
        <w:rPr>
          <w:color w:val="000000"/>
          <w:sz w:val="26"/>
          <w:szCs w:val="26"/>
          <w:shd w:val="clear" w:color="auto" w:fill="FFFFFF"/>
        </w:rPr>
        <w:t>Поставить штативом к себе на расстоянии 5-10 см от края стол.</w:t>
      </w:r>
    </w:p>
    <w:p w:rsidR="00C43B87" w:rsidRPr="00C43B87" w:rsidRDefault="00C43B87" w:rsidP="000A399F">
      <w:pPr>
        <w:pStyle w:val="a5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714" w:right="902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C43B87">
        <w:rPr>
          <w:color w:val="000000"/>
          <w:sz w:val="26"/>
          <w:szCs w:val="26"/>
          <w:shd w:val="clear" w:color="auto" w:fill="FFFFFF"/>
        </w:rPr>
        <w:t>В отверстие предметного столика направить зеркалом свет.</w:t>
      </w:r>
    </w:p>
    <w:p w:rsidR="00C43B87" w:rsidRPr="00C43B87" w:rsidRDefault="00C43B87" w:rsidP="000A399F">
      <w:pPr>
        <w:pStyle w:val="a5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714" w:right="902" w:hanging="357"/>
        <w:jc w:val="both"/>
        <w:rPr>
          <w:color w:val="000000"/>
          <w:sz w:val="26"/>
          <w:szCs w:val="26"/>
          <w:shd w:val="clear" w:color="auto" w:fill="FFFFFF"/>
        </w:rPr>
      </w:pPr>
      <w:r w:rsidRPr="00C43B87">
        <w:rPr>
          <w:color w:val="000000"/>
          <w:sz w:val="26"/>
          <w:szCs w:val="26"/>
          <w:shd w:val="clear" w:color="auto" w:fill="FFFFFF"/>
        </w:rPr>
        <w:t>Поместить препарат на предметный столик.</w:t>
      </w:r>
    </w:p>
    <w:p w:rsidR="002F3283" w:rsidRPr="002F3283" w:rsidRDefault="00C43B87" w:rsidP="000A399F">
      <w:pPr>
        <w:pStyle w:val="a5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714" w:right="902" w:hanging="357"/>
        <w:jc w:val="both"/>
        <w:rPr>
          <w:color w:val="222222"/>
          <w:sz w:val="26"/>
          <w:szCs w:val="26"/>
        </w:rPr>
      </w:pPr>
      <w:r w:rsidRPr="00C43B87">
        <w:rPr>
          <w:color w:val="000000"/>
          <w:sz w:val="26"/>
          <w:szCs w:val="26"/>
          <w:shd w:val="clear" w:color="auto" w:fill="FFFFFF"/>
        </w:rPr>
        <w:t xml:space="preserve">Поднять тубус так, чтобы нижний край объектива оказался на расстоянии 1-2 мм от препарата.  </w:t>
      </w:r>
    </w:p>
    <w:p w:rsidR="00C50DCC" w:rsidRPr="002F3283" w:rsidRDefault="00C43B87" w:rsidP="000A399F">
      <w:pPr>
        <w:pStyle w:val="a5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714" w:right="902" w:hanging="357"/>
        <w:jc w:val="both"/>
        <w:rPr>
          <w:color w:val="222222"/>
          <w:sz w:val="26"/>
          <w:szCs w:val="26"/>
        </w:rPr>
      </w:pPr>
      <w:r w:rsidRPr="00C43B87">
        <w:rPr>
          <w:color w:val="000000"/>
          <w:sz w:val="26"/>
          <w:szCs w:val="26"/>
          <w:shd w:val="clear" w:color="auto" w:fill="FFFFFF"/>
        </w:rPr>
        <w:t>Глядя в окуляр, медленно поворачивая винт, настроить резкость.</w:t>
      </w:r>
    </w:p>
    <w:p w:rsidR="002F3283" w:rsidRPr="002F3283" w:rsidRDefault="002F3283" w:rsidP="00C315C8">
      <w:pPr>
        <w:pStyle w:val="a5"/>
        <w:shd w:val="clear" w:color="auto" w:fill="FEFEFE"/>
        <w:spacing w:before="0" w:beforeAutospacing="0" w:after="0" w:afterAutospacing="0"/>
        <w:ind w:left="357" w:right="902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2F3283" w:rsidRDefault="00F45DAC" w:rsidP="00C315C8">
      <w:pPr>
        <w:pStyle w:val="a5"/>
        <w:shd w:val="clear" w:color="auto" w:fill="FEFEFE"/>
        <w:spacing w:before="0" w:beforeAutospacing="0" w:after="0" w:afterAutospacing="0"/>
        <w:ind w:left="357" w:right="902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Правила работы с д</w:t>
      </w:r>
      <w:r w:rsidR="002F3283" w:rsidRPr="002F3283">
        <w:rPr>
          <w:b/>
          <w:color w:val="000000"/>
          <w:sz w:val="26"/>
          <w:szCs w:val="26"/>
          <w:shd w:val="clear" w:color="auto" w:fill="FFFFFF"/>
        </w:rPr>
        <w:t>озатор</w:t>
      </w:r>
      <w:r>
        <w:rPr>
          <w:b/>
          <w:color w:val="000000"/>
          <w:sz w:val="26"/>
          <w:szCs w:val="26"/>
          <w:shd w:val="clear" w:color="auto" w:fill="FFFFFF"/>
        </w:rPr>
        <w:t>ом автоматическим</w:t>
      </w:r>
      <w:r w:rsidR="002F3283" w:rsidRPr="002F3283">
        <w:rPr>
          <w:b/>
          <w:color w:val="000000"/>
          <w:sz w:val="26"/>
          <w:szCs w:val="26"/>
          <w:shd w:val="clear" w:color="auto" w:fill="FFFFFF"/>
        </w:rPr>
        <w:t>:</w:t>
      </w:r>
    </w:p>
    <w:p w:rsidR="002F3283" w:rsidRDefault="002F3283" w:rsidP="00C315C8">
      <w:pPr>
        <w:pStyle w:val="a5"/>
        <w:shd w:val="clear" w:color="auto" w:fill="FEFEFE"/>
        <w:spacing w:before="0" w:beforeAutospacing="0" w:after="0" w:afterAutospacing="0"/>
        <w:ind w:left="357" w:right="902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9123E" w:rsidRDefault="002F3283" w:rsidP="00C315C8">
      <w:pPr>
        <w:pStyle w:val="a5"/>
        <w:numPr>
          <w:ilvl w:val="2"/>
          <w:numId w:val="3"/>
        </w:numPr>
        <w:shd w:val="clear" w:color="auto" w:fill="FEFEFE"/>
        <w:spacing w:before="0" w:beforeAutospacing="0" w:after="0" w:afterAutospacing="0"/>
        <w:ind w:left="709" w:right="902" w:hanging="283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Переключать рукоять объёма плавно без резких движений.</w:t>
      </w:r>
    </w:p>
    <w:p w:rsidR="0059123E" w:rsidRPr="0059123E" w:rsidRDefault="0059123E" w:rsidP="00C315C8">
      <w:pPr>
        <w:pStyle w:val="a5"/>
        <w:numPr>
          <w:ilvl w:val="2"/>
          <w:numId w:val="3"/>
        </w:numPr>
        <w:shd w:val="clear" w:color="auto" w:fill="FEFEFE"/>
        <w:spacing w:before="0" w:beforeAutospacing="0" w:after="0" w:afterAutospacing="0"/>
        <w:ind w:left="709" w:right="902" w:hanging="283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</w:t>
      </w:r>
      <w:r w:rsidRPr="0059123E">
        <w:rPr>
          <w:color w:val="000000"/>
          <w:sz w:val="26"/>
          <w:szCs w:val="26"/>
          <w:shd w:val="clear" w:color="auto" w:fill="FFFFFF"/>
        </w:rPr>
        <w:t xml:space="preserve">ажать до первого щелчка кнопку и опустить </w:t>
      </w:r>
      <w:r>
        <w:rPr>
          <w:color w:val="000000"/>
          <w:sz w:val="26"/>
          <w:szCs w:val="26"/>
          <w:shd w:val="clear" w:color="auto" w:fill="FFFFFF"/>
        </w:rPr>
        <w:t>в жидкость.</w:t>
      </w:r>
    </w:p>
    <w:p w:rsidR="0059123E" w:rsidRPr="0059123E" w:rsidRDefault="0059123E" w:rsidP="00C315C8">
      <w:pPr>
        <w:pStyle w:val="a5"/>
        <w:numPr>
          <w:ilvl w:val="2"/>
          <w:numId w:val="3"/>
        </w:numPr>
        <w:shd w:val="clear" w:color="auto" w:fill="FEFEFE"/>
        <w:spacing w:before="0" w:beforeAutospacing="0" w:after="0" w:afterAutospacing="0"/>
        <w:ind w:left="709" w:right="902" w:hanging="283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Нажать до упора медленно и ждать пока не наберётся содержимое.</w:t>
      </w:r>
    </w:p>
    <w:p w:rsidR="0059123E" w:rsidRPr="0059123E" w:rsidRDefault="0059123E" w:rsidP="00C315C8">
      <w:pPr>
        <w:pStyle w:val="a5"/>
        <w:numPr>
          <w:ilvl w:val="2"/>
          <w:numId w:val="3"/>
        </w:numPr>
        <w:shd w:val="clear" w:color="auto" w:fill="FEFEFE"/>
        <w:spacing w:before="0" w:beforeAutospacing="0" w:after="0" w:afterAutospacing="0"/>
        <w:ind w:left="709" w:right="902" w:hanging="283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Вытащить дозатор и перенести в пробирку опустив кнопку медленно.</w:t>
      </w:r>
    </w:p>
    <w:p w:rsidR="0059123E" w:rsidRPr="0059123E" w:rsidRDefault="0059123E" w:rsidP="00C315C8">
      <w:pPr>
        <w:pStyle w:val="a5"/>
        <w:numPr>
          <w:ilvl w:val="2"/>
          <w:numId w:val="3"/>
        </w:numPr>
        <w:shd w:val="clear" w:color="auto" w:fill="FEFEFE"/>
        <w:spacing w:before="0" w:beforeAutospacing="0" w:after="0" w:afterAutospacing="0"/>
        <w:ind w:left="709" w:right="902" w:hanging="283"/>
        <w:jc w:val="both"/>
        <w:rPr>
          <w:color w:val="000000"/>
          <w:sz w:val="26"/>
          <w:szCs w:val="26"/>
          <w:shd w:val="clear" w:color="auto" w:fill="FFFFFF"/>
        </w:rPr>
      </w:pPr>
      <w:r w:rsidRPr="0059123E">
        <w:rPr>
          <w:color w:val="000000"/>
          <w:sz w:val="26"/>
          <w:szCs w:val="26"/>
          <w:shd w:val="clear" w:color="auto" w:fill="FFFFFF"/>
        </w:rPr>
        <w:t>Насадку скинуть в дез. раствор.</w:t>
      </w:r>
    </w:p>
    <w:p w:rsidR="00C50DCC" w:rsidRPr="0059123E" w:rsidRDefault="002F3283" w:rsidP="00C315C8">
      <w:pPr>
        <w:pStyle w:val="a5"/>
        <w:shd w:val="clear" w:color="auto" w:fill="FEFEFE"/>
        <w:spacing w:before="0" w:beforeAutospacing="0" w:after="0" w:afterAutospacing="0"/>
        <w:ind w:left="1318" w:right="902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51470" w:rsidRDefault="004F5212" w:rsidP="00C315C8">
      <w:pPr>
        <w:pStyle w:val="a4"/>
        <w:numPr>
          <w:ilvl w:val="1"/>
          <w:numId w:val="3"/>
        </w:numPr>
        <w:tabs>
          <w:tab w:val="left" w:pos="812"/>
        </w:tabs>
        <w:ind w:hanging="214"/>
        <w:jc w:val="both"/>
        <w:rPr>
          <w:sz w:val="26"/>
          <w:szCs w:val="26"/>
        </w:rPr>
      </w:pPr>
      <w:r w:rsidRPr="0059123E">
        <w:rPr>
          <w:sz w:val="26"/>
          <w:szCs w:val="26"/>
        </w:rPr>
        <w:t>Исследовать</w:t>
      </w:r>
      <w:r w:rsidRPr="0059123E">
        <w:rPr>
          <w:spacing w:val="-4"/>
          <w:sz w:val="26"/>
          <w:szCs w:val="26"/>
        </w:rPr>
        <w:t xml:space="preserve"> </w:t>
      </w:r>
      <w:r w:rsidRPr="0059123E">
        <w:rPr>
          <w:sz w:val="26"/>
          <w:szCs w:val="26"/>
        </w:rPr>
        <w:t>физические</w:t>
      </w:r>
      <w:r w:rsidRPr="0059123E">
        <w:rPr>
          <w:spacing w:val="-2"/>
          <w:sz w:val="26"/>
          <w:szCs w:val="26"/>
        </w:rPr>
        <w:t xml:space="preserve"> </w:t>
      </w:r>
      <w:r w:rsidRPr="0059123E">
        <w:rPr>
          <w:sz w:val="26"/>
          <w:szCs w:val="26"/>
        </w:rPr>
        <w:t>свойства</w:t>
      </w:r>
      <w:r w:rsidRPr="0059123E">
        <w:rPr>
          <w:spacing w:val="-3"/>
          <w:sz w:val="26"/>
          <w:szCs w:val="26"/>
        </w:rPr>
        <w:t xml:space="preserve"> </w:t>
      </w:r>
      <w:r w:rsidRPr="0059123E">
        <w:rPr>
          <w:sz w:val="26"/>
          <w:szCs w:val="26"/>
        </w:rPr>
        <w:t>мочи.</w:t>
      </w:r>
    </w:p>
    <w:p w:rsidR="00F02B94" w:rsidRPr="0059123E" w:rsidRDefault="00F02B94" w:rsidP="00F02B94">
      <w:pPr>
        <w:pStyle w:val="a4"/>
        <w:tabs>
          <w:tab w:val="left" w:pos="812"/>
        </w:tabs>
        <w:ind w:left="811"/>
        <w:rPr>
          <w:sz w:val="26"/>
          <w:szCs w:val="26"/>
        </w:rPr>
      </w:pPr>
    </w:p>
    <w:p w:rsidR="00A2083A" w:rsidRDefault="00F02B94" w:rsidP="00A2083A">
      <w:pPr>
        <w:pStyle w:val="a3"/>
        <w:numPr>
          <w:ilvl w:val="2"/>
          <w:numId w:val="3"/>
        </w:numPr>
        <w:ind w:left="709" w:hanging="283"/>
        <w:rPr>
          <w:sz w:val="26"/>
          <w:szCs w:val="26"/>
        </w:rPr>
      </w:pPr>
      <w:r w:rsidRPr="00A2083A">
        <w:rPr>
          <w:b/>
          <w:sz w:val="26"/>
          <w:szCs w:val="26"/>
        </w:rPr>
        <w:t>Определение цвета</w:t>
      </w:r>
    </w:p>
    <w:p w:rsidR="00651470" w:rsidRDefault="00A2083A" w:rsidP="00A2083A">
      <w:pPr>
        <w:pStyle w:val="a3"/>
        <w:ind w:left="1318" w:hanging="751"/>
        <w:rPr>
          <w:sz w:val="26"/>
          <w:szCs w:val="26"/>
        </w:rPr>
      </w:pPr>
      <w:r>
        <w:rPr>
          <w:sz w:val="26"/>
          <w:szCs w:val="26"/>
        </w:rPr>
        <w:t>-</w:t>
      </w:r>
      <w:r w:rsidR="00F02B94">
        <w:rPr>
          <w:sz w:val="26"/>
          <w:szCs w:val="26"/>
        </w:rPr>
        <w:t>мочи проводится визуально.</w:t>
      </w:r>
    </w:p>
    <w:p w:rsidR="00F02B94" w:rsidRDefault="00F02B94" w:rsidP="00F02B94">
      <w:pPr>
        <w:pStyle w:val="a3"/>
        <w:ind w:left="1318"/>
        <w:rPr>
          <w:sz w:val="26"/>
          <w:szCs w:val="26"/>
        </w:rPr>
      </w:pPr>
    </w:p>
    <w:tbl>
      <w:tblPr>
        <w:tblW w:w="0" w:type="auto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2835"/>
      </w:tblGrid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Цвет мочи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Состояние, заболевание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Причина изменения цвета мочи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соломенно-желтый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норма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-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темно-желтый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олигурия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высокая концентрация пигментов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 xml:space="preserve">бледный, </w:t>
            </w:r>
            <w:r w:rsidRPr="00F02B94">
              <w:rPr>
                <w:sz w:val="28"/>
                <w:szCs w:val="27"/>
                <w:lang w:eastAsia="ru-RU"/>
              </w:rPr>
              <w:lastRenderedPageBreak/>
              <w:t>водянистый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lastRenderedPageBreak/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полиурия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низкая концентрация пигментов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lastRenderedPageBreak/>
              <w:t>красный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мочекаменная болезнь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неизмененная кровь</w:t>
            </w:r>
          </w:p>
        </w:tc>
      </w:tr>
      <w:tr w:rsidR="00F02B94" w:rsidRPr="00F02B94" w:rsidTr="002F0908">
        <w:trPr>
          <w:trHeight w:val="552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«мясных помоев»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о. гломерулонефрит, цистит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измененная кровь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«крепкого чая»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гемолитические желтухи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увеличение уробилина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 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«пива»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механические желтухи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паренхиматозные желтухи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билирубин</w:t>
            </w:r>
          </w:p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билирубин + увеличение уробилина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черный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гемолитическая почка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гемоглобин</w:t>
            </w:r>
          </w:p>
        </w:tc>
      </w:tr>
      <w:tr w:rsidR="00F02B94" w:rsidRPr="00F02B94" w:rsidTr="002F090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белый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жировое перерождение почек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2B94" w:rsidRPr="00F02B94" w:rsidRDefault="00F02B94" w:rsidP="00F02B94">
            <w:pPr>
              <w:widowControl/>
              <w:autoSpaceDE/>
              <w:autoSpaceDN/>
              <w:spacing w:after="100" w:afterAutospacing="1"/>
              <w:rPr>
                <w:rFonts w:ascii="Arial" w:hAnsi="Arial" w:cs="Arial"/>
                <w:sz w:val="28"/>
                <w:szCs w:val="23"/>
                <w:lang w:eastAsia="ru-RU"/>
              </w:rPr>
            </w:pPr>
            <w:r w:rsidRPr="00F02B94">
              <w:rPr>
                <w:sz w:val="28"/>
                <w:szCs w:val="27"/>
                <w:lang w:eastAsia="ru-RU"/>
              </w:rPr>
              <w:t>капли жира</w:t>
            </w:r>
          </w:p>
        </w:tc>
      </w:tr>
    </w:tbl>
    <w:p w:rsidR="00F02B94" w:rsidRDefault="00F02B94" w:rsidP="00F02B94">
      <w:pPr>
        <w:pStyle w:val="a3"/>
        <w:ind w:left="312"/>
        <w:rPr>
          <w:sz w:val="26"/>
          <w:szCs w:val="26"/>
        </w:rPr>
      </w:pPr>
    </w:p>
    <w:p w:rsidR="00A2083A" w:rsidRDefault="00F02B94" w:rsidP="00C315C8">
      <w:pPr>
        <w:pStyle w:val="a3"/>
        <w:ind w:left="312"/>
        <w:jc w:val="both"/>
        <w:rPr>
          <w:b/>
          <w:sz w:val="26"/>
          <w:szCs w:val="26"/>
        </w:rPr>
      </w:pPr>
      <w:r w:rsidRPr="00423B14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A2083A">
        <w:rPr>
          <w:b/>
          <w:sz w:val="26"/>
          <w:szCs w:val="26"/>
        </w:rPr>
        <w:t>Прозрачность мочи</w:t>
      </w:r>
      <w:r w:rsidR="00A2083A">
        <w:rPr>
          <w:b/>
          <w:sz w:val="26"/>
          <w:szCs w:val="26"/>
        </w:rPr>
        <w:t>:</w:t>
      </w:r>
    </w:p>
    <w:p w:rsidR="00A2083A" w:rsidRDefault="00A2083A" w:rsidP="00C315C8">
      <w:pPr>
        <w:pStyle w:val="a3"/>
        <w:ind w:left="31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02B94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 xml:space="preserve">визуально. </w:t>
      </w:r>
    </w:p>
    <w:p w:rsidR="00A2083A" w:rsidRDefault="00A2083A" w:rsidP="00C315C8">
      <w:pPr>
        <w:pStyle w:val="a3"/>
        <w:ind w:left="312"/>
        <w:jc w:val="both"/>
        <w:rPr>
          <w:sz w:val="26"/>
          <w:szCs w:val="26"/>
        </w:rPr>
      </w:pPr>
    </w:p>
    <w:p w:rsidR="00A2083A" w:rsidRPr="00A2083A" w:rsidRDefault="00A2083A" w:rsidP="00C315C8">
      <w:pPr>
        <w:pStyle w:val="a3"/>
        <w:ind w:left="312"/>
        <w:jc w:val="both"/>
        <w:rPr>
          <w:b/>
          <w:sz w:val="26"/>
          <w:szCs w:val="26"/>
        </w:rPr>
      </w:pPr>
      <w:r w:rsidRPr="00A2083A">
        <w:rPr>
          <w:b/>
          <w:sz w:val="26"/>
          <w:szCs w:val="26"/>
        </w:rPr>
        <w:t>Ход исследования.</w:t>
      </w:r>
    </w:p>
    <w:p w:rsidR="00A2083A" w:rsidRDefault="00A2083A" w:rsidP="00C315C8">
      <w:pPr>
        <w:pStyle w:val="a3"/>
        <w:ind w:left="312"/>
        <w:jc w:val="both"/>
        <w:rPr>
          <w:sz w:val="26"/>
          <w:szCs w:val="26"/>
        </w:rPr>
      </w:pPr>
      <w:r>
        <w:rPr>
          <w:sz w:val="26"/>
          <w:szCs w:val="26"/>
        </w:rPr>
        <w:t>Тару с мочой подносят на лист бумаги с текстом и смотрят на читаемость шрифта. Если шрифт хорошо видно через слой мочи, то моча считается прозрачной, если шрифт плохо читается, то в показатели пишут – мутноватая/мутная.</w:t>
      </w:r>
    </w:p>
    <w:p w:rsidR="00A2083A" w:rsidRDefault="00A2083A" w:rsidP="00C315C8">
      <w:pPr>
        <w:pStyle w:val="a3"/>
        <w:ind w:left="312"/>
        <w:jc w:val="both"/>
        <w:rPr>
          <w:sz w:val="26"/>
          <w:szCs w:val="26"/>
        </w:rPr>
      </w:pPr>
    </w:p>
    <w:p w:rsidR="00A2083A" w:rsidRDefault="00A2083A" w:rsidP="00C315C8">
      <w:pPr>
        <w:pStyle w:val="a3"/>
        <w:ind w:left="312"/>
        <w:jc w:val="both"/>
        <w:rPr>
          <w:b/>
          <w:sz w:val="26"/>
          <w:szCs w:val="26"/>
        </w:rPr>
      </w:pPr>
      <w:r w:rsidRPr="00423B14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 </w:t>
      </w:r>
      <w:r w:rsidRPr="00A2083A">
        <w:rPr>
          <w:b/>
          <w:sz w:val="26"/>
          <w:szCs w:val="26"/>
        </w:rPr>
        <w:t>Осадки мочи</w:t>
      </w:r>
      <w:r>
        <w:rPr>
          <w:b/>
          <w:sz w:val="26"/>
          <w:szCs w:val="26"/>
        </w:rPr>
        <w:t>:</w:t>
      </w:r>
    </w:p>
    <w:p w:rsidR="00DC5300" w:rsidRDefault="00DC5300" w:rsidP="00C315C8">
      <w:pPr>
        <w:widowControl/>
        <w:shd w:val="clear" w:color="auto" w:fill="FFFFFF"/>
        <w:autoSpaceDE/>
        <w:autoSpaceDN/>
        <w:spacing w:after="100" w:afterAutospacing="1"/>
        <w:ind w:firstLine="284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-о</w:t>
      </w:r>
      <w:r w:rsidR="00A2083A" w:rsidRPr="00A2083A">
        <w:rPr>
          <w:sz w:val="28"/>
          <w:szCs w:val="27"/>
          <w:lang w:eastAsia="ru-RU"/>
        </w:rPr>
        <w:t>пределяются макроскопически (то есть на глаз)</w:t>
      </w:r>
      <w:r>
        <w:rPr>
          <w:sz w:val="28"/>
          <w:szCs w:val="27"/>
          <w:lang w:eastAsia="ru-RU"/>
        </w:rPr>
        <w:t>.</w:t>
      </w:r>
    </w:p>
    <w:p w:rsidR="00A2083A" w:rsidRPr="00A2083A" w:rsidRDefault="00DC5300" w:rsidP="00C315C8">
      <w:pPr>
        <w:widowControl/>
        <w:shd w:val="clear" w:color="auto" w:fill="FFFFFF"/>
        <w:autoSpaceDE/>
        <w:autoSpaceDN/>
        <w:spacing w:after="100" w:afterAutospacing="1"/>
        <w:ind w:firstLine="284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 xml:space="preserve"> О</w:t>
      </w:r>
      <w:r w:rsidR="00A2083A" w:rsidRPr="00A2083A">
        <w:rPr>
          <w:sz w:val="28"/>
          <w:szCs w:val="27"/>
          <w:lang w:eastAsia="ru-RU"/>
        </w:rPr>
        <w:t>садки описывают по трем признакам:</w:t>
      </w:r>
    </w:p>
    <w:p w:rsidR="00A2083A" w:rsidRPr="00A2083A" w:rsidRDefault="00A2083A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  <w:r w:rsidRPr="00A2083A">
        <w:rPr>
          <w:sz w:val="28"/>
          <w:szCs w:val="27"/>
          <w:lang w:eastAsia="ru-RU"/>
        </w:rPr>
        <w:t>-         цвету (белые, розовые, кирпично-красные и др.)</w:t>
      </w:r>
    </w:p>
    <w:p w:rsidR="00A2083A" w:rsidRPr="00A2083A" w:rsidRDefault="00A2083A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  <w:r w:rsidRPr="00A2083A">
        <w:rPr>
          <w:sz w:val="28"/>
          <w:szCs w:val="27"/>
          <w:lang w:eastAsia="ru-RU"/>
        </w:rPr>
        <w:t>-         характеру (аморфные, кристаллические)</w:t>
      </w:r>
    </w:p>
    <w:p w:rsidR="00A2083A" w:rsidRDefault="00A2083A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sz w:val="28"/>
          <w:szCs w:val="27"/>
          <w:lang w:eastAsia="ru-RU"/>
        </w:rPr>
      </w:pPr>
      <w:r w:rsidRPr="00A2083A">
        <w:rPr>
          <w:sz w:val="28"/>
          <w:szCs w:val="27"/>
          <w:lang w:eastAsia="ru-RU"/>
        </w:rPr>
        <w:t>-         выраженности (обильные, незначительные).</w:t>
      </w:r>
    </w:p>
    <w:p w:rsidR="00DC5300" w:rsidRDefault="00DC5300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sz w:val="28"/>
          <w:szCs w:val="27"/>
          <w:lang w:eastAsia="ru-RU"/>
        </w:rPr>
      </w:pPr>
    </w:p>
    <w:p w:rsidR="00DC5300" w:rsidRPr="00DC5300" w:rsidRDefault="00DC5300" w:rsidP="00C315C8">
      <w:pPr>
        <w:widowControl/>
        <w:shd w:val="clear" w:color="auto" w:fill="FFFFFF"/>
        <w:autoSpaceDE/>
        <w:autoSpaceDN/>
        <w:spacing w:after="100" w:afterAutospacing="1"/>
        <w:ind w:firstLine="426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b/>
          <w:bCs/>
          <w:sz w:val="28"/>
          <w:szCs w:val="27"/>
          <w:lang w:eastAsia="ru-RU"/>
        </w:rPr>
        <w:t xml:space="preserve">4. </w:t>
      </w:r>
      <w:r>
        <w:rPr>
          <w:b/>
          <w:bCs/>
          <w:sz w:val="28"/>
          <w:szCs w:val="27"/>
          <w:lang w:eastAsia="ru-RU"/>
        </w:rPr>
        <w:t xml:space="preserve">Определение реакции мочи </w:t>
      </w:r>
      <w:r w:rsidRPr="00DC5300">
        <w:rPr>
          <w:b/>
          <w:bCs/>
          <w:sz w:val="28"/>
          <w:szCs w:val="27"/>
          <w:lang w:eastAsia="ru-RU"/>
        </w:rPr>
        <w:t>(рН)</w:t>
      </w:r>
      <w:r>
        <w:rPr>
          <w:b/>
          <w:bCs/>
          <w:sz w:val="28"/>
          <w:szCs w:val="27"/>
          <w:lang w:eastAsia="ru-RU"/>
        </w:rPr>
        <w:t xml:space="preserve"> по Андрееву.</w:t>
      </w:r>
    </w:p>
    <w:p w:rsidR="00DC5300" w:rsidRPr="00DC5300" w:rsidRDefault="00DC5300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     </w:t>
      </w:r>
      <w:r w:rsidRPr="00DC5300">
        <w:rPr>
          <w:iCs/>
          <w:sz w:val="28"/>
          <w:szCs w:val="27"/>
          <w:lang w:eastAsia="ru-RU"/>
        </w:rPr>
        <w:t>Реактивы</w:t>
      </w:r>
      <w:r w:rsidRPr="00DC5300">
        <w:rPr>
          <w:sz w:val="28"/>
          <w:szCs w:val="27"/>
          <w:lang w:eastAsia="ru-RU"/>
        </w:rPr>
        <w:t>: 0,1% раствор индикатора бромтимолового синего. Границы изменения окраски индик</w:t>
      </w:r>
      <w:r w:rsidR="005E32E0">
        <w:rPr>
          <w:sz w:val="28"/>
          <w:szCs w:val="27"/>
          <w:lang w:eastAsia="ru-RU"/>
        </w:rPr>
        <w:t>атора лежат в     диапазоне рН </w:t>
      </w:r>
      <w:r w:rsidRPr="00DC5300">
        <w:rPr>
          <w:sz w:val="28"/>
          <w:szCs w:val="27"/>
          <w:lang w:eastAsia="ru-RU"/>
        </w:rPr>
        <w:t>6,0-7,6.</w:t>
      </w:r>
    </w:p>
    <w:p w:rsidR="00DC5300" w:rsidRPr="00DC5300" w:rsidRDefault="00DC5300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iCs/>
          <w:sz w:val="28"/>
          <w:szCs w:val="27"/>
          <w:lang w:eastAsia="ru-RU"/>
        </w:rPr>
        <w:t>Ход исследования</w:t>
      </w:r>
      <w:r w:rsidRPr="00DC5300">
        <w:rPr>
          <w:sz w:val="28"/>
          <w:szCs w:val="27"/>
          <w:lang w:eastAsia="ru-RU"/>
        </w:rPr>
        <w:t>.</w:t>
      </w:r>
    </w:p>
    <w:p w:rsidR="00DC5300" w:rsidRPr="00DC5300" w:rsidRDefault="00DC5300" w:rsidP="000A399F">
      <w:pPr>
        <w:widowControl/>
        <w:numPr>
          <w:ilvl w:val="0"/>
          <w:numId w:val="35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 К 2-3 мл мочи добавляют 1-2 капли индикатора</w:t>
      </w:r>
      <w:r>
        <w:rPr>
          <w:sz w:val="28"/>
          <w:szCs w:val="27"/>
          <w:lang w:eastAsia="ru-RU"/>
        </w:rPr>
        <w:t xml:space="preserve"> бромтимолового.</w:t>
      </w:r>
    </w:p>
    <w:p w:rsidR="00DC5300" w:rsidRPr="00DC5300" w:rsidRDefault="00DC5300" w:rsidP="000A399F">
      <w:pPr>
        <w:widowControl/>
        <w:numPr>
          <w:ilvl w:val="0"/>
          <w:numId w:val="35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 По цвету раствора судят о реакции мочи:</w:t>
      </w:r>
    </w:p>
    <w:p w:rsidR="00DC5300" w:rsidRPr="00DC5300" w:rsidRDefault="00DC5300" w:rsidP="000A399F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Желтый цвет соответствует кислой реакции</w:t>
      </w:r>
    </w:p>
    <w:p w:rsidR="00DC5300" w:rsidRPr="00DC5300" w:rsidRDefault="00DC5300" w:rsidP="000A399F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Бурый цвет – слабокислой реакции</w:t>
      </w:r>
    </w:p>
    <w:p w:rsidR="00DC5300" w:rsidRPr="00DC5300" w:rsidRDefault="00DC5300" w:rsidP="000A399F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Травянистый цвет – нейтральной реакции    </w:t>
      </w:r>
    </w:p>
    <w:p w:rsidR="00DC5300" w:rsidRPr="00DC5300" w:rsidRDefault="00DC5300" w:rsidP="000A399F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Буро-зеленый цвет соответствует слабощелочной реакции</w:t>
      </w:r>
    </w:p>
    <w:p w:rsidR="00DC5300" w:rsidRPr="00DC5300" w:rsidRDefault="00DC5300" w:rsidP="000A399F">
      <w:pPr>
        <w:pStyle w:val="a4"/>
        <w:widowControl/>
        <w:numPr>
          <w:ilvl w:val="0"/>
          <w:numId w:val="36"/>
        </w:numPr>
        <w:shd w:val="clear" w:color="auto" w:fill="FFFFFF"/>
        <w:autoSpaceDE/>
        <w:autoSpaceDN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DC5300">
        <w:rPr>
          <w:sz w:val="28"/>
          <w:szCs w:val="27"/>
          <w:lang w:eastAsia="ru-RU"/>
        </w:rPr>
        <w:t>Зеленый, синий цвет – щелочной реакции.</w:t>
      </w:r>
    </w:p>
    <w:p w:rsidR="00DC5300" w:rsidRDefault="00DC5300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</w:p>
    <w:p w:rsidR="004E6BC4" w:rsidRDefault="004E6BC4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</w:p>
    <w:p w:rsidR="004E6BC4" w:rsidRDefault="004E6BC4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</w:p>
    <w:p w:rsidR="004E6BC4" w:rsidRDefault="004E6BC4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</w:p>
    <w:p w:rsidR="004E6BC4" w:rsidRDefault="004E6BC4" w:rsidP="00C315C8">
      <w:pPr>
        <w:widowControl/>
        <w:shd w:val="clear" w:color="auto" w:fill="FFFFFF"/>
        <w:autoSpaceDE/>
        <w:autoSpaceDN/>
        <w:ind w:left="142" w:firstLine="142"/>
        <w:jc w:val="both"/>
        <w:rPr>
          <w:rFonts w:ascii="Arial" w:hAnsi="Arial" w:cs="Arial"/>
          <w:sz w:val="24"/>
          <w:szCs w:val="23"/>
          <w:lang w:eastAsia="ru-RU"/>
        </w:rPr>
      </w:pPr>
    </w:p>
    <w:p w:rsidR="00423B14" w:rsidRPr="00423B14" w:rsidRDefault="00423B14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b/>
          <w:bCs/>
          <w:sz w:val="28"/>
          <w:szCs w:val="27"/>
          <w:lang w:eastAsia="ru-RU"/>
        </w:rPr>
        <w:t>5. Определение относительной плотности мочи.</w:t>
      </w:r>
    </w:p>
    <w:p w:rsidR="00423B14" w:rsidRPr="00423B14" w:rsidRDefault="00423B14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iCs/>
          <w:sz w:val="28"/>
          <w:szCs w:val="27"/>
          <w:lang w:eastAsia="ru-RU"/>
        </w:rPr>
        <w:t>Принцип.</w:t>
      </w:r>
      <w:r w:rsidRPr="00423B14">
        <w:rPr>
          <w:sz w:val="28"/>
          <w:szCs w:val="27"/>
          <w:lang w:eastAsia="ru-RU"/>
        </w:rPr>
        <w:t> Сравнение плотности мочи с плотностью воды при помощи ареометра (урометра) со шкалой от 1,000 до 1,050.</w:t>
      </w:r>
    </w:p>
    <w:p w:rsidR="00423B14" w:rsidRPr="00423B14" w:rsidRDefault="00423B14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iCs/>
          <w:sz w:val="28"/>
          <w:szCs w:val="27"/>
          <w:lang w:eastAsia="ru-RU"/>
        </w:rPr>
        <w:t>Оборудование:</w:t>
      </w:r>
      <w:r w:rsidRPr="00423B14">
        <w:rPr>
          <w:sz w:val="28"/>
          <w:szCs w:val="27"/>
          <w:lang w:eastAsia="ru-RU"/>
        </w:rPr>
        <w:t> цилиндр на 50мл, урометр.</w:t>
      </w:r>
    </w:p>
    <w:p w:rsidR="00423B14" w:rsidRPr="00423B14" w:rsidRDefault="00423B14" w:rsidP="00C315C8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iCs/>
          <w:sz w:val="28"/>
          <w:szCs w:val="27"/>
          <w:lang w:eastAsia="ru-RU"/>
        </w:rPr>
        <w:t>Ход исследования.</w:t>
      </w:r>
    </w:p>
    <w:p w:rsidR="00423B14" w:rsidRPr="00423B14" w:rsidRDefault="00423B14" w:rsidP="000A399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sz w:val="28"/>
          <w:szCs w:val="27"/>
          <w:lang w:eastAsia="ru-RU"/>
        </w:rPr>
        <w:t>Мочу наливают в цилиндр, избегая образования пены</w:t>
      </w:r>
    </w:p>
    <w:p w:rsidR="00423B14" w:rsidRPr="00423B14" w:rsidRDefault="00423B14" w:rsidP="000A399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sz w:val="28"/>
          <w:szCs w:val="27"/>
          <w:lang w:eastAsia="ru-RU"/>
        </w:rPr>
        <w:t>Осторожно погружают в нее урометр</w:t>
      </w:r>
    </w:p>
    <w:p w:rsidR="00423B14" w:rsidRPr="00423B14" w:rsidRDefault="00423B14" w:rsidP="000A399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sz w:val="28"/>
          <w:szCs w:val="27"/>
          <w:lang w:eastAsia="ru-RU"/>
        </w:rPr>
        <w:t>После прекращения его колебаний отмечают относительную плотность по шкале урометра (по нижнему мениску), на уровне глаз</w:t>
      </w:r>
    </w:p>
    <w:p w:rsidR="00423B14" w:rsidRPr="00423B14" w:rsidRDefault="00423B14" w:rsidP="000A399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sz w:val="28"/>
          <w:szCs w:val="27"/>
          <w:lang w:eastAsia="ru-RU"/>
        </w:rPr>
        <w:t>Урометр не должен касаться стенок цилиндра. Температура исследуемой мочи должна быть 15± 3 градуса.</w:t>
      </w:r>
    </w:p>
    <w:p w:rsidR="00A2083A" w:rsidRPr="00423B14" w:rsidRDefault="00423B14" w:rsidP="000A399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3"/>
          <w:lang w:eastAsia="ru-RU"/>
        </w:rPr>
      </w:pPr>
      <w:r w:rsidRPr="00423B14">
        <w:rPr>
          <w:sz w:val="28"/>
          <w:szCs w:val="27"/>
          <w:lang w:eastAsia="ru-RU"/>
        </w:rPr>
        <w:t>На относительную плотность мочи влияет наличие в ней белка и глюкозы. Каждые 3г/л белка увеличивают относительную плотность на 0,001 (1 деление урометра), а каждые 10г/л глюкозы увеличивают ее  на 0,004 (4 деления урометра). При обнаружении большого количества этих веществ необходимо вносить соответствующую поправку  в значения относительной плотности мочи – вычитать из показаний урометра долю относительной плотности,  обусловленную примесью белка или глюкозы.</w:t>
      </w:r>
    </w:p>
    <w:p w:rsidR="00651470" w:rsidRPr="005E32E0" w:rsidRDefault="00C315C8" w:rsidP="00C315C8">
      <w:pPr>
        <w:pStyle w:val="a4"/>
        <w:numPr>
          <w:ilvl w:val="1"/>
          <w:numId w:val="3"/>
        </w:numPr>
        <w:tabs>
          <w:tab w:val="left" w:pos="812"/>
        </w:tabs>
        <w:ind w:hanging="2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5212" w:rsidRPr="0059123E">
        <w:rPr>
          <w:sz w:val="26"/>
          <w:szCs w:val="26"/>
        </w:rPr>
        <w:t>Провести</w:t>
      </w:r>
      <w:r w:rsidR="004F5212" w:rsidRPr="0059123E">
        <w:rPr>
          <w:spacing w:val="-8"/>
          <w:sz w:val="26"/>
          <w:szCs w:val="26"/>
        </w:rPr>
        <w:t xml:space="preserve"> </w:t>
      </w:r>
      <w:r w:rsidR="004F5212" w:rsidRPr="0059123E">
        <w:rPr>
          <w:sz w:val="26"/>
          <w:szCs w:val="26"/>
        </w:rPr>
        <w:t>исследования</w:t>
      </w:r>
      <w:r w:rsidR="004F5212" w:rsidRPr="0059123E">
        <w:rPr>
          <w:spacing w:val="-4"/>
          <w:sz w:val="26"/>
          <w:szCs w:val="26"/>
        </w:rPr>
        <w:t xml:space="preserve"> </w:t>
      </w:r>
      <w:r w:rsidR="004F5212" w:rsidRPr="0059123E">
        <w:rPr>
          <w:sz w:val="26"/>
          <w:szCs w:val="26"/>
        </w:rPr>
        <w:t>проб</w:t>
      </w:r>
      <w:r w:rsidR="004F5212" w:rsidRPr="0059123E">
        <w:rPr>
          <w:spacing w:val="-3"/>
          <w:sz w:val="26"/>
          <w:szCs w:val="26"/>
        </w:rPr>
        <w:t xml:space="preserve"> </w:t>
      </w:r>
      <w:r w:rsidR="004F5212" w:rsidRPr="0059123E">
        <w:rPr>
          <w:sz w:val="26"/>
          <w:szCs w:val="26"/>
        </w:rPr>
        <w:t>Зимницкого.</w:t>
      </w:r>
    </w:p>
    <w:p w:rsidR="00DD1D6D" w:rsidRPr="00423B14" w:rsidRDefault="004F5212" w:rsidP="00C315C8">
      <w:pPr>
        <w:pStyle w:val="a4"/>
        <w:numPr>
          <w:ilvl w:val="1"/>
          <w:numId w:val="3"/>
        </w:numPr>
        <w:tabs>
          <w:tab w:val="left" w:pos="880"/>
        </w:tabs>
        <w:ind w:left="879" w:hanging="282"/>
        <w:jc w:val="both"/>
        <w:rPr>
          <w:sz w:val="26"/>
          <w:szCs w:val="26"/>
        </w:rPr>
      </w:pPr>
      <w:r w:rsidRPr="0059123E">
        <w:rPr>
          <w:sz w:val="26"/>
          <w:szCs w:val="26"/>
        </w:rPr>
        <w:t>Оформить</w:t>
      </w:r>
      <w:r w:rsidRPr="0059123E">
        <w:rPr>
          <w:spacing w:val="-2"/>
          <w:sz w:val="26"/>
          <w:szCs w:val="26"/>
        </w:rPr>
        <w:t xml:space="preserve"> </w:t>
      </w:r>
      <w:r w:rsidRPr="0059123E">
        <w:rPr>
          <w:sz w:val="26"/>
          <w:szCs w:val="26"/>
        </w:rPr>
        <w:t>результаты</w:t>
      </w:r>
      <w:r w:rsidRPr="0059123E">
        <w:rPr>
          <w:spacing w:val="-1"/>
          <w:sz w:val="26"/>
          <w:szCs w:val="26"/>
        </w:rPr>
        <w:t xml:space="preserve"> </w:t>
      </w:r>
      <w:r w:rsidRPr="0059123E">
        <w:rPr>
          <w:sz w:val="26"/>
          <w:szCs w:val="26"/>
        </w:rPr>
        <w:t>в</w:t>
      </w:r>
      <w:r w:rsidRPr="0059123E">
        <w:rPr>
          <w:spacing w:val="-2"/>
          <w:sz w:val="26"/>
          <w:szCs w:val="26"/>
        </w:rPr>
        <w:t xml:space="preserve"> </w:t>
      </w:r>
      <w:r w:rsidRPr="0059123E">
        <w:rPr>
          <w:sz w:val="26"/>
          <w:szCs w:val="26"/>
        </w:rPr>
        <w:t>виде</w:t>
      </w:r>
      <w:r w:rsidRPr="0059123E">
        <w:rPr>
          <w:spacing w:val="-1"/>
          <w:sz w:val="26"/>
          <w:szCs w:val="26"/>
        </w:rPr>
        <w:t xml:space="preserve"> </w:t>
      </w:r>
      <w:r w:rsidRPr="0059123E">
        <w:rPr>
          <w:sz w:val="26"/>
          <w:szCs w:val="26"/>
        </w:rPr>
        <w:t>бланка.</w:t>
      </w:r>
    </w:p>
    <w:p w:rsidR="00DD1D6D" w:rsidRDefault="00DD1D6D" w:rsidP="00DD1D6D">
      <w:pPr>
        <w:pStyle w:val="a4"/>
        <w:tabs>
          <w:tab w:val="left" w:pos="880"/>
        </w:tabs>
        <w:ind w:left="879"/>
        <w:rPr>
          <w:sz w:val="26"/>
          <w:szCs w:val="26"/>
        </w:rPr>
      </w:pPr>
    </w:p>
    <w:p w:rsidR="00DD1D6D" w:rsidRPr="0059123E" w:rsidRDefault="00DD1D6D" w:rsidP="00DD1D6D">
      <w:pPr>
        <w:pStyle w:val="a4"/>
        <w:tabs>
          <w:tab w:val="left" w:pos="880"/>
        </w:tabs>
        <w:ind w:left="879"/>
        <w:rPr>
          <w:sz w:val="26"/>
          <w:szCs w:val="26"/>
        </w:rPr>
      </w:pPr>
      <w:r>
        <w:rPr>
          <w:sz w:val="26"/>
          <w:szCs w:val="26"/>
        </w:rPr>
        <w:t>1)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345"/>
        <w:gridCol w:w="1737"/>
        <w:gridCol w:w="1738"/>
        <w:gridCol w:w="1738"/>
        <w:gridCol w:w="1738"/>
        <w:gridCol w:w="1346"/>
      </w:tblGrid>
      <w:tr w:rsidR="0059123E" w:rsidTr="006822C2">
        <w:tc>
          <w:tcPr>
            <w:tcW w:w="4820" w:type="dxa"/>
            <w:gridSpan w:val="3"/>
          </w:tcPr>
          <w:p w:rsidR="0059123E" w:rsidRPr="00CF5800" w:rsidRDefault="0059123E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Дата: 26.05.22г</w:t>
            </w:r>
          </w:p>
        </w:tc>
        <w:tc>
          <w:tcPr>
            <w:tcW w:w="4819" w:type="dxa"/>
            <w:gridSpan w:val="3"/>
          </w:tcPr>
          <w:p w:rsidR="0059123E" w:rsidRPr="00CF5800" w:rsidRDefault="0059123E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 xml:space="preserve">ФИО: </w:t>
            </w:r>
            <w:r w:rsidR="00CF5800" w:rsidRPr="00CF5800">
              <w:rPr>
                <w:sz w:val="26"/>
                <w:szCs w:val="26"/>
              </w:rPr>
              <w:t>Иванов Н.А</w:t>
            </w:r>
          </w:p>
        </w:tc>
      </w:tr>
      <w:tr w:rsidR="0059123E" w:rsidTr="006822C2">
        <w:tc>
          <w:tcPr>
            <w:tcW w:w="1345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часы</w:t>
            </w:r>
          </w:p>
        </w:tc>
        <w:tc>
          <w:tcPr>
            <w:tcW w:w="1737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Кол-во мочи</w:t>
            </w:r>
            <w:r>
              <w:rPr>
                <w:sz w:val="26"/>
                <w:szCs w:val="26"/>
              </w:rPr>
              <w:t>, мл</w:t>
            </w:r>
          </w:p>
        </w:tc>
        <w:tc>
          <w:tcPr>
            <w:tcW w:w="1738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Относ. плотность</w:t>
            </w:r>
          </w:p>
        </w:tc>
        <w:tc>
          <w:tcPr>
            <w:tcW w:w="1738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часы</w:t>
            </w:r>
          </w:p>
        </w:tc>
        <w:tc>
          <w:tcPr>
            <w:tcW w:w="1738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Кол-во</w:t>
            </w:r>
            <w:r>
              <w:rPr>
                <w:sz w:val="26"/>
                <w:szCs w:val="26"/>
              </w:rPr>
              <w:t xml:space="preserve"> мочи, мл</w:t>
            </w:r>
          </w:p>
        </w:tc>
        <w:tc>
          <w:tcPr>
            <w:tcW w:w="1343" w:type="dxa"/>
          </w:tcPr>
          <w:p w:rsidR="0059123E" w:rsidRPr="00CF5800" w:rsidRDefault="00CF5800" w:rsidP="00CF5800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Относ. плотность</w:t>
            </w:r>
          </w:p>
        </w:tc>
      </w:tr>
      <w:tr w:rsidR="0059123E" w:rsidTr="006822C2">
        <w:tc>
          <w:tcPr>
            <w:tcW w:w="1345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6-9 ч</w:t>
            </w:r>
          </w:p>
        </w:tc>
        <w:tc>
          <w:tcPr>
            <w:tcW w:w="1737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  <w:tc>
          <w:tcPr>
            <w:tcW w:w="1738" w:type="dxa"/>
          </w:tcPr>
          <w:p w:rsidR="00CF5800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18-21 ч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343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59123E" w:rsidTr="006822C2">
        <w:tc>
          <w:tcPr>
            <w:tcW w:w="1345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9-12 ч</w:t>
            </w:r>
          </w:p>
        </w:tc>
        <w:tc>
          <w:tcPr>
            <w:tcW w:w="1737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  <w:tc>
          <w:tcPr>
            <w:tcW w:w="1738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21-24 ч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343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59123E" w:rsidTr="006822C2">
        <w:tc>
          <w:tcPr>
            <w:tcW w:w="1345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12-15 ч</w:t>
            </w:r>
          </w:p>
        </w:tc>
        <w:tc>
          <w:tcPr>
            <w:tcW w:w="1737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  <w:tc>
          <w:tcPr>
            <w:tcW w:w="1738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0-3 ч</w:t>
            </w:r>
          </w:p>
        </w:tc>
        <w:tc>
          <w:tcPr>
            <w:tcW w:w="1738" w:type="dxa"/>
          </w:tcPr>
          <w:p w:rsidR="0059123E" w:rsidRPr="00CF5800" w:rsidRDefault="004C71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59123E" w:rsidRPr="00CF5800" w:rsidRDefault="004C71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9123E" w:rsidTr="006822C2">
        <w:tc>
          <w:tcPr>
            <w:tcW w:w="1345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15-18 ч</w:t>
            </w:r>
          </w:p>
        </w:tc>
        <w:tc>
          <w:tcPr>
            <w:tcW w:w="1737" w:type="dxa"/>
          </w:tcPr>
          <w:p w:rsidR="0059123E" w:rsidRPr="00CF5800" w:rsidRDefault="004C71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59123E" w:rsidRPr="00CF5800" w:rsidRDefault="004C71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3-6 ч</w:t>
            </w:r>
          </w:p>
        </w:tc>
        <w:tc>
          <w:tcPr>
            <w:tcW w:w="1738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343" w:type="dxa"/>
          </w:tcPr>
          <w:p w:rsidR="0059123E" w:rsidRPr="00CF5800" w:rsidRDefault="006B733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</w:tbl>
    <w:p w:rsidR="0059123E" w:rsidRPr="00D40D8C" w:rsidRDefault="006B7334" w:rsidP="00D40D8C">
      <w:pPr>
        <w:pStyle w:val="a3"/>
        <w:spacing w:before="89"/>
        <w:ind w:left="312"/>
      </w:pPr>
      <w:r>
        <w:t>Количество</w:t>
      </w:r>
      <w:r>
        <w:rPr>
          <w:spacing w:val="-2"/>
        </w:rPr>
        <w:t xml:space="preserve"> </w:t>
      </w:r>
      <w:r>
        <w:t>выпитой</w:t>
      </w:r>
      <w:r>
        <w:rPr>
          <w:spacing w:val="-2"/>
        </w:rPr>
        <w:t xml:space="preserve"> </w:t>
      </w:r>
      <w:r>
        <w:t>жидкости –</w:t>
      </w:r>
      <w:r>
        <w:rPr>
          <w:spacing w:val="-3"/>
        </w:rPr>
        <w:t xml:space="preserve"> </w:t>
      </w:r>
      <w:r>
        <w:t>1,5 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сутки.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821"/>
        <w:gridCol w:w="4818"/>
      </w:tblGrid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Дневной диурез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 мл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Ночной диурез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 мл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Днев. диурез : ночн. диурез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Суточный диурез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786 мл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Выделено % от выпитой жидкости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52,4%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lastRenderedPageBreak/>
              <w:t>Мах р –</w:t>
            </w:r>
            <w:r>
              <w:rPr>
                <w:sz w:val="26"/>
                <w:szCs w:val="26"/>
              </w:rPr>
              <w:t xml:space="preserve"> 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59123E" w:rsidTr="006822C2">
        <w:tc>
          <w:tcPr>
            <w:tcW w:w="4821" w:type="dxa"/>
          </w:tcPr>
          <w:p w:rsidR="0059123E" w:rsidRPr="00CF5800" w:rsidRDefault="00CF5800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Изостенурия</w:t>
            </w:r>
          </w:p>
        </w:tc>
        <w:tc>
          <w:tcPr>
            <w:tcW w:w="4818" w:type="dxa"/>
          </w:tcPr>
          <w:p w:rsidR="0059123E" w:rsidRPr="00CF5800" w:rsidRDefault="000D6F5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26814" w:rsidRPr="00E26814" w:rsidRDefault="00E26814" w:rsidP="00C315C8">
      <w:pPr>
        <w:pStyle w:val="a3"/>
        <w:jc w:val="both"/>
        <w:rPr>
          <w:sz w:val="26"/>
          <w:szCs w:val="26"/>
        </w:rPr>
      </w:pPr>
      <w:r w:rsidRPr="00E26814">
        <w:rPr>
          <w:sz w:val="26"/>
          <w:szCs w:val="26"/>
        </w:rPr>
        <w:t>Вывод:</w:t>
      </w:r>
      <w:r w:rsidR="00784E50">
        <w:rPr>
          <w:sz w:val="26"/>
          <w:szCs w:val="26"/>
        </w:rPr>
        <w:t xml:space="preserve"> в результате исследования мочи выделительная ф-ия нарушена, т.к </w:t>
      </w:r>
      <w:r w:rsidR="00D40D8C">
        <w:rPr>
          <w:sz w:val="26"/>
          <w:szCs w:val="26"/>
        </w:rPr>
        <w:t>выделено 52,4%</w:t>
      </w:r>
      <w:r w:rsidR="00D40D8C">
        <w:t> </w:t>
      </w:r>
      <w:r w:rsidR="00D40D8C">
        <w:rPr>
          <w:sz w:val="26"/>
          <w:szCs w:val="26"/>
        </w:rPr>
        <w:t>при норме 60</w:t>
      </w:r>
      <w:r w:rsidR="00D40D8C">
        <w:rPr>
          <w:sz w:val="26"/>
          <w:szCs w:val="26"/>
        </w:rPr>
        <w:noBreakHyphen/>
        <w:t>80%. </w:t>
      </w:r>
      <w:r w:rsidR="00DE2099">
        <w:rPr>
          <w:sz w:val="26"/>
          <w:szCs w:val="26"/>
        </w:rPr>
        <w:t>Концентрационная</w:t>
      </w:r>
      <w:r w:rsidR="00D40D8C">
        <w:rPr>
          <w:sz w:val="26"/>
          <w:szCs w:val="26"/>
        </w:rPr>
        <w:t> ф</w:t>
      </w:r>
      <w:r w:rsidR="00D40D8C">
        <w:rPr>
          <w:sz w:val="26"/>
          <w:szCs w:val="26"/>
        </w:rPr>
        <w:noBreakHyphen/>
        <w:t>ия </w:t>
      </w:r>
      <w:r w:rsidR="00DE2099">
        <w:rPr>
          <w:sz w:val="26"/>
          <w:szCs w:val="26"/>
        </w:rPr>
        <w:t>нарушена</w:t>
      </w:r>
      <w:r w:rsidR="00D40D8C">
        <w:rPr>
          <w:sz w:val="26"/>
          <w:szCs w:val="26"/>
        </w:rPr>
        <w:t>, т.к </w:t>
      </w:r>
      <w:r w:rsidR="005E32E0">
        <w:rPr>
          <w:sz w:val="26"/>
          <w:szCs w:val="26"/>
        </w:rPr>
        <w:t>присутствует</w:t>
      </w:r>
      <w:r w:rsidR="00D40D8C">
        <w:rPr>
          <w:sz w:val="26"/>
          <w:szCs w:val="26"/>
        </w:rPr>
        <w:t> </w:t>
      </w:r>
      <w:r w:rsidR="005E32E0">
        <w:rPr>
          <w:sz w:val="26"/>
          <w:szCs w:val="26"/>
        </w:rPr>
        <w:t>гипостенурия.</w:t>
      </w:r>
    </w:p>
    <w:p w:rsidR="00DD1D6D" w:rsidRPr="00E26814" w:rsidRDefault="00DD1D6D">
      <w:pPr>
        <w:pStyle w:val="a3"/>
        <w:rPr>
          <w:sz w:val="26"/>
          <w:szCs w:val="26"/>
        </w:rPr>
      </w:pPr>
      <w:r w:rsidRPr="00E26814">
        <w:rPr>
          <w:sz w:val="26"/>
          <w:szCs w:val="26"/>
        </w:rPr>
        <w:t>2)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345"/>
        <w:gridCol w:w="1737"/>
        <w:gridCol w:w="1738"/>
        <w:gridCol w:w="1738"/>
        <w:gridCol w:w="1738"/>
        <w:gridCol w:w="1346"/>
      </w:tblGrid>
      <w:tr w:rsidR="00DD1D6D" w:rsidRPr="00CF5800" w:rsidTr="006822C2">
        <w:tc>
          <w:tcPr>
            <w:tcW w:w="4820" w:type="dxa"/>
            <w:gridSpan w:val="3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Дата: 26.05.22г</w:t>
            </w:r>
          </w:p>
        </w:tc>
        <w:tc>
          <w:tcPr>
            <w:tcW w:w="4819" w:type="dxa"/>
            <w:gridSpan w:val="3"/>
          </w:tcPr>
          <w:p w:rsidR="00DD1D6D" w:rsidRPr="00CF5800" w:rsidRDefault="006822C2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ФИО:  Волкова В.А</w:t>
            </w:r>
          </w:p>
        </w:tc>
      </w:tr>
      <w:tr w:rsidR="00DD1D6D" w:rsidRPr="00CF5800" w:rsidTr="006822C2">
        <w:tc>
          <w:tcPr>
            <w:tcW w:w="1345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часы</w:t>
            </w:r>
          </w:p>
        </w:tc>
        <w:tc>
          <w:tcPr>
            <w:tcW w:w="1737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Кол-во мочи</w:t>
            </w:r>
            <w:r>
              <w:rPr>
                <w:sz w:val="26"/>
                <w:szCs w:val="26"/>
              </w:rPr>
              <w:t>, мл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Относ. плотность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часы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Кол-во</w:t>
            </w:r>
            <w:r>
              <w:rPr>
                <w:sz w:val="26"/>
                <w:szCs w:val="26"/>
              </w:rPr>
              <w:t xml:space="preserve"> мочи, мл</w:t>
            </w:r>
          </w:p>
        </w:tc>
        <w:tc>
          <w:tcPr>
            <w:tcW w:w="1343" w:type="dxa"/>
          </w:tcPr>
          <w:p w:rsidR="00DD1D6D" w:rsidRPr="00CF5800" w:rsidRDefault="00DD1D6D" w:rsidP="00E26814">
            <w:pPr>
              <w:pStyle w:val="a3"/>
              <w:jc w:val="center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Относ. плотность</w:t>
            </w:r>
          </w:p>
        </w:tc>
      </w:tr>
      <w:tr w:rsidR="00DD1D6D" w:rsidRPr="00CF5800" w:rsidTr="006822C2">
        <w:tc>
          <w:tcPr>
            <w:tcW w:w="1345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6-9 ч</w:t>
            </w:r>
          </w:p>
        </w:tc>
        <w:tc>
          <w:tcPr>
            <w:tcW w:w="1737" w:type="dxa"/>
          </w:tcPr>
          <w:p w:rsidR="00DD1D6D" w:rsidRPr="00CF5800" w:rsidRDefault="006B7334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38" w:type="dxa"/>
          </w:tcPr>
          <w:p w:rsidR="00DD1D6D" w:rsidRPr="00CF5800" w:rsidRDefault="006B7334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18-21 ч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343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DD1D6D" w:rsidRPr="00CF5800" w:rsidTr="006822C2">
        <w:tc>
          <w:tcPr>
            <w:tcW w:w="1345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9-12 ч</w:t>
            </w:r>
          </w:p>
        </w:tc>
        <w:tc>
          <w:tcPr>
            <w:tcW w:w="1737" w:type="dxa"/>
          </w:tcPr>
          <w:p w:rsidR="00DD1D6D" w:rsidRPr="00CF5800" w:rsidRDefault="006B7334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21-24 ч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343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DD1D6D" w:rsidRPr="00CF5800" w:rsidTr="006822C2">
        <w:tc>
          <w:tcPr>
            <w:tcW w:w="1345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12-15 ч</w:t>
            </w:r>
          </w:p>
        </w:tc>
        <w:tc>
          <w:tcPr>
            <w:tcW w:w="1737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0-3 ч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D1D6D" w:rsidRPr="00CF5800" w:rsidTr="006822C2">
        <w:tc>
          <w:tcPr>
            <w:tcW w:w="1345" w:type="dxa"/>
          </w:tcPr>
          <w:p w:rsidR="00DD1D6D" w:rsidRPr="00CF5800" w:rsidRDefault="00EB680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1D6D" w:rsidRPr="00CF5800">
              <w:rPr>
                <w:sz w:val="26"/>
                <w:szCs w:val="26"/>
              </w:rPr>
              <w:t>15-18 ч</w:t>
            </w:r>
          </w:p>
        </w:tc>
        <w:tc>
          <w:tcPr>
            <w:tcW w:w="1737" w:type="dxa"/>
          </w:tcPr>
          <w:p w:rsidR="00DD1D6D" w:rsidRPr="00CF5800" w:rsidRDefault="006B7334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738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3-6 ч</w:t>
            </w:r>
          </w:p>
        </w:tc>
        <w:tc>
          <w:tcPr>
            <w:tcW w:w="173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B7334" w:rsidRDefault="006B7334" w:rsidP="006B7334">
      <w:pPr>
        <w:pStyle w:val="a3"/>
        <w:spacing w:before="89"/>
        <w:ind w:left="312"/>
      </w:pPr>
      <w:r>
        <w:t>Количество</w:t>
      </w:r>
      <w:r>
        <w:rPr>
          <w:spacing w:val="-2"/>
        </w:rPr>
        <w:t xml:space="preserve"> </w:t>
      </w:r>
      <w:r>
        <w:t>выпитой</w:t>
      </w:r>
      <w:r>
        <w:rPr>
          <w:spacing w:val="-2"/>
        </w:rPr>
        <w:t xml:space="preserve"> </w:t>
      </w:r>
      <w:r>
        <w:t>жидкости –</w:t>
      </w:r>
      <w:r>
        <w:rPr>
          <w:spacing w:val="-3"/>
        </w:rPr>
        <w:t xml:space="preserve"> </w:t>
      </w:r>
      <w:r>
        <w:t>2,5л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сутки.</w:t>
      </w:r>
    </w:p>
    <w:p w:rsidR="00651470" w:rsidRDefault="00651470">
      <w:pPr>
        <w:pStyle w:val="a3"/>
        <w:spacing w:before="9"/>
        <w:rPr>
          <w:sz w:val="23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821"/>
        <w:gridCol w:w="4818"/>
      </w:tblGrid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Дневной диурез</w:t>
            </w:r>
          </w:p>
        </w:tc>
        <w:tc>
          <w:tcPr>
            <w:tcW w:w="481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 мл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Ночной диурез</w:t>
            </w:r>
          </w:p>
        </w:tc>
        <w:tc>
          <w:tcPr>
            <w:tcW w:w="4818" w:type="dxa"/>
          </w:tcPr>
          <w:p w:rsidR="00DD1D6D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 мл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Днев. диурез : ночн. диурез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Суточный диурез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 мл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Выделено % от выпитой жидкости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30,8 %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 –</w:t>
            </w:r>
            <w:r>
              <w:rPr>
                <w:sz w:val="26"/>
                <w:szCs w:val="26"/>
              </w:rPr>
              <w:t xml:space="preserve"> 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818" w:type="dxa"/>
          </w:tcPr>
          <w:p w:rsidR="00DD1D6D" w:rsidRPr="00CF5800" w:rsidRDefault="000A3459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DD1D6D" w:rsidTr="006822C2">
        <w:tc>
          <w:tcPr>
            <w:tcW w:w="4821" w:type="dxa"/>
          </w:tcPr>
          <w:p w:rsidR="00DD1D6D" w:rsidRPr="00CF5800" w:rsidRDefault="00DD1D6D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Изостенурия</w:t>
            </w:r>
          </w:p>
        </w:tc>
        <w:tc>
          <w:tcPr>
            <w:tcW w:w="4818" w:type="dxa"/>
          </w:tcPr>
          <w:p w:rsidR="00DD1D6D" w:rsidRPr="00CF5800" w:rsidRDefault="00784E5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EA2CED" w:rsidRPr="00423B14" w:rsidRDefault="00E26814" w:rsidP="00423B14">
      <w:pPr>
        <w:pStyle w:val="a3"/>
        <w:rPr>
          <w:sz w:val="26"/>
          <w:szCs w:val="26"/>
        </w:rPr>
      </w:pPr>
      <w:r w:rsidRPr="00E26814">
        <w:rPr>
          <w:sz w:val="26"/>
          <w:szCs w:val="26"/>
        </w:rPr>
        <w:t>Вывод:</w:t>
      </w:r>
      <w:r w:rsidR="00DE2099">
        <w:rPr>
          <w:sz w:val="26"/>
          <w:szCs w:val="26"/>
        </w:rPr>
        <w:t xml:space="preserve"> в результате исследования мочи выделительная ф-ия нарушена, т.к выделено 30,8% при норме 60-80%. Концентрационная ф-ия нарушена</w:t>
      </w:r>
      <w:r w:rsidR="00423B14">
        <w:rPr>
          <w:sz w:val="26"/>
          <w:szCs w:val="26"/>
        </w:rPr>
        <w:t>, т.к присутствует изостенурия.</w:t>
      </w:r>
    </w:p>
    <w:p w:rsidR="00EA2CED" w:rsidRPr="00DD1D6D" w:rsidRDefault="00EA2CED" w:rsidP="00DD1D6D">
      <w:pPr>
        <w:tabs>
          <w:tab w:val="left" w:pos="812"/>
        </w:tabs>
        <w:rPr>
          <w:sz w:val="28"/>
        </w:rPr>
      </w:pPr>
    </w:p>
    <w:p w:rsidR="005110E0" w:rsidRPr="009D085C" w:rsidRDefault="004F5212" w:rsidP="000A3459">
      <w:pPr>
        <w:pStyle w:val="a4"/>
        <w:numPr>
          <w:ilvl w:val="1"/>
          <w:numId w:val="3"/>
        </w:numPr>
        <w:tabs>
          <w:tab w:val="left" w:pos="812"/>
        </w:tabs>
        <w:ind w:hanging="214"/>
        <w:rPr>
          <w:sz w:val="28"/>
        </w:rPr>
      </w:pP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 w:rsidR="009D085C">
        <w:rPr>
          <w:sz w:val="28"/>
        </w:rPr>
        <w:t>задача</w:t>
      </w:r>
    </w:p>
    <w:p w:rsidR="005110E0" w:rsidRDefault="000C3538" w:rsidP="005110E0">
      <w:pPr>
        <w:spacing w:before="254"/>
        <w:ind w:left="598"/>
        <w:rPr>
          <w:b/>
          <w:sz w:val="28"/>
          <w:u w:val="thick"/>
        </w:rPr>
      </w:pPr>
      <w:r>
        <w:pict>
          <v:rect id="_x0000_s1041" style="position:absolute;left:0;text-align:left;margin-left:71.3pt;margin-top:92.9pt;width:451.05pt;height:20.3pt;z-index:-17052672;mso-position-horizontal-relative:page" stroked="f">
            <w10:wrap anchorx="page"/>
          </v:rect>
        </w:pict>
      </w:r>
      <w:r w:rsidR="004F5212">
        <w:rPr>
          <w:b/>
          <w:sz w:val="28"/>
          <w:u w:val="thick"/>
        </w:rPr>
        <w:t>Задача №</w:t>
      </w:r>
      <w:r w:rsidR="004F5212">
        <w:rPr>
          <w:b/>
          <w:spacing w:val="-3"/>
          <w:sz w:val="28"/>
          <w:u w:val="thick"/>
        </w:rPr>
        <w:t xml:space="preserve"> </w:t>
      </w:r>
      <w:r w:rsidR="004F5212">
        <w:rPr>
          <w:b/>
          <w:sz w:val="28"/>
          <w:u w:val="thick"/>
        </w:rPr>
        <w:t>1</w:t>
      </w:r>
    </w:p>
    <w:p w:rsidR="004C71B8" w:rsidRPr="004C71B8" w:rsidRDefault="004C71B8" w:rsidP="004C71B8">
      <w:pPr>
        <w:pStyle w:val="a3"/>
        <w:spacing w:before="89"/>
        <w:ind w:left="312"/>
      </w:pPr>
      <w:r>
        <w:t>Количество</w:t>
      </w:r>
      <w:r>
        <w:rPr>
          <w:spacing w:val="-2"/>
        </w:rPr>
        <w:t xml:space="preserve"> </w:t>
      </w:r>
      <w:r>
        <w:t>выпитой</w:t>
      </w:r>
      <w:r>
        <w:rPr>
          <w:spacing w:val="-2"/>
        </w:rPr>
        <w:t xml:space="preserve"> </w:t>
      </w:r>
      <w:r>
        <w:t>жидкости -</w:t>
      </w:r>
      <w:r>
        <w:rPr>
          <w:spacing w:val="-3"/>
        </w:rPr>
        <w:t xml:space="preserve"> </w:t>
      </w:r>
      <w:r>
        <w:t>1,8л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сутки.</w:t>
      </w:r>
    </w:p>
    <w:tbl>
      <w:tblPr>
        <w:tblStyle w:val="a6"/>
        <w:tblW w:w="0" w:type="auto"/>
        <w:tblInd w:w="598" w:type="dxa"/>
        <w:tblLook w:val="04A0" w:firstRow="1" w:lastRow="0" w:firstColumn="1" w:lastColumn="0" w:noHBand="0" w:noVBand="1"/>
      </w:tblPr>
      <w:tblGrid>
        <w:gridCol w:w="1918"/>
        <w:gridCol w:w="1351"/>
        <w:gridCol w:w="1634"/>
        <w:gridCol w:w="1630"/>
        <w:gridCol w:w="1630"/>
        <w:gridCol w:w="1634"/>
      </w:tblGrid>
      <w:tr w:rsidR="005110E0" w:rsidTr="00E26814">
        <w:tc>
          <w:tcPr>
            <w:tcW w:w="9828" w:type="dxa"/>
            <w:gridSpan w:val="6"/>
          </w:tcPr>
          <w:p w:rsidR="005110E0" w:rsidRDefault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Клинико-диагностическая</w:t>
            </w:r>
            <w:r>
              <w:rPr>
                <w:sz w:val="28"/>
              </w:rPr>
              <w:tab/>
              <w:t>лаборатория</w:t>
            </w:r>
            <w:r>
              <w:rPr>
                <w:sz w:val="28"/>
              </w:rPr>
              <w:tab/>
              <w:t>городской</w:t>
            </w:r>
            <w:r>
              <w:rPr>
                <w:sz w:val="28"/>
              </w:rPr>
              <w:tab/>
              <w:t>больницы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г.</w:t>
            </w:r>
          </w:p>
        </w:tc>
      </w:tr>
      <w:tr w:rsidR="005110E0" w:rsidTr="006B7334">
        <w:trPr>
          <w:trHeight w:val="597"/>
        </w:trPr>
        <w:tc>
          <w:tcPr>
            <w:tcW w:w="9828" w:type="dxa"/>
            <w:gridSpan w:val="6"/>
          </w:tcPr>
          <w:p w:rsidR="005110E0" w:rsidRDefault="005110E0" w:rsidP="005110E0">
            <w:pPr>
              <w:pStyle w:val="TableParagraph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ЗИМНИЦКОМУ № 1</w:t>
            </w:r>
          </w:p>
          <w:p w:rsidR="005110E0" w:rsidRDefault="005110E0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«26»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2011г.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отделение </w:t>
            </w:r>
            <w:r>
              <w:rPr>
                <w:i/>
                <w:sz w:val="28"/>
              </w:rPr>
              <w:t>урологическое</w:t>
            </w:r>
          </w:p>
        </w:tc>
      </w:tr>
      <w:tr w:rsidR="005110E0" w:rsidTr="00E26814">
        <w:tc>
          <w:tcPr>
            <w:tcW w:w="9828" w:type="dxa"/>
            <w:gridSpan w:val="6"/>
          </w:tcPr>
          <w:p w:rsidR="005110E0" w:rsidRDefault="005110E0" w:rsidP="005110E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 больного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Семенов </w:t>
            </w:r>
            <w:r>
              <w:rPr>
                <w:sz w:val="28"/>
              </w:rPr>
              <w:t>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</w:tr>
      <w:tr w:rsidR="005110E0" w:rsidTr="004C71B8">
        <w:tc>
          <w:tcPr>
            <w:tcW w:w="1920" w:type="dxa"/>
          </w:tcPr>
          <w:p w:rsidR="005110E0" w:rsidRDefault="005110E0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356" w:type="dxa"/>
          </w:tcPr>
          <w:p w:rsidR="005110E0" w:rsidRDefault="005110E0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638" w:type="dxa"/>
          </w:tcPr>
          <w:p w:rsidR="005110E0" w:rsidRDefault="005110E0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Относит.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плот-ность</w:t>
            </w:r>
          </w:p>
        </w:tc>
        <w:tc>
          <w:tcPr>
            <w:tcW w:w="1638" w:type="dxa"/>
          </w:tcPr>
          <w:p w:rsidR="005110E0" w:rsidRDefault="005110E0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Относит.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Плот-ность</w:t>
            </w:r>
          </w:p>
        </w:tc>
      </w:tr>
      <w:tr w:rsidR="005110E0" w:rsidTr="004C71B8">
        <w:tc>
          <w:tcPr>
            <w:tcW w:w="1920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6-9час.</w:t>
            </w:r>
          </w:p>
        </w:tc>
        <w:tc>
          <w:tcPr>
            <w:tcW w:w="1356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1,005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18-21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638" w:type="dxa"/>
          </w:tcPr>
          <w:p w:rsidR="005110E0" w:rsidRPr="006B7334" w:rsidRDefault="006B7334" w:rsidP="005110E0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1,005</w:t>
            </w:r>
          </w:p>
        </w:tc>
      </w:tr>
      <w:tr w:rsidR="005110E0" w:rsidTr="004C71B8">
        <w:tc>
          <w:tcPr>
            <w:tcW w:w="1920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9-12 час</w:t>
            </w:r>
          </w:p>
        </w:tc>
        <w:tc>
          <w:tcPr>
            <w:tcW w:w="1356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1,006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21-24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638" w:type="dxa"/>
          </w:tcPr>
          <w:p w:rsidR="005110E0" w:rsidRPr="006B7334" w:rsidRDefault="006B7334" w:rsidP="005110E0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1,009</w:t>
            </w:r>
          </w:p>
        </w:tc>
      </w:tr>
      <w:tr w:rsidR="005110E0" w:rsidTr="004C71B8">
        <w:tc>
          <w:tcPr>
            <w:tcW w:w="1920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12-15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356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1,005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638" w:type="dxa"/>
          </w:tcPr>
          <w:p w:rsidR="005110E0" w:rsidRPr="006B7334" w:rsidRDefault="006B7334" w:rsidP="005110E0">
            <w:pPr>
              <w:spacing w:before="254"/>
              <w:rPr>
                <w:sz w:val="28"/>
              </w:rPr>
            </w:pPr>
            <w:r w:rsidRPr="006B7334">
              <w:rPr>
                <w:sz w:val="28"/>
              </w:rPr>
              <w:t>130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1,008</w:t>
            </w:r>
          </w:p>
        </w:tc>
      </w:tr>
      <w:tr w:rsidR="005110E0" w:rsidTr="004C71B8">
        <w:tc>
          <w:tcPr>
            <w:tcW w:w="1920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15-18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356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1,007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3-6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638" w:type="dxa"/>
          </w:tcPr>
          <w:p w:rsidR="005110E0" w:rsidRPr="006B7334" w:rsidRDefault="006B7334" w:rsidP="005110E0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38" w:type="dxa"/>
          </w:tcPr>
          <w:p w:rsidR="005110E0" w:rsidRDefault="006B7334" w:rsidP="005110E0">
            <w:pPr>
              <w:spacing w:before="254"/>
              <w:rPr>
                <w:b/>
                <w:sz w:val="28"/>
              </w:rPr>
            </w:pPr>
            <w:r>
              <w:rPr>
                <w:sz w:val="28"/>
              </w:rPr>
              <w:t>1,007</w:t>
            </w:r>
          </w:p>
        </w:tc>
      </w:tr>
      <w:tr w:rsidR="004C71B8" w:rsidTr="004C71B8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Дневной диурез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665 мл</w:t>
            </w:r>
          </w:p>
        </w:tc>
      </w:tr>
      <w:tr w:rsidR="004C71B8" w:rsidTr="004C71B8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Ночной диурез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405 мл</w:t>
            </w:r>
          </w:p>
        </w:tc>
      </w:tr>
      <w:tr w:rsidR="004C71B8" w:rsidTr="004C71B8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Днев. диурез : ночн. диурез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1:1</w:t>
            </w:r>
          </w:p>
        </w:tc>
      </w:tr>
      <w:tr w:rsidR="004C71B8" w:rsidTr="004C71B8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Суточный диурез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1070 мл</w:t>
            </w:r>
          </w:p>
        </w:tc>
      </w:tr>
      <w:tr w:rsidR="004C71B8" w:rsidTr="00E26814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Выделено % от выпитой жидкости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 w:rsidR="004C71B8" w:rsidTr="00E26814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1,009</w:t>
            </w:r>
          </w:p>
        </w:tc>
      </w:tr>
      <w:tr w:rsidR="004C71B8" w:rsidTr="00E26814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1,005</w:t>
            </w:r>
          </w:p>
        </w:tc>
      </w:tr>
      <w:tr w:rsidR="004C71B8" w:rsidTr="00E26814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 –</w:t>
            </w:r>
            <w:r>
              <w:rPr>
                <w:sz w:val="26"/>
                <w:szCs w:val="26"/>
              </w:rPr>
              <w:t xml:space="preserve"> 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0,004</w:t>
            </w:r>
          </w:p>
        </w:tc>
      </w:tr>
      <w:tr w:rsidR="004C71B8" w:rsidTr="00E26814">
        <w:tc>
          <w:tcPr>
            <w:tcW w:w="1920" w:type="dxa"/>
          </w:tcPr>
          <w:p w:rsidR="004C71B8" w:rsidRPr="00CF5800" w:rsidRDefault="004C71B8" w:rsidP="004C71B8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Изостенурия</w:t>
            </w:r>
          </w:p>
        </w:tc>
        <w:tc>
          <w:tcPr>
            <w:tcW w:w="7908" w:type="dxa"/>
            <w:gridSpan w:val="5"/>
          </w:tcPr>
          <w:p w:rsidR="004C71B8" w:rsidRDefault="00A54A71" w:rsidP="004C71B8">
            <w:pPr>
              <w:spacing w:before="25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51470" w:rsidRDefault="00651470" w:rsidP="005110E0">
      <w:pPr>
        <w:rPr>
          <w:sz w:val="28"/>
        </w:rPr>
        <w:sectPr w:rsidR="00651470" w:rsidSect="00D40D8C">
          <w:pgSz w:w="11910" w:h="16840"/>
          <w:pgMar w:top="1040" w:right="880" w:bottom="980" w:left="851" w:header="0" w:footer="782" w:gutter="0"/>
          <w:cols w:space="720"/>
        </w:sectPr>
      </w:pPr>
    </w:p>
    <w:p w:rsidR="00DE2099" w:rsidRDefault="004C2E43" w:rsidP="00DE2099">
      <w:pPr>
        <w:pStyle w:val="a3"/>
        <w:rPr>
          <w:sz w:val="26"/>
          <w:szCs w:val="26"/>
        </w:rPr>
      </w:pPr>
      <w:r w:rsidRPr="004C2E43">
        <w:rPr>
          <w:sz w:val="26"/>
          <w:szCs w:val="26"/>
        </w:rPr>
        <w:lastRenderedPageBreak/>
        <w:t>Вывод:</w:t>
      </w:r>
      <w:r w:rsidR="00DE2099" w:rsidRPr="00DE2099">
        <w:rPr>
          <w:sz w:val="26"/>
          <w:szCs w:val="26"/>
        </w:rPr>
        <w:t xml:space="preserve"> </w:t>
      </w:r>
      <w:r w:rsidR="00DE2099">
        <w:rPr>
          <w:sz w:val="26"/>
          <w:szCs w:val="26"/>
        </w:rPr>
        <w:t xml:space="preserve">в результате исследования мочи выделительная ф-ия </w:t>
      </w:r>
      <w:r w:rsidR="009D085C">
        <w:rPr>
          <w:sz w:val="26"/>
          <w:szCs w:val="26"/>
        </w:rPr>
        <w:t xml:space="preserve">не нарушена </w:t>
      </w:r>
      <w:r w:rsidR="00DE2099">
        <w:rPr>
          <w:sz w:val="26"/>
          <w:szCs w:val="26"/>
        </w:rPr>
        <w:t>. Концентрационная ф-и</w:t>
      </w:r>
      <w:r w:rsidR="009D085C">
        <w:rPr>
          <w:sz w:val="26"/>
          <w:szCs w:val="26"/>
        </w:rPr>
        <w:t>я нарушена, т.к присутствует гипо</w:t>
      </w:r>
      <w:r w:rsidR="00DE2099">
        <w:rPr>
          <w:sz w:val="26"/>
          <w:szCs w:val="26"/>
        </w:rPr>
        <w:t>стенурия.</w:t>
      </w:r>
    </w:p>
    <w:p w:rsidR="00F306BA" w:rsidRDefault="00F306BA" w:rsidP="00DE2099">
      <w:pPr>
        <w:pStyle w:val="a3"/>
        <w:rPr>
          <w:sz w:val="26"/>
          <w:szCs w:val="26"/>
        </w:rPr>
      </w:pPr>
    </w:p>
    <w:p w:rsidR="00651470" w:rsidRDefault="004F5212" w:rsidP="009D085C">
      <w:pPr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</w:p>
    <w:p w:rsidR="00651470" w:rsidRDefault="00651470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02"/>
        <w:gridCol w:w="1449"/>
        <w:gridCol w:w="1452"/>
        <w:gridCol w:w="1425"/>
        <w:gridCol w:w="1512"/>
      </w:tblGrid>
      <w:tr w:rsidR="00651470">
        <w:trPr>
          <w:trHeight w:val="426"/>
        </w:trPr>
        <w:tc>
          <w:tcPr>
            <w:tcW w:w="8791" w:type="dxa"/>
            <w:gridSpan w:val="6"/>
          </w:tcPr>
          <w:p w:rsidR="00651470" w:rsidRDefault="004F5212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Клинико-диагностическая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больницы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651470">
        <w:trPr>
          <w:trHeight w:val="683"/>
        </w:trPr>
        <w:tc>
          <w:tcPr>
            <w:tcW w:w="8791" w:type="dxa"/>
            <w:gridSpan w:val="6"/>
          </w:tcPr>
          <w:p w:rsidR="00651470" w:rsidRDefault="004F5212">
            <w:pPr>
              <w:pStyle w:val="TableParagraph"/>
              <w:spacing w:line="317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 ЗИМНИЦКОМУ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№  2</w:t>
            </w:r>
          </w:p>
          <w:p w:rsidR="00651470" w:rsidRDefault="004F5212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«22»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2013г.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урологическое</w:t>
            </w:r>
          </w:p>
        </w:tc>
      </w:tr>
      <w:tr w:rsidR="00651470">
        <w:trPr>
          <w:trHeight w:val="407"/>
        </w:trPr>
        <w:tc>
          <w:tcPr>
            <w:tcW w:w="8791" w:type="dxa"/>
            <w:gridSpan w:val="6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И.Г.</w:t>
            </w:r>
          </w:p>
        </w:tc>
      </w:tr>
      <w:tr w:rsidR="00651470">
        <w:trPr>
          <w:trHeight w:val="841"/>
        </w:trPr>
        <w:tc>
          <w:tcPr>
            <w:tcW w:w="1551" w:type="dxa"/>
          </w:tcPr>
          <w:p w:rsidR="00651470" w:rsidRDefault="004F5212">
            <w:pPr>
              <w:pStyle w:val="TableParagraph"/>
              <w:spacing w:before="129"/>
              <w:ind w:left="40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402" w:type="dxa"/>
          </w:tcPr>
          <w:p w:rsidR="00651470" w:rsidRDefault="004F5212">
            <w:pPr>
              <w:pStyle w:val="TableParagraph"/>
              <w:spacing w:line="278" w:lineRule="auto"/>
              <w:ind w:left="40" w:right="27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449" w:type="dxa"/>
          </w:tcPr>
          <w:p w:rsidR="00651470" w:rsidRDefault="004F5212">
            <w:pPr>
              <w:pStyle w:val="TableParagraph"/>
              <w:tabs>
                <w:tab w:val="left" w:pos="1340"/>
              </w:tabs>
              <w:spacing w:line="278" w:lineRule="auto"/>
              <w:ind w:left="40" w:right="21"/>
              <w:rPr>
                <w:sz w:val="28"/>
              </w:rPr>
            </w:pPr>
            <w:r>
              <w:rPr>
                <w:sz w:val="28"/>
              </w:rPr>
              <w:t>Относит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452" w:type="dxa"/>
          </w:tcPr>
          <w:p w:rsidR="00651470" w:rsidRDefault="004F5212">
            <w:pPr>
              <w:pStyle w:val="TableParagraph"/>
              <w:spacing w:before="129"/>
              <w:ind w:left="41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425" w:type="dxa"/>
          </w:tcPr>
          <w:p w:rsidR="00651470" w:rsidRDefault="004F5212">
            <w:pPr>
              <w:pStyle w:val="TableParagraph"/>
              <w:spacing w:line="278" w:lineRule="auto"/>
              <w:ind w:left="41" w:right="29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512" w:type="dxa"/>
          </w:tcPr>
          <w:p w:rsidR="00651470" w:rsidRDefault="004F5212">
            <w:pPr>
              <w:pStyle w:val="TableParagraph"/>
              <w:tabs>
                <w:tab w:val="left" w:pos="1404"/>
              </w:tabs>
              <w:spacing w:line="278" w:lineRule="auto"/>
              <w:ind w:left="42" w:right="20"/>
              <w:rPr>
                <w:sz w:val="28"/>
              </w:rPr>
            </w:pPr>
            <w:r>
              <w:rPr>
                <w:sz w:val="28"/>
              </w:rPr>
              <w:t>Относит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</w:tr>
      <w:tr w:rsidR="00651470">
        <w:trPr>
          <w:trHeight w:val="402"/>
        </w:trPr>
        <w:tc>
          <w:tcPr>
            <w:tcW w:w="1551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402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449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1,020</w:t>
            </w:r>
          </w:p>
        </w:tc>
        <w:tc>
          <w:tcPr>
            <w:tcW w:w="1452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18-21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425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12" w:type="dxa"/>
          </w:tcPr>
          <w:p w:rsidR="00651470" w:rsidRDefault="004F5212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1,013</w:t>
            </w:r>
          </w:p>
        </w:tc>
      </w:tr>
      <w:tr w:rsidR="00651470">
        <w:trPr>
          <w:trHeight w:val="409"/>
        </w:trPr>
        <w:tc>
          <w:tcPr>
            <w:tcW w:w="1551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9-12 час</w:t>
            </w:r>
          </w:p>
        </w:tc>
        <w:tc>
          <w:tcPr>
            <w:tcW w:w="1402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449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1,010</w:t>
            </w:r>
          </w:p>
        </w:tc>
        <w:tc>
          <w:tcPr>
            <w:tcW w:w="1452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21-24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425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12" w:type="dxa"/>
          </w:tcPr>
          <w:p w:rsidR="00651470" w:rsidRDefault="004F5212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1,019</w:t>
            </w:r>
          </w:p>
        </w:tc>
      </w:tr>
      <w:tr w:rsidR="00651470">
        <w:trPr>
          <w:trHeight w:val="414"/>
        </w:trPr>
        <w:tc>
          <w:tcPr>
            <w:tcW w:w="1551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12-15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.</w:t>
            </w:r>
          </w:p>
        </w:tc>
        <w:tc>
          <w:tcPr>
            <w:tcW w:w="1402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449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1,016</w:t>
            </w:r>
          </w:p>
        </w:tc>
        <w:tc>
          <w:tcPr>
            <w:tcW w:w="1452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425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12" w:type="dxa"/>
          </w:tcPr>
          <w:p w:rsidR="00651470" w:rsidRDefault="008F73C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51470">
        <w:trPr>
          <w:trHeight w:val="407"/>
        </w:trPr>
        <w:tc>
          <w:tcPr>
            <w:tcW w:w="1551" w:type="dxa"/>
          </w:tcPr>
          <w:p w:rsidR="00651470" w:rsidRDefault="004F5212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15-18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.</w:t>
            </w:r>
          </w:p>
        </w:tc>
        <w:tc>
          <w:tcPr>
            <w:tcW w:w="1402" w:type="dxa"/>
          </w:tcPr>
          <w:p w:rsidR="00651470" w:rsidRDefault="004F5212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449" w:type="dxa"/>
          </w:tcPr>
          <w:p w:rsidR="00651470" w:rsidRDefault="004F5212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1,010</w:t>
            </w:r>
          </w:p>
        </w:tc>
        <w:tc>
          <w:tcPr>
            <w:tcW w:w="1452" w:type="dxa"/>
          </w:tcPr>
          <w:p w:rsidR="00651470" w:rsidRDefault="004F5212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3-6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425" w:type="dxa"/>
          </w:tcPr>
          <w:p w:rsidR="00651470" w:rsidRDefault="004F5212">
            <w:pPr>
              <w:pStyle w:val="TableParagraph"/>
              <w:spacing w:line="317" w:lineRule="exact"/>
              <w:ind w:left="4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12" w:type="dxa"/>
          </w:tcPr>
          <w:p w:rsidR="00651470" w:rsidRDefault="004F5212">
            <w:pPr>
              <w:pStyle w:val="TableParagraph"/>
              <w:spacing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1,026</w:t>
            </w:r>
          </w:p>
        </w:tc>
      </w:tr>
    </w:tbl>
    <w:p w:rsidR="00651470" w:rsidRPr="009D085C" w:rsidRDefault="004F5212" w:rsidP="006B05FC">
      <w:pPr>
        <w:pStyle w:val="a3"/>
        <w:spacing w:before="219"/>
        <w:ind w:left="142"/>
      </w:pPr>
      <w:r>
        <w:t>Количество</w:t>
      </w:r>
      <w:r>
        <w:rPr>
          <w:spacing w:val="-1"/>
        </w:rPr>
        <w:t xml:space="preserve"> </w:t>
      </w:r>
      <w:r>
        <w:t>выпитой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сутки</w:t>
      </w:r>
      <w:r>
        <w:rPr>
          <w:spacing w:val="2"/>
        </w:rPr>
        <w:t xml:space="preserve"> </w:t>
      </w:r>
      <w:r>
        <w:t>жидкости</w:t>
      </w:r>
      <w:r>
        <w:rPr>
          <w:spacing w:val="64"/>
        </w:rPr>
        <w:t xml:space="preserve"> </w:t>
      </w:r>
      <w:r>
        <w:t>2,9</w:t>
      </w:r>
      <w:r>
        <w:rPr>
          <w:spacing w:val="-1"/>
        </w:rPr>
        <w:t xml:space="preserve"> </w:t>
      </w:r>
      <w:r w:rsidR="0059123E">
        <w:t>л.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679"/>
        <w:gridCol w:w="3967"/>
      </w:tblGrid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Дневной диурез</w:t>
            </w:r>
          </w:p>
        </w:tc>
        <w:tc>
          <w:tcPr>
            <w:tcW w:w="3967" w:type="dxa"/>
          </w:tcPr>
          <w:p w:rsidR="004C71B8" w:rsidRPr="00CF5800" w:rsidRDefault="00A54A71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 мл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Ночной диурез</w:t>
            </w:r>
          </w:p>
        </w:tc>
        <w:tc>
          <w:tcPr>
            <w:tcW w:w="3967" w:type="dxa"/>
          </w:tcPr>
          <w:p w:rsidR="004C71B8" w:rsidRPr="00CF5800" w:rsidRDefault="00A54A71" w:rsidP="00A54A7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225мл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Днев. диурез : ночн. диурез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5:1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Суточный диурез</w:t>
            </w:r>
          </w:p>
        </w:tc>
        <w:tc>
          <w:tcPr>
            <w:tcW w:w="3967" w:type="dxa"/>
          </w:tcPr>
          <w:p w:rsidR="004C71B8" w:rsidRPr="00CF5800" w:rsidRDefault="00A54A71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 мл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Выделено % от выпитой жидкости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46,4%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1,026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 –</w:t>
            </w:r>
            <w:r>
              <w:rPr>
                <w:sz w:val="26"/>
                <w:szCs w:val="26"/>
              </w:rPr>
              <w:t xml:space="preserve"> 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0,016</w:t>
            </w:r>
          </w:p>
        </w:tc>
      </w:tr>
      <w:tr w:rsidR="004C71B8" w:rsidRPr="00CF5800" w:rsidTr="006822C2">
        <w:tc>
          <w:tcPr>
            <w:tcW w:w="4679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Изостенурия</w:t>
            </w:r>
          </w:p>
        </w:tc>
        <w:tc>
          <w:tcPr>
            <w:tcW w:w="3967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B05FC" w:rsidRDefault="006B05FC" w:rsidP="009D085C">
      <w:pPr>
        <w:pStyle w:val="a3"/>
        <w:rPr>
          <w:sz w:val="26"/>
          <w:szCs w:val="26"/>
        </w:rPr>
      </w:pPr>
    </w:p>
    <w:p w:rsidR="009D085C" w:rsidRDefault="004C2E43" w:rsidP="006B05FC">
      <w:pPr>
        <w:pStyle w:val="a3"/>
        <w:ind w:left="142"/>
        <w:rPr>
          <w:sz w:val="26"/>
          <w:szCs w:val="26"/>
        </w:rPr>
      </w:pPr>
      <w:r>
        <w:rPr>
          <w:sz w:val="26"/>
          <w:szCs w:val="26"/>
        </w:rPr>
        <w:t>Вывод:</w:t>
      </w:r>
      <w:r w:rsidR="009D085C">
        <w:rPr>
          <w:sz w:val="26"/>
          <w:szCs w:val="26"/>
        </w:rPr>
        <w:t xml:space="preserve"> в результате исследования мочи выделительная ф-ия нарушена, т.к выделено 46,4% при норме 60-80%. Концентрационная ф-ия не нарушена.</w:t>
      </w:r>
    </w:p>
    <w:p w:rsidR="009D085C" w:rsidRDefault="009D085C" w:rsidP="009D085C">
      <w:pPr>
        <w:rPr>
          <w:sz w:val="26"/>
          <w:szCs w:val="26"/>
        </w:rPr>
      </w:pPr>
    </w:p>
    <w:p w:rsidR="009D085C" w:rsidRDefault="009D085C" w:rsidP="009D085C">
      <w:pPr>
        <w:rPr>
          <w:sz w:val="26"/>
          <w:szCs w:val="26"/>
        </w:rPr>
      </w:pPr>
    </w:p>
    <w:p w:rsidR="00651470" w:rsidRDefault="004F5212" w:rsidP="009D085C">
      <w:pPr>
        <w:rPr>
          <w:b/>
          <w:sz w:val="28"/>
        </w:rPr>
      </w:pPr>
      <w:r>
        <w:rPr>
          <w:b/>
          <w:sz w:val="28"/>
          <w:u w:val="thick"/>
        </w:rPr>
        <w:t>Задача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</w:t>
      </w:r>
      <w:r>
        <w:rPr>
          <w:b/>
          <w:sz w:val="28"/>
        </w:rPr>
        <w:t>.</w:t>
      </w:r>
    </w:p>
    <w:p w:rsidR="00651470" w:rsidRDefault="0065147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57"/>
        <w:gridCol w:w="1456"/>
        <w:gridCol w:w="1468"/>
        <w:gridCol w:w="1441"/>
        <w:gridCol w:w="1518"/>
      </w:tblGrid>
      <w:tr w:rsidR="00651470">
        <w:trPr>
          <w:trHeight w:val="419"/>
        </w:trPr>
        <w:tc>
          <w:tcPr>
            <w:tcW w:w="8821" w:type="dxa"/>
            <w:gridSpan w:val="6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Клинико-диагностическая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больницы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651470">
        <w:trPr>
          <w:trHeight w:val="705"/>
        </w:trPr>
        <w:tc>
          <w:tcPr>
            <w:tcW w:w="8821" w:type="dxa"/>
            <w:gridSpan w:val="6"/>
          </w:tcPr>
          <w:p w:rsidR="00651470" w:rsidRDefault="004F5212">
            <w:pPr>
              <w:pStyle w:val="TableParagraph"/>
              <w:spacing w:line="315" w:lineRule="exact"/>
              <w:ind w:left="74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ЗИМНИЦКОМУ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651470" w:rsidRDefault="004F5212">
            <w:pPr>
              <w:pStyle w:val="TableParagraph"/>
              <w:ind w:left="40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отделение </w:t>
            </w:r>
            <w:r>
              <w:rPr>
                <w:i/>
                <w:sz w:val="28"/>
              </w:rPr>
              <w:t>урологическое</w:t>
            </w:r>
          </w:p>
        </w:tc>
      </w:tr>
      <w:tr w:rsidR="00651470">
        <w:trPr>
          <w:trHeight w:val="405"/>
        </w:trPr>
        <w:tc>
          <w:tcPr>
            <w:tcW w:w="8821" w:type="dxa"/>
            <w:gridSpan w:val="6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i/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И.О. 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Шухов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В.Г.</w:t>
            </w:r>
          </w:p>
        </w:tc>
      </w:tr>
      <w:tr w:rsidR="00651470">
        <w:trPr>
          <w:trHeight w:val="1254"/>
        </w:trPr>
        <w:tc>
          <w:tcPr>
            <w:tcW w:w="1481" w:type="dxa"/>
          </w:tcPr>
          <w:p w:rsidR="00651470" w:rsidRDefault="00651470">
            <w:pPr>
              <w:pStyle w:val="TableParagraph"/>
              <w:spacing w:before="9"/>
              <w:rPr>
                <w:b/>
                <w:sz w:val="39"/>
              </w:rPr>
            </w:pPr>
          </w:p>
          <w:p w:rsidR="00651470" w:rsidRDefault="004F5212"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457" w:type="dxa"/>
          </w:tcPr>
          <w:p w:rsidR="00651470" w:rsidRDefault="0065147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51470" w:rsidRDefault="004F5212">
            <w:pPr>
              <w:pStyle w:val="TableParagraph"/>
              <w:ind w:left="40" w:right="33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456" w:type="dxa"/>
          </w:tcPr>
          <w:p w:rsidR="00651470" w:rsidRDefault="0065147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51470" w:rsidRDefault="004F5212">
            <w:pPr>
              <w:pStyle w:val="TableParagraph"/>
              <w:tabs>
                <w:tab w:val="left" w:pos="1348"/>
              </w:tabs>
              <w:ind w:left="41" w:right="20"/>
              <w:rPr>
                <w:sz w:val="28"/>
              </w:rPr>
            </w:pPr>
            <w:r>
              <w:rPr>
                <w:sz w:val="28"/>
              </w:rPr>
              <w:t>Относит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468" w:type="dxa"/>
          </w:tcPr>
          <w:p w:rsidR="00651470" w:rsidRDefault="00651470">
            <w:pPr>
              <w:pStyle w:val="TableParagraph"/>
              <w:spacing w:before="9"/>
              <w:rPr>
                <w:b/>
                <w:sz w:val="39"/>
              </w:rPr>
            </w:pPr>
          </w:p>
          <w:p w:rsidR="00651470" w:rsidRDefault="004F5212">
            <w:pPr>
              <w:pStyle w:val="TableParagraph"/>
              <w:spacing w:before="1"/>
              <w:ind w:left="41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441" w:type="dxa"/>
          </w:tcPr>
          <w:p w:rsidR="00651470" w:rsidRDefault="0065147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51470" w:rsidRDefault="004F5212">
            <w:pPr>
              <w:pStyle w:val="TableParagraph"/>
              <w:ind w:left="43" w:right="31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1518" w:type="dxa"/>
          </w:tcPr>
          <w:p w:rsidR="00651470" w:rsidRDefault="004F5212">
            <w:pPr>
              <w:pStyle w:val="TableParagraph"/>
              <w:tabs>
                <w:tab w:val="left" w:pos="1413"/>
              </w:tabs>
              <w:spacing w:before="136"/>
              <w:ind w:left="44" w:right="16"/>
              <w:rPr>
                <w:sz w:val="28"/>
              </w:rPr>
            </w:pPr>
            <w:r>
              <w:rPr>
                <w:sz w:val="28"/>
              </w:rPr>
              <w:t>Относит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плот-.</w:t>
            </w:r>
          </w:p>
          <w:p w:rsidR="00651470" w:rsidRDefault="004F5212">
            <w:pPr>
              <w:pStyle w:val="TableParagraph"/>
              <w:spacing w:before="2"/>
              <w:ind w:left="44"/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</w:tr>
      <w:tr w:rsidR="00651470">
        <w:trPr>
          <w:trHeight w:val="409"/>
        </w:trPr>
        <w:tc>
          <w:tcPr>
            <w:tcW w:w="1481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457" w:type="dxa"/>
          </w:tcPr>
          <w:p w:rsidR="00651470" w:rsidRDefault="004F521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456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1,017</w:t>
            </w:r>
          </w:p>
        </w:tc>
        <w:tc>
          <w:tcPr>
            <w:tcW w:w="1468" w:type="dxa"/>
          </w:tcPr>
          <w:p w:rsidR="00651470" w:rsidRDefault="004F5212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18-21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441" w:type="dxa"/>
          </w:tcPr>
          <w:p w:rsidR="00651470" w:rsidRDefault="004F5212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1518" w:type="dxa"/>
          </w:tcPr>
          <w:p w:rsidR="00651470" w:rsidRDefault="004F5212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r>
              <w:rPr>
                <w:sz w:val="28"/>
              </w:rPr>
              <w:t>1,017</w:t>
            </w:r>
          </w:p>
        </w:tc>
      </w:tr>
    </w:tbl>
    <w:p w:rsidR="00651470" w:rsidRDefault="00651470">
      <w:pPr>
        <w:spacing w:line="315" w:lineRule="exact"/>
        <w:rPr>
          <w:sz w:val="28"/>
        </w:rPr>
        <w:sectPr w:rsidR="00651470">
          <w:footerReference w:type="default" r:id="rId15"/>
          <w:pgSz w:w="11910" w:h="16840"/>
          <w:pgMar w:top="1120" w:right="880" w:bottom="980" w:left="820" w:header="0" w:footer="782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58"/>
        <w:gridCol w:w="1457"/>
        <w:gridCol w:w="1469"/>
        <w:gridCol w:w="1442"/>
        <w:gridCol w:w="1519"/>
      </w:tblGrid>
      <w:tr w:rsidR="00651470">
        <w:trPr>
          <w:trHeight w:val="416"/>
        </w:trPr>
        <w:tc>
          <w:tcPr>
            <w:tcW w:w="1481" w:type="dxa"/>
          </w:tcPr>
          <w:p w:rsidR="00651470" w:rsidRDefault="004F5212">
            <w:pPr>
              <w:pStyle w:val="TableParagraph"/>
              <w:spacing w:line="311" w:lineRule="exact"/>
              <w:ind w:left="38"/>
              <w:rPr>
                <w:sz w:val="28"/>
              </w:rPr>
            </w:pPr>
            <w:r>
              <w:rPr>
                <w:sz w:val="28"/>
              </w:rPr>
              <w:lastRenderedPageBreak/>
              <w:t>9-12час</w:t>
            </w:r>
          </w:p>
        </w:tc>
        <w:tc>
          <w:tcPr>
            <w:tcW w:w="1458" w:type="dxa"/>
          </w:tcPr>
          <w:p w:rsidR="00651470" w:rsidRDefault="004F5212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  <w:tc>
          <w:tcPr>
            <w:tcW w:w="1457" w:type="dxa"/>
          </w:tcPr>
          <w:p w:rsidR="00651470" w:rsidRDefault="004F5212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1,010</w:t>
            </w:r>
          </w:p>
        </w:tc>
        <w:tc>
          <w:tcPr>
            <w:tcW w:w="1469" w:type="dxa"/>
          </w:tcPr>
          <w:p w:rsidR="00651470" w:rsidRDefault="004F5212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21-24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442" w:type="dxa"/>
          </w:tcPr>
          <w:p w:rsidR="00651470" w:rsidRDefault="004F5212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519" w:type="dxa"/>
          </w:tcPr>
          <w:p w:rsidR="00651470" w:rsidRDefault="004F5212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1,011</w:t>
            </w:r>
          </w:p>
        </w:tc>
      </w:tr>
      <w:tr w:rsidR="00651470">
        <w:trPr>
          <w:trHeight w:val="407"/>
        </w:trPr>
        <w:tc>
          <w:tcPr>
            <w:tcW w:w="1481" w:type="dxa"/>
          </w:tcPr>
          <w:p w:rsidR="00651470" w:rsidRDefault="004F5212">
            <w:pPr>
              <w:pStyle w:val="TableParagraph"/>
              <w:spacing w:line="309" w:lineRule="exact"/>
              <w:ind w:left="38"/>
              <w:rPr>
                <w:sz w:val="28"/>
              </w:rPr>
            </w:pPr>
            <w:r>
              <w:rPr>
                <w:sz w:val="28"/>
              </w:rPr>
              <w:t>12-15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458" w:type="dxa"/>
          </w:tcPr>
          <w:p w:rsidR="00651470" w:rsidRDefault="004F5212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457" w:type="dxa"/>
          </w:tcPr>
          <w:p w:rsidR="00651470" w:rsidRDefault="004F5212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1,016</w:t>
            </w:r>
          </w:p>
        </w:tc>
        <w:tc>
          <w:tcPr>
            <w:tcW w:w="1469" w:type="dxa"/>
          </w:tcPr>
          <w:p w:rsidR="00651470" w:rsidRDefault="004F5212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442" w:type="dxa"/>
          </w:tcPr>
          <w:p w:rsidR="00651470" w:rsidRDefault="004F5212">
            <w:pPr>
              <w:pStyle w:val="TableParagraph"/>
              <w:spacing w:line="309" w:lineRule="exact"/>
              <w:ind w:left="37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519" w:type="dxa"/>
          </w:tcPr>
          <w:p w:rsidR="00651470" w:rsidRDefault="004F5212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1,010</w:t>
            </w:r>
          </w:p>
        </w:tc>
      </w:tr>
      <w:tr w:rsidR="00651470">
        <w:trPr>
          <w:trHeight w:val="400"/>
        </w:trPr>
        <w:tc>
          <w:tcPr>
            <w:tcW w:w="1481" w:type="dxa"/>
          </w:tcPr>
          <w:p w:rsidR="00651470" w:rsidRDefault="004F5212">
            <w:pPr>
              <w:pStyle w:val="TableParagraph"/>
              <w:spacing w:line="309" w:lineRule="exact"/>
              <w:ind w:left="38"/>
              <w:rPr>
                <w:sz w:val="28"/>
              </w:rPr>
            </w:pPr>
            <w:r>
              <w:rPr>
                <w:sz w:val="28"/>
              </w:rPr>
              <w:t>15-18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458" w:type="dxa"/>
          </w:tcPr>
          <w:p w:rsidR="00651470" w:rsidRDefault="004F5212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57" w:type="dxa"/>
          </w:tcPr>
          <w:p w:rsidR="00651470" w:rsidRDefault="004F5212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1,013</w:t>
            </w:r>
          </w:p>
        </w:tc>
        <w:tc>
          <w:tcPr>
            <w:tcW w:w="1469" w:type="dxa"/>
          </w:tcPr>
          <w:p w:rsidR="00651470" w:rsidRDefault="004F5212">
            <w:pPr>
              <w:pStyle w:val="TableParagraph"/>
              <w:spacing w:line="309" w:lineRule="exact"/>
              <w:ind w:left="39"/>
              <w:rPr>
                <w:sz w:val="28"/>
              </w:rPr>
            </w:pPr>
            <w:r>
              <w:rPr>
                <w:sz w:val="28"/>
              </w:rPr>
              <w:t>3-6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442" w:type="dxa"/>
          </w:tcPr>
          <w:p w:rsidR="00651470" w:rsidRDefault="004F5212">
            <w:pPr>
              <w:pStyle w:val="TableParagraph"/>
              <w:spacing w:line="309" w:lineRule="exact"/>
              <w:ind w:left="3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19" w:type="dxa"/>
          </w:tcPr>
          <w:p w:rsidR="00651470" w:rsidRDefault="004F5212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1,019</w:t>
            </w:r>
          </w:p>
        </w:tc>
      </w:tr>
    </w:tbl>
    <w:p w:rsidR="004C71B8" w:rsidRDefault="0059123E" w:rsidP="009D085C">
      <w:pPr>
        <w:pStyle w:val="a3"/>
        <w:spacing w:before="219"/>
        <w:ind w:left="312"/>
      </w:pPr>
      <w:r>
        <w:t>Количество</w:t>
      </w:r>
      <w:r>
        <w:rPr>
          <w:spacing w:val="-1"/>
        </w:rPr>
        <w:t xml:space="preserve"> </w:t>
      </w:r>
      <w:r>
        <w:t>выпитой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сутки</w:t>
      </w:r>
      <w:r>
        <w:rPr>
          <w:spacing w:val="2"/>
        </w:rPr>
        <w:t xml:space="preserve"> </w:t>
      </w:r>
      <w:r>
        <w:t>жидкости</w:t>
      </w:r>
      <w:r>
        <w:rPr>
          <w:spacing w:val="64"/>
        </w:rPr>
        <w:t xml:space="preserve"> </w:t>
      </w:r>
      <w:r w:rsidR="009D085C">
        <w:t>2 л.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538"/>
        <w:gridCol w:w="4251"/>
      </w:tblGrid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Дневной диурез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 мл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Ночной диурез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 мл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Днев. диурез : ночн. диурез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1:1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Суточный диурез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 мл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Выделено % от выпитой жидкости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86,5%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1,019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Мах р –</w:t>
            </w:r>
            <w:r>
              <w:rPr>
                <w:sz w:val="26"/>
                <w:szCs w:val="26"/>
              </w:rPr>
              <w:t xml:space="preserve"> мin</w:t>
            </w:r>
            <w:r w:rsidRPr="00CF5800">
              <w:rPr>
                <w:sz w:val="26"/>
                <w:szCs w:val="26"/>
              </w:rPr>
              <w:t xml:space="preserve"> р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</w:t>
            </w:r>
          </w:p>
        </w:tc>
      </w:tr>
      <w:tr w:rsidR="004C71B8" w:rsidRPr="00CF5800" w:rsidTr="006822C2">
        <w:tc>
          <w:tcPr>
            <w:tcW w:w="4538" w:type="dxa"/>
          </w:tcPr>
          <w:p w:rsidR="004C71B8" w:rsidRPr="00CF5800" w:rsidRDefault="004C71B8" w:rsidP="00E26814">
            <w:pPr>
              <w:pStyle w:val="a3"/>
              <w:rPr>
                <w:sz w:val="26"/>
                <w:szCs w:val="26"/>
              </w:rPr>
            </w:pPr>
            <w:r w:rsidRPr="00CF5800">
              <w:rPr>
                <w:sz w:val="26"/>
                <w:szCs w:val="26"/>
              </w:rPr>
              <w:t>Изостенурия</w:t>
            </w:r>
          </w:p>
        </w:tc>
        <w:tc>
          <w:tcPr>
            <w:tcW w:w="4251" w:type="dxa"/>
          </w:tcPr>
          <w:p w:rsidR="004C71B8" w:rsidRPr="00CF5800" w:rsidRDefault="008F73C0" w:rsidP="00E268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A2CED" w:rsidRDefault="00EA2CED" w:rsidP="009D085C">
      <w:pPr>
        <w:pStyle w:val="a3"/>
        <w:rPr>
          <w:sz w:val="26"/>
          <w:szCs w:val="26"/>
        </w:rPr>
      </w:pPr>
    </w:p>
    <w:p w:rsidR="00651470" w:rsidRPr="009D085C" w:rsidRDefault="004C2E43" w:rsidP="00C315C8">
      <w:pPr>
        <w:pStyle w:val="a3"/>
        <w:ind w:left="284"/>
        <w:jc w:val="both"/>
        <w:rPr>
          <w:sz w:val="26"/>
          <w:szCs w:val="26"/>
        </w:rPr>
      </w:pPr>
      <w:r w:rsidRPr="004C2E43">
        <w:rPr>
          <w:sz w:val="26"/>
          <w:szCs w:val="26"/>
        </w:rPr>
        <w:t>Вывод:</w:t>
      </w:r>
      <w:r w:rsidR="009D085C" w:rsidRPr="009D085C">
        <w:rPr>
          <w:sz w:val="26"/>
          <w:szCs w:val="26"/>
        </w:rPr>
        <w:t xml:space="preserve"> </w:t>
      </w:r>
      <w:r w:rsidR="009D085C">
        <w:rPr>
          <w:sz w:val="26"/>
          <w:szCs w:val="26"/>
        </w:rPr>
        <w:t>в результате исследования мочи выделительная ф-ия не нарушена. Концентрационная ф-ия не нарушена.</w:t>
      </w:r>
    </w:p>
    <w:p w:rsidR="00EA2CED" w:rsidRPr="00EA2CED" w:rsidRDefault="00EA2CED" w:rsidP="00C315C8">
      <w:pPr>
        <w:tabs>
          <w:tab w:val="left" w:pos="812"/>
        </w:tabs>
        <w:spacing w:before="89"/>
        <w:jc w:val="both"/>
        <w:rPr>
          <w:sz w:val="28"/>
        </w:rPr>
      </w:pPr>
    </w:p>
    <w:p w:rsidR="00E91037" w:rsidRDefault="004F5212" w:rsidP="00C315C8">
      <w:pPr>
        <w:pStyle w:val="a4"/>
        <w:numPr>
          <w:ilvl w:val="1"/>
          <w:numId w:val="3"/>
        </w:numPr>
        <w:tabs>
          <w:tab w:val="left" w:pos="812"/>
        </w:tabs>
        <w:spacing w:before="89"/>
        <w:ind w:hanging="214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синдромы:</w:t>
      </w:r>
    </w:p>
    <w:p w:rsidR="00EA2CED" w:rsidRPr="00EA2CED" w:rsidRDefault="00EA2CED" w:rsidP="00C315C8">
      <w:pPr>
        <w:pStyle w:val="a4"/>
        <w:tabs>
          <w:tab w:val="left" w:pos="812"/>
        </w:tabs>
        <w:spacing w:before="89"/>
        <w:ind w:left="811"/>
        <w:jc w:val="both"/>
        <w:rPr>
          <w:sz w:val="28"/>
        </w:rPr>
      </w:pPr>
    </w:p>
    <w:p w:rsidR="000B1256" w:rsidRDefault="000B1256" w:rsidP="00C315C8">
      <w:pPr>
        <w:pStyle w:val="a4"/>
        <w:numPr>
          <w:ilvl w:val="2"/>
          <w:numId w:val="3"/>
        </w:numPr>
        <w:tabs>
          <w:tab w:val="left" w:pos="1843"/>
        </w:tabs>
        <w:spacing w:before="50"/>
        <w:ind w:left="709" w:hanging="283"/>
        <w:jc w:val="both"/>
        <w:rPr>
          <w:sz w:val="28"/>
        </w:rPr>
      </w:pPr>
      <w:r w:rsidRPr="00EA2CED">
        <w:rPr>
          <w:sz w:val="28"/>
        </w:rPr>
        <w:t>При исследовании дневного диуреза и ночного было выявлено, что у Ивановой ночной диурез преобладает над дневным - 2:4. Как называется данный симптом</w:t>
      </w:r>
      <w:r w:rsidR="00EA2CED" w:rsidRPr="00EA2CED">
        <w:rPr>
          <w:sz w:val="28"/>
        </w:rPr>
        <w:t xml:space="preserve">? </w:t>
      </w:r>
      <w:r w:rsidR="000E029F" w:rsidRPr="00EA2CED">
        <w:rPr>
          <w:sz w:val="28"/>
        </w:rPr>
        <w:t>Какое заболевание возможно?</w:t>
      </w:r>
    </w:p>
    <w:p w:rsidR="00F306BA" w:rsidRPr="00EA2CED" w:rsidRDefault="00F306BA" w:rsidP="00F306BA">
      <w:pPr>
        <w:pStyle w:val="a4"/>
        <w:tabs>
          <w:tab w:val="left" w:pos="1843"/>
        </w:tabs>
        <w:spacing w:before="50"/>
        <w:ind w:left="709"/>
        <w:jc w:val="both"/>
        <w:rPr>
          <w:sz w:val="28"/>
        </w:rPr>
      </w:pPr>
    </w:p>
    <w:p w:rsidR="00E91037" w:rsidRPr="00EA2CED" w:rsidRDefault="00EF0AE7" w:rsidP="00C315C8">
      <w:pPr>
        <w:pStyle w:val="a4"/>
        <w:tabs>
          <w:tab w:val="left" w:pos="1843"/>
        </w:tabs>
        <w:spacing w:before="50"/>
        <w:ind w:left="709" w:hanging="283"/>
        <w:jc w:val="both"/>
        <w:rPr>
          <w:sz w:val="28"/>
        </w:rPr>
      </w:pPr>
      <w:r>
        <w:rPr>
          <w:sz w:val="28"/>
        </w:rPr>
        <w:t xml:space="preserve"> </w:t>
      </w:r>
      <w:r w:rsidR="000E029F" w:rsidRPr="00EA2CED">
        <w:rPr>
          <w:sz w:val="28"/>
        </w:rPr>
        <w:t xml:space="preserve">Ответ: Никтурия – преобладание ночного диуреза над дневным. Данная патологи может быть при хронической почечной недостаточности. </w:t>
      </w:r>
    </w:p>
    <w:p w:rsidR="00E91037" w:rsidRPr="00E91037" w:rsidRDefault="00E91037" w:rsidP="00C315C8">
      <w:pPr>
        <w:tabs>
          <w:tab w:val="left" w:pos="1843"/>
        </w:tabs>
        <w:spacing w:before="50"/>
        <w:ind w:left="709" w:hanging="283"/>
        <w:jc w:val="both"/>
        <w:rPr>
          <w:sz w:val="28"/>
        </w:rPr>
      </w:pPr>
    </w:p>
    <w:p w:rsidR="004C2E43" w:rsidRPr="00EA2CED" w:rsidRDefault="00E91037" w:rsidP="00C315C8">
      <w:pPr>
        <w:pStyle w:val="a4"/>
        <w:numPr>
          <w:ilvl w:val="2"/>
          <w:numId w:val="3"/>
        </w:numPr>
        <w:tabs>
          <w:tab w:val="left" w:pos="1843"/>
        </w:tabs>
        <w:spacing w:before="48"/>
        <w:ind w:left="709" w:hanging="283"/>
        <w:jc w:val="both"/>
        <w:rPr>
          <w:sz w:val="28"/>
        </w:rPr>
      </w:pPr>
      <w:r w:rsidRPr="00EA2CED">
        <w:rPr>
          <w:sz w:val="28"/>
        </w:rPr>
        <w:t xml:space="preserve">При исследовании 8-ми порций мочи было выявлено, что относительная плотность во всех порциях менее 1,010-1,011. О чем это может свидетельствовать? 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49"/>
        <w:gridCol w:w="1452"/>
        <w:gridCol w:w="1512"/>
      </w:tblGrid>
      <w:tr w:rsidR="00E91037" w:rsidTr="00E91037">
        <w:trPr>
          <w:trHeight w:val="540"/>
        </w:trPr>
        <w:tc>
          <w:tcPr>
            <w:tcW w:w="1551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before="129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время</w:t>
            </w:r>
          </w:p>
        </w:tc>
        <w:tc>
          <w:tcPr>
            <w:tcW w:w="1449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278" w:lineRule="auto"/>
              <w:ind w:left="40" w:right="2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Относит</w:t>
            </w:r>
            <w:r w:rsidRPr="00E91037">
              <w:rPr>
                <w:sz w:val="26"/>
                <w:szCs w:val="26"/>
              </w:rPr>
              <w:tab/>
            </w:r>
            <w:r w:rsidRPr="00E91037">
              <w:rPr>
                <w:spacing w:val="-4"/>
                <w:sz w:val="26"/>
                <w:szCs w:val="26"/>
              </w:rPr>
              <w:t>.</w:t>
            </w:r>
            <w:r w:rsidRPr="00E91037">
              <w:rPr>
                <w:spacing w:val="-67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плотность</w:t>
            </w:r>
          </w:p>
        </w:tc>
        <w:tc>
          <w:tcPr>
            <w:tcW w:w="145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before="129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время</w:t>
            </w:r>
          </w:p>
        </w:tc>
        <w:tc>
          <w:tcPr>
            <w:tcW w:w="1512" w:type="dxa"/>
          </w:tcPr>
          <w:p w:rsidR="00E91037" w:rsidRPr="00E91037" w:rsidRDefault="00E91037" w:rsidP="00EF0AE7">
            <w:pPr>
              <w:pStyle w:val="TableParagraph"/>
              <w:tabs>
                <w:tab w:val="left" w:pos="1404"/>
                <w:tab w:val="left" w:pos="1843"/>
              </w:tabs>
              <w:spacing w:line="278" w:lineRule="auto"/>
              <w:ind w:left="42" w:right="2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Относит</w:t>
            </w:r>
            <w:r w:rsidRPr="00E91037">
              <w:rPr>
                <w:sz w:val="26"/>
                <w:szCs w:val="26"/>
              </w:rPr>
              <w:tab/>
            </w:r>
            <w:r w:rsidRPr="00E91037">
              <w:rPr>
                <w:spacing w:val="-4"/>
                <w:sz w:val="26"/>
                <w:szCs w:val="26"/>
              </w:rPr>
              <w:t>.</w:t>
            </w:r>
            <w:r w:rsidRPr="00E91037">
              <w:rPr>
                <w:spacing w:val="-67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плотность</w:t>
            </w:r>
          </w:p>
        </w:tc>
      </w:tr>
      <w:tr w:rsidR="00E91037" w:rsidTr="005928A3">
        <w:trPr>
          <w:trHeight w:val="402"/>
        </w:trPr>
        <w:tc>
          <w:tcPr>
            <w:tcW w:w="1551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6-9</w:t>
            </w:r>
            <w:r w:rsidRPr="00E91037">
              <w:rPr>
                <w:spacing w:val="-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час.</w:t>
            </w:r>
          </w:p>
        </w:tc>
        <w:tc>
          <w:tcPr>
            <w:tcW w:w="1449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  <w:tc>
          <w:tcPr>
            <w:tcW w:w="145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18-21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</w:t>
            </w:r>
          </w:p>
        </w:tc>
        <w:tc>
          <w:tcPr>
            <w:tcW w:w="151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</w:tr>
      <w:tr w:rsidR="00E91037" w:rsidTr="005928A3">
        <w:trPr>
          <w:trHeight w:val="409"/>
        </w:trPr>
        <w:tc>
          <w:tcPr>
            <w:tcW w:w="1551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9-12 час</w:t>
            </w:r>
          </w:p>
        </w:tc>
        <w:tc>
          <w:tcPr>
            <w:tcW w:w="1449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  <w:tc>
          <w:tcPr>
            <w:tcW w:w="145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21-24</w:t>
            </w:r>
            <w:r w:rsidRPr="00E91037">
              <w:rPr>
                <w:spacing w:val="-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часа</w:t>
            </w:r>
          </w:p>
        </w:tc>
        <w:tc>
          <w:tcPr>
            <w:tcW w:w="151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</w:t>
            </w:r>
            <w:r w:rsidRPr="00E91037">
              <w:rPr>
                <w:sz w:val="26"/>
                <w:szCs w:val="26"/>
              </w:rPr>
              <w:t>9</w:t>
            </w:r>
          </w:p>
        </w:tc>
      </w:tr>
      <w:tr w:rsidR="00E91037" w:rsidTr="005928A3">
        <w:trPr>
          <w:trHeight w:val="414"/>
        </w:trPr>
        <w:tc>
          <w:tcPr>
            <w:tcW w:w="1551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12-15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 .</w:t>
            </w:r>
          </w:p>
        </w:tc>
        <w:tc>
          <w:tcPr>
            <w:tcW w:w="1449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1,007</w:t>
            </w:r>
          </w:p>
        </w:tc>
        <w:tc>
          <w:tcPr>
            <w:tcW w:w="145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0-3</w:t>
            </w:r>
            <w:r w:rsidRPr="00E91037">
              <w:rPr>
                <w:spacing w:val="-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часа</w:t>
            </w:r>
          </w:p>
        </w:tc>
        <w:tc>
          <w:tcPr>
            <w:tcW w:w="151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1,008</w:t>
            </w:r>
          </w:p>
        </w:tc>
      </w:tr>
      <w:tr w:rsidR="00E91037" w:rsidTr="005928A3">
        <w:trPr>
          <w:trHeight w:val="407"/>
        </w:trPr>
        <w:tc>
          <w:tcPr>
            <w:tcW w:w="1551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7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15-18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 .</w:t>
            </w:r>
          </w:p>
        </w:tc>
        <w:tc>
          <w:tcPr>
            <w:tcW w:w="1449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7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1,009</w:t>
            </w:r>
          </w:p>
        </w:tc>
        <w:tc>
          <w:tcPr>
            <w:tcW w:w="145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7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3-6</w:t>
            </w:r>
            <w:r w:rsidRPr="00E91037">
              <w:rPr>
                <w:spacing w:val="-3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</w:t>
            </w:r>
            <w:r w:rsidRPr="00E91037">
              <w:rPr>
                <w:spacing w:val="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:rsidR="00E91037" w:rsidRPr="00E91037" w:rsidRDefault="00E91037" w:rsidP="00EF0AE7">
            <w:pPr>
              <w:pStyle w:val="TableParagraph"/>
              <w:tabs>
                <w:tab w:val="left" w:pos="1843"/>
              </w:tabs>
              <w:spacing w:line="317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1,007</w:t>
            </w:r>
          </w:p>
        </w:tc>
      </w:tr>
    </w:tbl>
    <w:p w:rsidR="00EA2CED" w:rsidRDefault="00EA2CED" w:rsidP="00C315C8">
      <w:pPr>
        <w:widowControl/>
        <w:tabs>
          <w:tab w:val="left" w:pos="1843"/>
        </w:tabs>
        <w:autoSpaceDE/>
        <w:autoSpaceDN/>
        <w:spacing w:after="60" w:line="270" w:lineRule="atLeast"/>
        <w:ind w:right="60" w:firstLine="242"/>
        <w:jc w:val="both"/>
        <w:rPr>
          <w:sz w:val="28"/>
        </w:rPr>
      </w:pPr>
    </w:p>
    <w:p w:rsidR="00E91037" w:rsidRPr="00E91037" w:rsidRDefault="00E91037" w:rsidP="00C315C8">
      <w:pPr>
        <w:widowControl/>
        <w:tabs>
          <w:tab w:val="left" w:pos="1843"/>
        </w:tabs>
        <w:autoSpaceDE/>
        <w:autoSpaceDN/>
        <w:spacing w:after="60" w:line="270" w:lineRule="atLeast"/>
        <w:ind w:left="426" w:right="60" w:firstLine="242"/>
        <w:jc w:val="both"/>
        <w:rPr>
          <w:color w:val="000000"/>
          <w:sz w:val="28"/>
          <w:szCs w:val="20"/>
          <w:lang w:eastAsia="ru-RU"/>
        </w:rPr>
      </w:pPr>
      <w:r>
        <w:rPr>
          <w:sz w:val="28"/>
        </w:rPr>
        <w:t>Ответ: у больного гипостенурия -</w:t>
      </w:r>
      <w:r w:rsidRPr="00E91037">
        <w:rPr>
          <w:color w:val="000000"/>
          <w:sz w:val="28"/>
          <w:szCs w:val="20"/>
          <w:lang w:eastAsia="ru-RU"/>
        </w:rPr>
        <w:t>выделение мочи в течение суток (то есть во всех 8-ми порциях) с постоянной относительной плотностью, меньшей, чем относительная плотность плазмы крови, то есть меньше 1,010</w:t>
      </w:r>
      <w:r>
        <w:rPr>
          <w:color w:val="000000"/>
          <w:sz w:val="28"/>
          <w:szCs w:val="20"/>
          <w:lang w:eastAsia="ru-RU"/>
        </w:rPr>
        <w:t>.</w:t>
      </w:r>
    </w:p>
    <w:p w:rsidR="00E91037" w:rsidRPr="00E07CD5" w:rsidRDefault="00E91037" w:rsidP="00C315C8">
      <w:pPr>
        <w:tabs>
          <w:tab w:val="left" w:pos="1843"/>
        </w:tabs>
        <w:spacing w:before="48"/>
        <w:ind w:left="426" w:firstLine="242"/>
        <w:jc w:val="both"/>
        <w:rPr>
          <w:sz w:val="28"/>
        </w:rPr>
      </w:pPr>
    </w:p>
    <w:p w:rsidR="00EA2CED" w:rsidRDefault="00EA2CED" w:rsidP="00C315C8">
      <w:pPr>
        <w:tabs>
          <w:tab w:val="left" w:pos="1843"/>
        </w:tabs>
        <w:spacing w:before="48"/>
        <w:ind w:left="426" w:firstLine="242"/>
        <w:jc w:val="both"/>
        <w:rPr>
          <w:sz w:val="28"/>
        </w:rPr>
      </w:pPr>
    </w:p>
    <w:p w:rsidR="00EA2CED" w:rsidRDefault="00EA2CED" w:rsidP="00C315C8">
      <w:pPr>
        <w:tabs>
          <w:tab w:val="left" w:pos="1843"/>
        </w:tabs>
        <w:spacing w:before="48"/>
        <w:ind w:left="426" w:firstLine="242"/>
        <w:jc w:val="both"/>
        <w:rPr>
          <w:sz w:val="28"/>
        </w:rPr>
      </w:pPr>
    </w:p>
    <w:p w:rsidR="00EA2CED" w:rsidRDefault="00EA2CED" w:rsidP="00C315C8">
      <w:pPr>
        <w:tabs>
          <w:tab w:val="left" w:pos="1843"/>
        </w:tabs>
        <w:spacing w:before="48"/>
        <w:ind w:firstLine="242"/>
        <w:jc w:val="both"/>
        <w:rPr>
          <w:sz w:val="28"/>
        </w:rPr>
      </w:pPr>
    </w:p>
    <w:p w:rsidR="00EA2CED" w:rsidRPr="00EA2CED" w:rsidRDefault="00EA2CED" w:rsidP="00C315C8">
      <w:pPr>
        <w:pStyle w:val="a4"/>
        <w:numPr>
          <w:ilvl w:val="0"/>
          <w:numId w:val="3"/>
        </w:numPr>
        <w:tabs>
          <w:tab w:val="left" w:pos="1843"/>
        </w:tabs>
        <w:spacing w:before="48"/>
        <w:ind w:left="993" w:hanging="284"/>
        <w:jc w:val="both"/>
        <w:rPr>
          <w:sz w:val="28"/>
        </w:rPr>
      </w:pPr>
      <w:r w:rsidRPr="00EA2CED">
        <w:rPr>
          <w:sz w:val="28"/>
        </w:rPr>
        <w:t xml:space="preserve">При исследовании 8-ми порций мочи было выявлено, что относительная плотность во всех порциях 1,010-1,011. О чем это может свидетельствовать? </w:t>
      </w: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49"/>
        <w:gridCol w:w="1452"/>
        <w:gridCol w:w="1512"/>
      </w:tblGrid>
      <w:tr w:rsidR="00EA2CED" w:rsidTr="005928A3">
        <w:trPr>
          <w:trHeight w:val="540"/>
        </w:trPr>
        <w:tc>
          <w:tcPr>
            <w:tcW w:w="1551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before="129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время</w:t>
            </w:r>
          </w:p>
        </w:tc>
        <w:tc>
          <w:tcPr>
            <w:tcW w:w="1449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278" w:lineRule="auto"/>
              <w:ind w:left="40" w:right="2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Относит</w:t>
            </w:r>
            <w:r w:rsidRPr="00E91037">
              <w:rPr>
                <w:sz w:val="26"/>
                <w:szCs w:val="26"/>
              </w:rPr>
              <w:tab/>
            </w:r>
            <w:r w:rsidRPr="00E91037">
              <w:rPr>
                <w:spacing w:val="-4"/>
                <w:sz w:val="26"/>
                <w:szCs w:val="26"/>
              </w:rPr>
              <w:t>.</w:t>
            </w:r>
            <w:r w:rsidRPr="00E91037">
              <w:rPr>
                <w:spacing w:val="-67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плотность</w:t>
            </w:r>
          </w:p>
        </w:tc>
        <w:tc>
          <w:tcPr>
            <w:tcW w:w="145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before="129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время</w:t>
            </w:r>
          </w:p>
        </w:tc>
        <w:tc>
          <w:tcPr>
            <w:tcW w:w="1512" w:type="dxa"/>
          </w:tcPr>
          <w:p w:rsidR="00EA2CED" w:rsidRPr="00E91037" w:rsidRDefault="00EA2CED" w:rsidP="00EF0AE7">
            <w:pPr>
              <w:pStyle w:val="TableParagraph"/>
              <w:tabs>
                <w:tab w:val="left" w:pos="1404"/>
                <w:tab w:val="left" w:pos="1843"/>
              </w:tabs>
              <w:spacing w:line="278" w:lineRule="auto"/>
              <w:ind w:left="42" w:right="2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Относит</w:t>
            </w:r>
            <w:r w:rsidRPr="00E91037">
              <w:rPr>
                <w:sz w:val="26"/>
                <w:szCs w:val="26"/>
              </w:rPr>
              <w:tab/>
            </w:r>
            <w:r w:rsidRPr="00E91037">
              <w:rPr>
                <w:spacing w:val="-4"/>
                <w:sz w:val="26"/>
                <w:szCs w:val="26"/>
              </w:rPr>
              <w:t>.</w:t>
            </w:r>
            <w:r w:rsidRPr="00E91037">
              <w:rPr>
                <w:spacing w:val="-67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плотность</w:t>
            </w:r>
          </w:p>
        </w:tc>
      </w:tr>
      <w:tr w:rsidR="00EA2CED" w:rsidTr="005928A3">
        <w:trPr>
          <w:trHeight w:val="402"/>
        </w:trPr>
        <w:tc>
          <w:tcPr>
            <w:tcW w:w="1551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6-9</w:t>
            </w:r>
            <w:r w:rsidRPr="00E91037">
              <w:rPr>
                <w:spacing w:val="-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час.</w:t>
            </w:r>
          </w:p>
        </w:tc>
        <w:tc>
          <w:tcPr>
            <w:tcW w:w="1449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45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18-21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</w:t>
            </w:r>
          </w:p>
        </w:tc>
        <w:tc>
          <w:tcPr>
            <w:tcW w:w="151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1,011</w:t>
            </w:r>
          </w:p>
        </w:tc>
      </w:tr>
      <w:tr w:rsidR="00EA2CED" w:rsidTr="005928A3">
        <w:trPr>
          <w:trHeight w:val="409"/>
        </w:trPr>
        <w:tc>
          <w:tcPr>
            <w:tcW w:w="1551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9-12 час</w:t>
            </w:r>
          </w:p>
        </w:tc>
        <w:tc>
          <w:tcPr>
            <w:tcW w:w="1449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1,011</w:t>
            </w:r>
          </w:p>
        </w:tc>
        <w:tc>
          <w:tcPr>
            <w:tcW w:w="145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21-24</w:t>
            </w:r>
            <w:r w:rsidRPr="00E91037">
              <w:rPr>
                <w:spacing w:val="-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часа</w:t>
            </w:r>
          </w:p>
        </w:tc>
        <w:tc>
          <w:tcPr>
            <w:tcW w:w="151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EA2CED" w:rsidTr="005928A3">
        <w:trPr>
          <w:trHeight w:val="414"/>
        </w:trPr>
        <w:tc>
          <w:tcPr>
            <w:tcW w:w="1551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12-15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 .</w:t>
            </w:r>
          </w:p>
        </w:tc>
        <w:tc>
          <w:tcPr>
            <w:tcW w:w="1449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45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0-3</w:t>
            </w:r>
            <w:r w:rsidRPr="00E91037">
              <w:rPr>
                <w:spacing w:val="-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часа</w:t>
            </w:r>
          </w:p>
        </w:tc>
        <w:tc>
          <w:tcPr>
            <w:tcW w:w="151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5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EA2CED" w:rsidTr="005928A3">
        <w:trPr>
          <w:trHeight w:val="407"/>
        </w:trPr>
        <w:tc>
          <w:tcPr>
            <w:tcW w:w="1551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7" w:lineRule="exact"/>
              <w:ind w:left="40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15-18</w:t>
            </w:r>
            <w:r w:rsidRPr="00E91037">
              <w:rPr>
                <w:spacing w:val="1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 .</w:t>
            </w:r>
          </w:p>
        </w:tc>
        <w:tc>
          <w:tcPr>
            <w:tcW w:w="1449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7" w:lineRule="exact"/>
              <w:ind w:left="40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  <w:tc>
          <w:tcPr>
            <w:tcW w:w="145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7" w:lineRule="exact"/>
              <w:ind w:left="41" w:firstLine="242"/>
              <w:rPr>
                <w:sz w:val="26"/>
                <w:szCs w:val="26"/>
              </w:rPr>
            </w:pPr>
            <w:r w:rsidRPr="00E91037">
              <w:rPr>
                <w:sz w:val="26"/>
                <w:szCs w:val="26"/>
              </w:rPr>
              <w:t>3-6</w:t>
            </w:r>
            <w:r w:rsidRPr="00E91037">
              <w:rPr>
                <w:spacing w:val="-3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час</w:t>
            </w:r>
            <w:r w:rsidRPr="00E91037">
              <w:rPr>
                <w:spacing w:val="2"/>
                <w:sz w:val="26"/>
                <w:szCs w:val="26"/>
              </w:rPr>
              <w:t xml:space="preserve"> </w:t>
            </w:r>
            <w:r w:rsidRPr="00E91037">
              <w:rPr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:rsidR="00EA2CED" w:rsidRPr="00E91037" w:rsidRDefault="00EA2CED" w:rsidP="00EF0AE7">
            <w:pPr>
              <w:pStyle w:val="TableParagraph"/>
              <w:tabs>
                <w:tab w:val="left" w:pos="1843"/>
              </w:tabs>
              <w:spacing w:line="317" w:lineRule="exact"/>
              <w:ind w:left="42" w:firstLine="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1,011</w:t>
            </w:r>
          </w:p>
        </w:tc>
      </w:tr>
    </w:tbl>
    <w:p w:rsidR="00651470" w:rsidRPr="00EA2CED" w:rsidRDefault="00EA2CED" w:rsidP="00C315C8">
      <w:pPr>
        <w:tabs>
          <w:tab w:val="left" w:pos="1843"/>
        </w:tabs>
        <w:spacing w:before="47"/>
        <w:ind w:left="567" w:firstLine="142"/>
        <w:jc w:val="both"/>
        <w:rPr>
          <w:sz w:val="28"/>
          <w:szCs w:val="28"/>
        </w:rPr>
      </w:pPr>
      <w:r>
        <w:rPr>
          <w:sz w:val="28"/>
        </w:rPr>
        <w:t xml:space="preserve">Ответ: у больного изостенурия - </w:t>
      </w:r>
      <w:r w:rsidRPr="00EA2CED">
        <w:rPr>
          <w:color w:val="000000"/>
          <w:sz w:val="28"/>
          <w:szCs w:val="28"/>
          <w:shd w:val="clear" w:color="auto" w:fill="FFFFFF"/>
        </w:rPr>
        <w:t>выделение мочи в течение суток (то есть во всех 8-ми порциях) с постоянной относительной плотностью, равной относительной плотности плазмы крови – 1,010-1,011.</w:t>
      </w:r>
    </w:p>
    <w:p w:rsidR="00651470" w:rsidRPr="000E029F" w:rsidRDefault="00651470" w:rsidP="00C315C8">
      <w:pPr>
        <w:tabs>
          <w:tab w:val="left" w:pos="1843"/>
        </w:tabs>
        <w:spacing w:before="48"/>
        <w:ind w:firstLine="242"/>
        <w:jc w:val="both"/>
        <w:rPr>
          <w:sz w:val="28"/>
        </w:rPr>
      </w:pPr>
    </w:p>
    <w:p w:rsidR="000E029F" w:rsidRDefault="000E029F" w:rsidP="00C315C8">
      <w:pPr>
        <w:pStyle w:val="a4"/>
        <w:numPr>
          <w:ilvl w:val="0"/>
          <w:numId w:val="3"/>
        </w:numPr>
        <w:tabs>
          <w:tab w:val="left" w:pos="1843"/>
        </w:tabs>
        <w:spacing w:before="48"/>
        <w:ind w:left="1134" w:hanging="325"/>
        <w:jc w:val="both"/>
        <w:rPr>
          <w:sz w:val="28"/>
        </w:rPr>
      </w:pPr>
      <w:r w:rsidRPr="00EA2CED">
        <w:rPr>
          <w:sz w:val="28"/>
        </w:rPr>
        <w:t>Больной жаловался на тошноту, высокую температуру и головокружение. При исследовании мочи был обнаружен темно-желтый цвет мочи, суточный диурез 0,48л в сутки. Какая патология характерна при данных показателях?</w:t>
      </w:r>
    </w:p>
    <w:p w:rsidR="00F306BA" w:rsidRPr="00EA2CED" w:rsidRDefault="00F306BA" w:rsidP="00F306BA">
      <w:pPr>
        <w:pStyle w:val="a4"/>
        <w:tabs>
          <w:tab w:val="left" w:pos="1843"/>
        </w:tabs>
        <w:spacing w:before="48"/>
        <w:ind w:left="1134"/>
        <w:jc w:val="both"/>
        <w:rPr>
          <w:sz w:val="28"/>
        </w:rPr>
      </w:pPr>
    </w:p>
    <w:p w:rsidR="000E029F" w:rsidRPr="00E07CD5" w:rsidRDefault="000E029F" w:rsidP="00C315C8">
      <w:pPr>
        <w:tabs>
          <w:tab w:val="left" w:pos="1843"/>
        </w:tabs>
        <w:spacing w:before="48"/>
        <w:ind w:left="567" w:firstLine="242"/>
        <w:jc w:val="both"/>
        <w:rPr>
          <w:sz w:val="28"/>
        </w:rPr>
      </w:pPr>
      <w:r>
        <w:rPr>
          <w:sz w:val="28"/>
        </w:rPr>
        <w:t xml:space="preserve">Ответ: </w:t>
      </w:r>
      <w:r w:rsidR="00E91037">
        <w:rPr>
          <w:sz w:val="28"/>
        </w:rPr>
        <w:t>Олигурия -</w:t>
      </w:r>
      <w:r>
        <w:rPr>
          <w:sz w:val="28"/>
        </w:rPr>
        <w:t xml:space="preserve"> уменьшение суточного диуреза менее 0,6л.</w:t>
      </w:r>
    </w:p>
    <w:p w:rsidR="00651470" w:rsidRPr="00E91037" w:rsidRDefault="00651470" w:rsidP="00C315C8">
      <w:pPr>
        <w:tabs>
          <w:tab w:val="left" w:pos="1843"/>
        </w:tabs>
        <w:spacing w:before="50"/>
        <w:ind w:firstLine="242"/>
        <w:jc w:val="both"/>
        <w:rPr>
          <w:sz w:val="28"/>
        </w:rPr>
      </w:pPr>
    </w:p>
    <w:p w:rsidR="000E029F" w:rsidRDefault="000E029F" w:rsidP="00C315C8">
      <w:pPr>
        <w:pStyle w:val="a4"/>
        <w:numPr>
          <w:ilvl w:val="0"/>
          <w:numId w:val="3"/>
        </w:numPr>
        <w:tabs>
          <w:tab w:val="left" w:pos="1843"/>
        </w:tabs>
        <w:ind w:left="1134" w:hanging="283"/>
        <w:jc w:val="both"/>
        <w:rPr>
          <w:sz w:val="28"/>
        </w:rPr>
      </w:pPr>
      <w:r w:rsidRPr="00EF0AE7">
        <w:rPr>
          <w:sz w:val="28"/>
        </w:rPr>
        <w:t xml:space="preserve">Пациент поступил с жалобами на отсутствие мочи в течении суток, тошноту, головная боль, сухость во рту. </w:t>
      </w:r>
      <w:r w:rsidR="00E91037" w:rsidRPr="00EF0AE7">
        <w:rPr>
          <w:sz w:val="28"/>
        </w:rPr>
        <w:t>Врач диагностировал анурию у больной. Что могло вызвать полное отсутствие мочи?</w:t>
      </w:r>
    </w:p>
    <w:p w:rsidR="00F306BA" w:rsidRPr="00EF0AE7" w:rsidRDefault="00F306BA" w:rsidP="00F306BA">
      <w:pPr>
        <w:pStyle w:val="a4"/>
        <w:tabs>
          <w:tab w:val="left" w:pos="1843"/>
        </w:tabs>
        <w:ind w:left="1134"/>
        <w:jc w:val="both"/>
        <w:rPr>
          <w:sz w:val="28"/>
        </w:rPr>
      </w:pPr>
    </w:p>
    <w:p w:rsidR="00E91037" w:rsidRDefault="00E91037" w:rsidP="00C315C8">
      <w:pPr>
        <w:tabs>
          <w:tab w:val="left" w:pos="1843"/>
        </w:tabs>
        <w:ind w:left="993" w:hanging="142"/>
        <w:jc w:val="both"/>
        <w:rPr>
          <w:sz w:val="28"/>
        </w:rPr>
        <w:sectPr w:rsidR="00E91037">
          <w:pgSz w:w="11910" w:h="16840"/>
          <w:pgMar w:top="1120" w:right="880" w:bottom="980" w:left="820" w:header="0" w:footer="782" w:gutter="0"/>
          <w:cols w:space="720"/>
        </w:sectPr>
      </w:pPr>
      <w:r>
        <w:rPr>
          <w:sz w:val="28"/>
        </w:rPr>
        <w:t>Ответ:  Бывает при острой почечной недостаточности,</w:t>
      </w:r>
      <w:r w:rsidR="004C1A08">
        <w:rPr>
          <w:sz w:val="28"/>
        </w:rPr>
        <w:t xml:space="preserve">  из-за наличия в мочевыводящих путях камней,</w:t>
      </w:r>
      <w:r w:rsidR="004C1A08">
        <w:t> </w:t>
      </w:r>
      <w:r>
        <w:rPr>
          <w:sz w:val="28"/>
        </w:rPr>
        <w:t>опухоли.</w:t>
      </w:r>
    </w:p>
    <w:p w:rsidR="00651470" w:rsidRDefault="004F5212">
      <w:pPr>
        <w:pStyle w:val="1"/>
        <w:spacing w:before="72"/>
      </w:pPr>
      <w:r>
        <w:lastRenderedPageBreak/>
        <w:t>День</w:t>
      </w:r>
      <w:r>
        <w:rPr>
          <w:spacing w:val="-1"/>
        </w:rPr>
        <w:t xml:space="preserve"> </w:t>
      </w:r>
      <w:r>
        <w:t>3.</w:t>
      </w:r>
    </w:p>
    <w:p w:rsidR="00651470" w:rsidRDefault="004F5212">
      <w:pPr>
        <w:spacing w:before="2"/>
        <w:ind w:left="312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свойств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 w:rsidR="00DE2099">
        <w:rPr>
          <w:b/>
          <w:sz w:val="28"/>
        </w:rPr>
        <w:t>чи.</w:t>
      </w:r>
    </w:p>
    <w:p w:rsidR="00651470" w:rsidRDefault="004F5212" w:rsidP="000A399F">
      <w:pPr>
        <w:pStyle w:val="a3"/>
        <w:numPr>
          <w:ilvl w:val="0"/>
          <w:numId w:val="23"/>
        </w:numPr>
        <w:spacing w:before="43"/>
      </w:pPr>
      <w:r>
        <w:t>Записать</w:t>
      </w:r>
      <w:r>
        <w:rPr>
          <w:spacing w:val="-4"/>
        </w:rPr>
        <w:t xml:space="preserve"> </w:t>
      </w:r>
      <w:r>
        <w:t>методику,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метода,</w:t>
      </w:r>
      <w:r>
        <w:rPr>
          <w:spacing w:val="-7"/>
        </w:rPr>
        <w:t xml:space="preserve"> </w:t>
      </w:r>
      <w:r>
        <w:t>реактивы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определения.</w:t>
      </w:r>
    </w:p>
    <w:p w:rsidR="00DD2307" w:rsidRDefault="00DD2307" w:rsidP="00DD2307">
      <w:pPr>
        <w:pStyle w:val="a3"/>
        <w:spacing w:before="43"/>
        <w:ind w:left="1004"/>
      </w:pPr>
    </w:p>
    <w:p w:rsidR="00C25D31" w:rsidRPr="00DD2307" w:rsidRDefault="00C25D31" w:rsidP="000A399F">
      <w:pPr>
        <w:pStyle w:val="2"/>
        <w:numPr>
          <w:ilvl w:val="0"/>
          <w:numId w:val="32"/>
        </w:numPr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2307">
        <w:rPr>
          <w:rFonts w:ascii="Times New Roman" w:hAnsi="Times New Roman" w:cs="Times New Roman"/>
          <w:b/>
          <w:color w:val="auto"/>
          <w:sz w:val="28"/>
          <w:szCs w:val="28"/>
        </w:rPr>
        <w:t>КАЧЕСТВЕННОЕ ОПРЕДЕЛЕНИЕ БЕЛКА В МОЧЕ ПРОБОЙ С 20% ССК</w:t>
      </w:r>
      <w:r w:rsidR="00DD2307" w:rsidRPr="00DD230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DD2307" w:rsidRPr="00DD2307" w:rsidRDefault="00DD2307" w:rsidP="00A717C3">
      <w:pPr>
        <w:ind w:left="284"/>
        <w:jc w:val="both"/>
      </w:pPr>
    </w:p>
    <w:p w:rsidR="00C25D31" w:rsidRPr="00240359" w:rsidRDefault="00C25D31" w:rsidP="00A717C3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DD2307">
        <w:rPr>
          <w:sz w:val="28"/>
          <w:szCs w:val="28"/>
        </w:rPr>
        <w:t> </w:t>
      </w:r>
      <w:r w:rsidRPr="00240359">
        <w:rPr>
          <w:b/>
          <w:bCs/>
          <w:iCs/>
          <w:sz w:val="28"/>
          <w:szCs w:val="28"/>
        </w:rPr>
        <w:t>Принцип.</w:t>
      </w:r>
      <w:r w:rsidRPr="00240359">
        <w:rPr>
          <w:sz w:val="28"/>
          <w:szCs w:val="28"/>
        </w:rPr>
        <w:t> Белки, содержащиеся в моче, под дейст</w:t>
      </w:r>
      <w:r w:rsidR="007A2D7A">
        <w:rPr>
          <w:sz w:val="28"/>
          <w:szCs w:val="28"/>
        </w:rPr>
        <w:t>вием сульфосалициловой кислоты </w:t>
      </w:r>
      <w:r w:rsidRPr="00240359">
        <w:rPr>
          <w:sz w:val="28"/>
          <w:szCs w:val="28"/>
        </w:rPr>
        <w:t>свертываются (денатурируются)</w:t>
      </w:r>
      <w:r w:rsidR="00F306BA">
        <w:rPr>
          <w:sz w:val="28"/>
          <w:szCs w:val="28"/>
        </w:rPr>
        <w:t>, в результате чего происходит </w:t>
      </w:r>
      <w:r w:rsidRPr="00240359">
        <w:rPr>
          <w:sz w:val="28"/>
          <w:szCs w:val="28"/>
        </w:rPr>
        <w:t>помутнение раствора или выпадение в осадок хлопьев.</w:t>
      </w:r>
    </w:p>
    <w:p w:rsidR="00C25D31" w:rsidRPr="00240359" w:rsidRDefault="00C25D31" w:rsidP="00A717C3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40359">
        <w:rPr>
          <w:b/>
          <w:bCs/>
          <w:iCs/>
          <w:sz w:val="28"/>
          <w:szCs w:val="28"/>
        </w:rPr>
        <w:t>Реактивы</w:t>
      </w:r>
      <w:r w:rsidRPr="00240359">
        <w:rPr>
          <w:iCs/>
          <w:sz w:val="28"/>
          <w:szCs w:val="28"/>
        </w:rPr>
        <w:t>:</w:t>
      </w:r>
    </w:p>
    <w:p w:rsidR="00C25D31" w:rsidRPr="00240359" w:rsidRDefault="00C25D31" w:rsidP="00A717C3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40359">
        <w:rPr>
          <w:sz w:val="28"/>
          <w:szCs w:val="28"/>
        </w:rPr>
        <w:t>1.</w:t>
      </w:r>
      <w:r w:rsidRPr="00240359">
        <w:rPr>
          <w:iCs/>
          <w:sz w:val="28"/>
          <w:szCs w:val="28"/>
        </w:rPr>
        <w:t>  </w:t>
      </w:r>
      <w:r w:rsidRPr="00240359">
        <w:rPr>
          <w:sz w:val="28"/>
          <w:szCs w:val="28"/>
        </w:rPr>
        <w:t>20% раствор сульфосалициловой кислоты (ССК)</w:t>
      </w:r>
    </w:p>
    <w:p w:rsidR="00C25D31" w:rsidRPr="00240359" w:rsidRDefault="00C25D31" w:rsidP="00A717C3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240359">
        <w:rPr>
          <w:b/>
          <w:bCs/>
          <w:iCs/>
          <w:sz w:val="28"/>
          <w:szCs w:val="28"/>
        </w:rPr>
        <w:t>Ход   исследования</w:t>
      </w:r>
      <w:r w:rsidRPr="00240359">
        <w:rPr>
          <w:iCs/>
          <w:sz w:val="28"/>
          <w:szCs w:val="28"/>
        </w:rPr>
        <w:t>.</w:t>
      </w:r>
    </w:p>
    <w:p w:rsidR="00C25D31" w:rsidRPr="00240359" w:rsidRDefault="007A2D7A" w:rsidP="000A399F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Берут 2 </w:t>
      </w:r>
      <w:r w:rsidR="00C25D31" w:rsidRPr="00240359">
        <w:rPr>
          <w:sz w:val="28"/>
          <w:szCs w:val="28"/>
        </w:rPr>
        <w:t>химические пробирки одинакового диаметра, маркируют их «О» (опыт) и «К» (контроль)</w:t>
      </w:r>
    </w:p>
    <w:p w:rsidR="00C25D31" w:rsidRPr="00240359" w:rsidRDefault="007A2D7A" w:rsidP="000A399F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В обе пробирки </w:t>
      </w:r>
      <w:r w:rsidR="00C25D31" w:rsidRPr="00240359">
        <w:rPr>
          <w:sz w:val="28"/>
          <w:szCs w:val="28"/>
        </w:rPr>
        <w:t>налива</w:t>
      </w:r>
      <w:r>
        <w:rPr>
          <w:sz w:val="28"/>
          <w:szCs w:val="28"/>
        </w:rPr>
        <w:t>ют по 2-3 мл </w:t>
      </w:r>
      <w:r w:rsidR="00C25D31" w:rsidRPr="00240359">
        <w:rPr>
          <w:sz w:val="28"/>
          <w:szCs w:val="28"/>
        </w:rPr>
        <w:t>подготовленной мочи</w:t>
      </w:r>
    </w:p>
    <w:p w:rsidR="00C25D31" w:rsidRPr="00240359" w:rsidRDefault="007A2D7A" w:rsidP="000A399F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опытную </w:t>
      </w:r>
      <w:r w:rsidR="00C25D31" w:rsidRPr="00240359">
        <w:rPr>
          <w:sz w:val="28"/>
          <w:szCs w:val="28"/>
        </w:rPr>
        <w:t>пробирку добавляют 3-4 капли 20% ССК</w:t>
      </w:r>
    </w:p>
    <w:p w:rsidR="00C25D31" w:rsidRPr="00240359" w:rsidRDefault="007A2D7A" w:rsidP="000A399F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Перемешивают</w:t>
      </w:r>
      <w:r w:rsidR="00C25D31" w:rsidRPr="00240359">
        <w:rPr>
          <w:sz w:val="28"/>
          <w:szCs w:val="28"/>
        </w:rPr>
        <w:t xml:space="preserve"> содержимое опытной пробирки</w:t>
      </w:r>
    </w:p>
    <w:p w:rsidR="00C25D31" w:rsidRPr="00240359" w:rsidRDefault="007A2D7A" w:rsidP="000A399F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Результаты </w:t>
      </w:r>
      <w:r w:rsidR="00C25D31" w:rsidRPr="00240359">
        <w:rPr>
          <w:sz w:val="28"/>
          <w:szCs w:val="28"/>
        </w:rPr>
        <w:t>пробы оценивают, сравнивая прозрачнос</w:t>
      </w:r>
      <w:r>
        <w:rPr>
          <w:sz w:val="28"/>
          <w:szCs w:val="28"/>
        </w:rPr>
        <w:t>ть опытной и контрольной пробы </w:t>
      </w:r>
      <w:r w:rsidR="00C25D31" w:rsidRPr="00240359">
        <w:rPr>
          <w:sz w:val="28"/>
          <w:szCs w:val="28"/>
        </w:rPr>
        <w:t>на черном фоне в проходящем свете. Появление помутнения в опытной пробирке указывает на наличие белка в моче (положительная проба).</w:t>
      </w:r>
    </w:p>
    <w:p w:rsidR="00DD2307" w:rsidRPr="00240359" w:rsidRDefault="00DD2307" w:rsidP="00C315C8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</w:rPr>
      </w:pPr>
    </w:p>
    <w:p w:rsidR="00C25D31" w:rsidRPr="00C25D31" w:rsidRDefault="00C25D31" w:rsidP="00C315C8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C25D31">
        <w:rPr>
          <w:b/>
          <w:bCs/>
          <w:sz w:val="28"/>
          <w:szCs w:val="28"/>
          <w:lang w:eastAsia="ru-RU"/>
        </w:rPr>
        <w:t> </w:t>
      </w:r>
      <w:r w:rsidRPr="00240359">
        <w:rPr>
          <w:b/>
          <w:bCs/>
          <w:sz w:val="28"/>
          <w:szCs w:val="28"/>
          <w:lang w:eastAsia="ru-RU"/>
        </w:rPr>
        <w:t>2. ОПРЕДЕЛЕНИЕ КОЛИЧЕСТВА БЕЛКА В МОЧЕ ТУРБИДИМЕТРИЧЕСКИМ МЕТОДОМ (ПО ПОМУТНЕНИЮ) С 3% ССК</w:t>
      </w:r>
      <w:r w:rsidR="00DD2307" w:rsidRPr="00240359">
        <w:rPr>
          <w:b/>
          <w:bCs/>
          <w:sz w:val="28"/>
          <w:szCs w:val="28"/>
          <w:lang w:eastAsia="ru-RU"/>
        </w:rPr>
        <w:t>.</w:t>
      </w:r>
    </w:p>
    <w:p w:rsidR="00C25D31" w:rsidRPr="00C25D31" w:rsidRDefault="00C25D31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b/>
          <w:bCs/>
          <w:sz w:val="28"/>
          <w:szCs w:val="28"/>
          <w:u w:val="single"/>
          <w:lang w:eastAsia="ru-RU"/>
        </w:rPr>
        <w:t> </w:t>
      </w:r>
      <w:r w:rsidRPr="00C25D31">
        <w:rPr>
          <w:b/>
          <w:bCs/>
          <w:iCs/>
          <w:sz w:val="28"/>
          <w:szCs w:val="28"/>
          <w:lang w:eastAsia="ru-RU"/>
        </w:rPr>
        <w:t>Принцип.</w:t>
      </w:r>
      <w:r w:rsidRPr="00C25D31">
        <w:rPr>
          <w:sz w:val="28"/>
          <w:szCs w:val="28"/>
          <w:lang w:eastAsia="ru-RU"/>
        </w:rPr>
        <w:t> Сульфосалициловая кислота вызывает денатурацию белка с появлением мутности, интенсивность которой пропорциональна количеству белка.</w:t>
      </w:r>
    </w:p>
    <w:p w:rsidR="00C25D31" w:rsidRPr="00C25D31" w:rsidRDefault="00C25D31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b/>
          <w:bCs/>
          <w:iCs/>
          <w:sz w:val="28"/>
          <w:szCs w:val="28"/>
          <w:lang w:eastAsia="ru-RU"/>
        </w:rPr>
        <w:t>Реактивы:</w:t>
      </w:r>
    </w:p>
    <w:p w:rsidR="00C25D31" w:rsidRPr="00C25D31" w:rsidRDefault="00C25D31" w:rsidP="000A399F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3% раствор сульфосалициловой кислоты</w:t>
      </w:r>
    </w:p>
    <w:p w:rsidR="00C25D31" w:rsidRPr="00C25D31" w:rsidRDefault="00C25D31" w:rsidP="000A399F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0,9% раствор хлорида натрия (физиологический раствор)</w:t>
      </w:r>
    </w:p>
    <w:p w:rsidR="00C25D31" w:rsidRPr="00C25D31" w:rsidRDefault="00C25D31" w:rsidP="000A399F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1% раствор альбумина – для построения калибровочного графика</w:t>
      </w:r>
    </w:p>
    <w:p w:rsidR="00C25D31" w:rsidRPr="00C25D31" w:rsidRDefault="00C25D31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b/>
          <w:bCs/>
          <w:iCs/>
          <w:sz w:val="28"/>
          <w:szCs w:val="28"/>
          <w:lang w:eastAsia="ru-RU"/>
        </w:rPr>
        <w:t>Ход исследования.</w:t>
      </w:r>
    </w:p>
    <w:p w:rsidR="00C25D31" w:rsidRPr="00C25D31" w:rsidRDefault="00C25D31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Мочу фильтруют</w:t>
      </w:r>
    </w:p>
    <w:p w:rsidR="00C25D31" w:rsidRPr="00C25D31" w:rsidRDefault="007A2D7A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 пробирки (опыт – «О» и контроль – «К») </w:t>
      </w:r>
      <w:r w:rsidR="00C25D31" w:rsidRPr="00C25D31">
        <w:rPr>
          <w:sz w:val="28"/>
          <w:szCs w:val="28"/>
          <w:lang w:eastAsia="ru-RU"/>
        </w:rPr>
        <w:t>наливают точно по 1,25мл мочи</w:t>
      </w:r>
    </w:p>
    <w:p w:rsidR="00C25D31" w:rsidRPr="00C25D31" w:rsidRDefault="00C25D31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В опы</w:t>
      </w:r>
      <w:r w:rsidR="007A2D7A">
        <w:rPr>
          <w:sz w:val="28"/>
          <w:szCs w:val="28"/>
          <w:lang w:eastAsia="ru-RU"/>
        </w:rPr>
        <w:t>тную пробирку добавляют 3,75 мл</w:t>
      </w:r>
      <w:r w:rsidRPr="00C25D31">
        <w:rPr>
          <w:sz w:val="28"/>
          <w:szCs w:val="28"/>
          <w:lang w:eastAsia="ru-RU"/>
        </w:rPr>
        <w:t xml:space="preserve"> 3% раство</w:t>
      </w:r>
      <w:r w:rsidR="007A2D7A">
        <w:rPr>
          <w:sz w:val="28"/>
          <w:szCs w:val="28"/>
          <w:lang w:eastAsia="ru-RU"/>
        </w:rPr>
        <w:t>ра ССК, в контрольную – 3,75 мл</w:t>
      </w:r>
      <w:r w:rsidRPr="00C25D31">
        <w:rPr>
          <w:sz w:val="28"/>
          <w:szCs w:val="28"/>
          <w:lang w:eastAsia="ru-RU"/>
        </w:rPr>
        <w:t xml:space="preserve"> физраствора</w:t>
      </w:r>
    </w:p>
    <w:p w:rsidR="00C25D31" w:rsidRPr="00C25D31" w:rsidRDefault="00C25D31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Перемешивают содержимое пробирок</w:t>
      </w:r>
    </w:p>
    <w:p w:rsidR="00C25D31" w:rsidRPr="00C25D31" w:rsidRDefault="00C25D31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40359">
        <w:rPr>
          <w:sz w:val="28"/>
          <w:szCs w:val="28"/>
          <w:lang w:eastAsia="ru-RU"/>
        </w:rPr>
        <w:t>О</w:t>
      </w:r>
      <w:r w:rsidRPr="00C25D31">
        <w:rPr>
          <w:sz w:val="28"/>
          <w:szCs w:val="28"/>
          <w:lang w:eastAsia="ru-RU"/>
        </w:rPr>
        <w:t>т</w:t>
      </w:r>
      <w:r w:rsidRPr="00240359">
        <w:rPr>
          <w:sz w:val="28"/>
          <w:szCs w:val="28"/>
          <w:lang w:eastAsia="ru-RU"/>
        </w:rPr>
        <w:t>ст</w:t>
      </w:r>
      <w:r w:rsidRPr="00C25D31">
        <w:rPr>
          <w:sz w:val="28"/>
          <w:szCs w:val="28"/>
          <w:lang w:eastAsia="ru-RU"/>
        </w:rPr>
        <w:t>оять на 5 минут</w:t>
      </w:r>
    </w:p>
    <w:p w:rsidR="00C25D31" w:rsidRPr="00C25D31" w:rsidRDefault="00C25D31" w:rsidP="000A399F">
      <w:pPr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Измеряют экстинцию опытной пробы   на ФЭКе при условиях:</w:t>
      </w:r>
    </w:p>
    <w:p w:rsidR="00C25D31" w:rsidRPr="00C25D31" w:rsidRDefault="00C25D31" w:rsidP="00F306BA">
      <w:pPr>
        <w:widowControl/>
        <w:shd w:val="clear" w:color="auto" w:fill="FFFFFF"/>
        <w:autoSpaceDE/>
        <w:autoSpaceDN/>
        <w:ind w:left="426"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-         светофильтр оранжевый или красный (длина волны 590-650 нм)</w:t>
      </w:r>
    </w:p>
    <w:p w:rsidR="00C25D31" w:rsidRPr="00C25D31" w:rsidRDefault="00C25D31" w:rsidP="00F306BA">
      <w:pPr>
        <w:widowControl/>
        <w:shd w:val="clear" w:color="auto" w:fill="FFFFFF"/>
        <w:autoSpaceDE/>
        <w:autoSpaceDN/>
        <w:ind w:left="426"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-         кювета 5мм</w:t>
      </w:r>
    </w:p>
    <w:p w:rsidR="00C25D31" w:rsidRPr="00C25D31" w:rsidRDefault="007A2D7A" w:rsidP="00F306BA">
      <w:pPr>
        <w:widowControl/>
        <w:shd w:val="clear" w:color="auto" w:fill="FFFFFF"/>
        <w:autoSpaceDE/>
        <w:autoSpaceDN/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        против</w:t>
      </w:r>
      <w:r w:rsidR="00C25D31" w:rsidRPr="00C25D31">
        <w:rPr>
          <w:sz w:val="28"/>
          <w:szCs w:val="28"/>
          <w:lang w:eastAsia="ru-RU"/>
        </w:rPr>
        <w:t xml:space="preserve"> контрольной пробы.</w:t>
      </w:r>
    </w:p>
    <w:p w:rsidR="00C25D31" w:rsidRPr="00240359" w:rsidRDefault="00C25D31" w:rsidP="000A399F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25D31">
        <w:rPr>
          <w:sz w:val="28"/>
          <w:szCs w:val="28"/>
          <w:lang w:eastAsia="ru-RU"/>
        </w:rPr>
        <w:t>Концентрацию белка определяют по калибровочному графику.</w:t>
      </w:r>
    </w:p>
    <w:p w:rsidR="00DD2307" w:rsidRPr="00C25D31" w:rsidRDefault="00DD2307" w:rsidP="00C315C8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DD2307" w:rsidRPr="00240359" w:rsidRDefault="00DD2307" w:rsidP="00C315C8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240359">
        <w:rPr>
          <w:b/>
          <w:bCs/>
          <w:sz w:val="28"/>
          <w:szCs w:val="28"/>
          <w:lang w:eastAsia="ru-RU"/>
        </w:rPr>
        <w:lastRenderedPageBreak/>
        <w:t>3</w:t>
      </w:r>
      <w:r w:rsidRPr="00DD2307">
        <w:rPr>
          <w:b/>
          <w:bCs/>
          <w:sz w:val="28"/>
          <w:szCs w:val="28"/>
          <w:lang w:eastAsia="ru-RU"/>
        </w:rPr>
        <w:t>. КАЧЕСТВЕННОЕ ОПРЕДЕЛЕНИЕ ГЛЮКОЗЫ В МОЧЕ МЕТОДОМ ГАЙНЕСА-АКИМОВА</w:t>
      </w:r>
      <w:r w:rsidRPr="00240359">
        <w:rPr>
          <w:b/>
          <w:bCs/>
          <w:sz w:val="28"/>
          <w:szCs w:val="28"/>
          <w:lang w:eastAsia="ru-RU"/>
        </w:rPr>
        <w:t>.</w:t>
      </w:r>
    </w:p>
    <w:p w:rsidR="00240359" w:rsidRPr="00DD2307" w:rsidRDefault="00240359" w:rsidP="00C315C8">
      <w:pPr>
        <w:widowControl/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DD2307" w:rsidRPr="00DD2307" w:rsidRDefault="00DD2307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b/>
          <w:bCs/>
          <w:sz w:val="28"/>
          <w:szCs w:val="28"/>
          <w:lang w:eastAsia="ru-RU"/>
        </w:rPr>
        <w:t> </w:t>
      </w:r>
      <w:r w:rsidRPr="00DD2307">
        <w:rPr>
          <w:b/>
          <w:bCs/>
          <w:iCs/>
          <w:sz w:val="28"/>
          <w:szCs w:val="28"/>
          <w:lang w:eastAsia="ru-RU"/>
        </w:rPr>
        <w:t>Принцип.</w:t>
      </w:r>
      <w:r w:rsidRPr="00DD2307">
        <w:rPr>
          <w:iCs/>
          <w:sz w:val="28"/>
          <w:szCs w:val="28"/>
          <w:lang w:eastAsia="ru-RU"/>
        </w:rPr>
        <w:t> </w:t>
      </w:r>
      <w:r w:rsidRPr="00DD2307">
        <w:rPr>
          <w:sz w:val="28"/>
          <w:szCs w:val="28"/>
          <w:lang w:eastAsia="ru-RU"/>
        </w:rPr>
        <w:t>Метод основан на способности глюкозы восстанавливать в щелочной сре</w:t>
      </w:r>
      <w:r w:rsidR="007A2D7A">
        <w:rPr>
          <w:sz w:val="28"/>
          <w:szCs w:val="28"/>
          <w:lang w:eastAsia="ru-RU"/>
        </w:rPr>
        <w:t>де при нагревании гидрат окиси </w:t>
      </w:r>
      <w:r w:rsidRPr="00DD2307">
        <w:rPr>
          <w:sz w:val="28"/>
          <w:szCs w:val="28"/>
          <w:lang w:eastAsia="ru-RU"/>
        </w:rPr>
        <w:t>меди (синего цвета) в гидрат закиси меди (желтого цвета) и закись меди (красного цвета).</w:t>
      </w:r>
    </w:p>
    <w:p w:rsidR="00DD2307" w:rsidRPr="00DD2307" w:rsidRDefault="00DD2307" w:rsidP="000A399F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CuSO</w:t>
      </w:r>
      <w:r w:rsidRPr="00DD2307">
        <w:rPr>
          <w:sz w:val="28"/>
          <w:szCs w:val="28"/>
          <w:vertAlign w:val="subscript"/>
          <w:lang w:eastAsia="ru-RU"/>
        </w:rPr>
        <w:t>4</w:t>
      </w:r>
      <w:r w:rsidRPr="00DD2307">
        <w:rPr>
          <w:sz w:val="28"/>
          <w:szCs w:val="28"/>
          <w:lang w:eastAsia="ru-RU"/>
        </w:rPr>
        <w:t> + 2 NaOH → Cu(OH)</w:t>
      </w:r>
      <w:r w:rsidRPr="00DD2307">
        <w:rPr>
          <w:sz w:val="28"/>
          <w:szCs w:val="28"/>
          <w:vertAlign w:val="subscript"/>
          <w:lang w:eastAsia="ru-RU"/>
        </w:rPr>
        <w:t>2</w:t>
      </w:r>
      <w:r w:rsidRPr="00DD2307">
        <w:rPr>
          <w:sz w:val="28"/>
          <w:szCs w:val="28"/>
          <w:lang w:eastAsia="ru-RU"/>
        </w:rPr>
        <w:t> + Na</w:t>
      </w:r>
      <w:r w:rsidRPr="00DD2307">
        <w:rPr>
          <w:sz w:val="28"/>
          <w:szCs w:val="28"/>
          <w:vertAlign w:val="subscript"/>
          <w:lang w:eastAsia="ru-RU"/>
        </w:rPr>
        <w:t>2</w:t>
      </w:r>
      <w:r w:rsidRPr="00DD2307">
        <w:rPr>
          <w:sz w:val="28"/>
          <w:szCs w:val="28"/>
          <w:lang w:eastAsia="ru-RU"/>
        </w:rPr>
        <w:t>SO</w:t>
      </w:r>
      <w:r w:rsidRPr="00DD2307">
        <w:rPr>
          <w:sz w:val="28"/>
          <w:szCs w:val="28"/>
          <w:vertAlign w:val="subscript"/>
          <w:lang w:eastAsia="ru-RU"/>
        </w:rPr>
        <w:t>4</w:t>
      </w:r>
    </w:p>
    <w:p w:rsidR="00DD2307" w:rsidRDefault="00DD2307" w:rsidP="000A399F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Глюкоза + Cu(OH)</w:t>
      </w:r>
      <w:r w:rsidRPr="00DD2307">
        <w:rPr>
          <w:sz w:val="28"/>
          <w:szCs w:val="28"/>
          <w:vertAlign w:val="subscript"/>
          <w:lang w:eastAsia="ru-RU"/>
        </w:rPr>
        <w:t>2</w:t>
      </w:r>
      <w:r w:rsidRPr="00DD2307">
        <w:rPr>
          <w:sz w:val="28"/>
          <w:szCs w:val="28"/>
          <w:lang w:eastAsia="ru-RU"/>
        </w:rPr>
        <w:t> → глюконовая кислота + 2CuOH→ Cu</w:t>
      </w:r>
      <w:r w:rsidRPr="00DD2307">
        <w:rPr>
          <w:sz w:val="28"/>
          <w:szCs w:val="28"/>
          <w:vertAlign w:val="subscript"/>
          <w:lang w:eastAsia="ru-RU"/>
        </w:rPr>
        <w:t>2</w:t>
      </w:r>
      <w:r w:rsidRPr="00DD2307">
        <w:rPr>
          <w:sz w:val="28"/>
          <w:szCs w:val="28"/>
          <w:lang w:eastAsia="ru-RU"/>
        </w:rPr>
        <w:t>O + H</w:t>
      </w:r>
      <w:r w:rsidRPr="00DD2307">
        <w:rPr>
          <w:sz w:val="28"/>
          <w:szCs w:val="28"/>
          <w:vertAlign w:val="subscript"/>
          <w:lang w:eastAsia="ru-RU"/>
        </w:rPr>
        <w:t>2</w:t>
      </w:r>
      <w:r w:rsidRPr="00DD2307">
        <w:rPr>
          <w:sz w:val="28"/>
          <w:szCs w:val="28"/>
          <w:lang w:eastAsia="ru-RU"/>
        </w:rPr>
        <w:t>O</w:t>
      </w:r>
    </w:p>
    <w:p w:rsidR="005F345C" w:rsidRPr="00DD2307" w:rsidRDefault="005F345C" w:rsidP="00C315C8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DD2307" w:rsidRPr="00DD2307" w:rsidRDefault="00DD2307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b/>
          <w:bCs/>
          <w:iCs/>
          <w:sz w:val="28"/>
          <w:szCs w:val="28"/>
          <w:lang w:eastAsia="ru-RU"/>
        </w:rPr>
        <w:t>Реактивы.</w:t>
      </w:r>
      <w:r w:rsidRPr="00DD2307">
        <w:rPr>
          <w:sz w:val="28"/>
          <w:szCs w:val="28"/>
          <w:lang w:eastAsia="ru-RU"/>
        </w:rPr>
        <w:t> </w:t>
      </w:r>
    </w:p>
    <w:p w:rsidR="00DD2307" w:rsidRPr="005F345C" w:rsidRDefault="005F345C" w:rsidP="000A399F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5F345C">
        <w:rPr>
          <w:sz w:val="28"/>
          <w:szCs w:val="28"/>
          <w:lang w:eastAsia="ru-RU"/>
        </w:rPr>
        <w:t>Реактив Гайнеса-Акимова</w:t>
      </w:r>
    </w:p>
    <w:p w:rsidR="005F345C" w:rsidRPr="005F345C" w:rsidRDefault="005F345C" w:rsidP="00C315C8">
      <w:pPr>
        <w:pStyle w:val="a4"/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DD2307" w:rsidRDefault="00DD2307" w:rsidP="00C315C8">
      <w:pPr>
        <w:widowControl/>
        <w:shd w:val="clear" w:color="auto" w:fill="FFFFFF"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DD2307">
        <w:rPr>
          <w:b/>
          <w:bCs/>
          <w:iCs/>
          <w:sz w:val="28"/>
          <w:szCs w:val="28"/>
          <w:lang w:eastAsia="ru-RU"/>
        </w:rPr>
        <w:t>Ход исследования.</w:t>
      </w:r>
    </w:p>
    <w:p w:rsidR="005F345C" w:rsidRPr="00DD2307" w:rsidRDefault="005F345C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DD2307" w:rsidRPr="00DD2307" w:rsidRDefault="00DD2307" w:rsidP="000A399F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Подготовка мочи:</w:t>
      </w:r>
    </w:p>
    <w:p w:rsidR="00DD2307" w:rsidRPr="00DD2307" w:rsidRDefault="00DD2307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-         мутную мочу фильтруют</w:t>
      </w:r>
    </w:p>
    <w:p w:rsidR="00DD2307" w:rsidRPr="00DD2307" w:rsidRDefault="00DD2307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-    при содержании в моче белка боле</w:t>
      </w:r>
      <w:r w:rsidR="00D77486">
        <w:rPr>
          <w:sz w:val="28"/>
          <w:szCs w:val="28"/>
          <w:lang w:eastAsia="ru-RU"/>
        </w:rPr>
        <w:t>е 1г/л его необходимо удалить:</w:t>
      </w:r>
      <w:r w:rsidRPr="00DD2307">
        <w:rPr>
          <w:sz w:val="28"/>
          <w:szCs w:val="28"/>
          <w:lang w:eastAsia="ru-RU"/>
        </w:rPr>
        <w:t xml:space="preserve"> подкислить</w:t>
      </w:r>
    </w:p>
    <w:p w:rsidR="00DD2307" w:rsidRPr="00DD2307" w:rsidRDefault="00DD2307" w:rsidP="00C315C8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     мочу до слабокислой реакции, прокипятить и профильтровать</w:t>
      </w:r>
    </w:p>
    <w:p w:rsidR="00DD2307" w:rsidRPr="00DD2307" w:rsidRDefault="00DD2307" w:rsidP="000A399F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К 3</w:t>
      </w:r>
      <w:r w:rsidR="00D77486">
        <w:rPr>
          <w:sz w:val="28"/>
          <w:szCs w:val="28"/>
          <w:lang w:eastAsia="ru-RU"/>
        </w:rPr>
        <w:t>-4 мл реактива Гайнеса-Акимова </w:t>
      </w:r>
      <w:r w:rsidRPr="00DD2307">
        <w:rPr>
          <w:sz w:val="28"/>
          <w:szCs w:val="28"/>
          <w:lang w:eastAsia="ru-RU"/>
        </w:rPr>
        <w:t>добавляют 8-12 капель мочи</w:t>
      </w:r>
    </w:p>
    <w:p w:rsidR="00DD2307" w:rsidRPr="00DD2307" w:rsidRDefault="00DD2307" w:rsidP="000A399F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Содержимое пробирки перемешивают</w:t>
      </w:r>
    </w:p>
    <w:p w:rsidR="00DD2307" w:rsidRPr="00DD2307" w:rsidRDefault="00D77486" w:rsidP="000A399F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Ставят в кипящую </w:t>
      </w:r>
      <w:r w:rsidR="00DD2307" w:rsidRPr="00DD2307">
        <w:rPr>
          <w:sz w:val="28"/>
          <w:szCs w:val="28"/>
          <w:lang w:eastAsia="ru-RU"/>
        </w:rPr>
        <w:t>водяную баню на 1 минуту</w:t>
      </w:r>
    </w:p>
    <w:p w:rsidR="00DD2307" w:rsidRPr="00240359" w:rsidRDefault="00DD2307" w:rsidP="000A399F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DD2307">
        <w:rPr>
          <w:sz w:val="28"/>
          <w:szCs w:val="28"/>
          <w:lang w:eastAsia="ru-RU"/>
        </w:rPr>
        <w:t>При наличии глюкозы в моче содержимое пробирки приобретает оранжевый, красный или бурый цвет. </w:t>
      </w:r>
    </w:p>
    <w:p w:rsidR="00577D94" w:rsidRPr="00240359" w:rsidRDefault="00577D94" w:rsidP="00C315C8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577D94" w:rsidRPr="00240359" w:rsidRDefault="00577D94" w:rsidP="000A399F">
      <w:pPr>
        <w:pStyle w:val="a4"/>
        <w:widowControl/>
        <w:numPr>
          <w:ilvl w:val="0"/>
          <w:numId w:val="26"/>
        </w:numPr>
        <w:shd w:val="clear" w:color="auto" w:fill="FFFFFF"/>
        <w:tabs>
          <w:tab w:val="clear" w:pos="720"/>
        </w:tabs>
        <w:autoSpaceDE/>
        <w:autoSpaceDN/>
        <w:ind w:left="426" w:hanging="284"/>
        <w:jc w:val="both"/>
        <w:rPr>
          <w:b/>
          <w:bCs/>
          <w:sz w:val="28"/>
          <w:szCs w:val="28"/>
          <w:lang w:eastAsia="ru-RU"/>
        </w:rPr>
      </w:pPr>
      <w:r w:rsidRPr="00240359">
        <w:rPr>
          <w:b/>
          <w:bCs/>
          <w:sz w:val="28"/>
          <w:szCs w:val="28"/>
          <w:lang w:eastAsia="ru-RU"/>
        </w:rPr>
        <w:t>Определение уробилина, билирубина, ацетоновых тел и кровяного пигмента с помощью тест-полосок.</w:t>
      </w:r>
    </w:p>
    <w:p w:rsidR="00577D94" w:rsidRPr="00240359" w:rsidRDefault="00577D94" w:rsidP="00C315C8">
      <w:pPr>
        <w:widowControl/>
        <w:shd w:val="clear" w:color="auto" w:fill="FFFFFF"/>
        <w:autoSpaceDE/>
        <w:autoSpaceDN/>
        <w:ind w:left="360"/>
        <w:jc w:val="both"/>
        <w:rPr>
          <w:b/>
          <w:bCs/>
          <w:sz w:val="28"/>
          <w:szCs w:val="28"/>
          <w:lang w:eastAsia="ru-RU"/>
        </w:rPr>
      </w:pPr>
    </w:p>
    <w:p w:rsidR="00577D94" w:rsidRPr="00577D94" w:rsidRDefault="00577D94" w:rsidP="00C315C8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 w:rsidRPr="00577D94">
        <w:rPr>
          <w:b/>
          <w:bCs/>
          <w:iCs/>
          <w:sz w:val="28"/>
          <w:szCs w:val="27"/>
          <w:lang w:eastAsia="ru-RU"/>
        </w:rPr>
        <w:t>Принцип</w:t>
      </w:r>
      <w:r w:rsidRPr="00240359">
        <w:rPr>
          <w:b/>
          <w:bCs/>
          <w:iCs/>
          <w:sz w:val="28"/>
          <w:szCs w:val="27"/>
          <w:lang w:eastAsia="ru-RU"/>
        </w:rPr>
        <w:t xml:space="preserve">: </w:t>
      </w:r>
      <w:r w:rsidR="0001277D" w:rsidRPr="0001277D">
        <w:rPr>
          <w:bCs/>
          <w:iCs/>
          <w:sz w:val="28"/>
          <w:szCs w:val="28"/>
          <w:lang w:eastAsia="ru-RU"/>
        </w:rPr>
        <w:t>и</w:t>
      </w:r>
      <w:r w:rsidR="0001277D" w:rsidRPr="0001277D">
        <w:rPr>
          <w:color w:val="000000"/>
          <w:sz w:val="28"/>
          <w:szCs w:val="28"/>
          <w:shd w:val="clear" w:color="auto" w:fill="FFFFFF"/>
        </w:rPr>
        <w:t>х действие основано на тех же реакциях, что и обычные методы анализа, а ход определения сводится к смачиванию реактивных полосок или таблеток в исследуемой жидкости. Результат оценивают по интенсивонсти окраски индикаторных зон.</w:t>
      </w:r>
    </w:p>
    <w:p w:rsidR="00577D94" w:rsidRPr="00577D94" w:rsidRDefault="0001277D" w:rsidP="00C315C8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b/>
          <w:bCs/>
          <w:iCs/>
          <w:sz w:val="28"/>
          <w:szCs w:val="27"/>
          <w:lang w:eastAsia="ru-RU"/>
        </w:rPr>
        <w:t>Ход </w:t>
      </w:r>
      <w:r w:rsidR="00577D94" w:rsidRPr="00577D94">
        <w:rPr>
          <w:b/>
          <w:bCs/>
          <w:iCs/>
          <w:sz w:val="28"/>
          <w:szCs w:val="27"/>
          <w:lang w:eastAsia="ru-RU"/>
        </w:rPr>
        <w:t>исследования.</w:t>
      </w:r>
    </w:p>
    <w:p w:rsidR="00577D94" w:rsidRPr="00577D94" w:rsidRDefault="00577D94" w:rsidP="000A399F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 w:rsidRPr="00577D94">
        <w:rPr>
          <w:sz w:val="28"/>
          <w:szCs w:val="27"/>
          <w:lang w:eastAsia="ru-RU"/>
        </w:rPr>
        <w:t>Полоску погружают в мочу, чтобы смочилась индикаторная зона</w:t>
      </w:r>
    </w:p>
    <w:p w:rsidR="00577D94" w:rsidRPr="00577D94" w:rsidRDefault="00577D94" w:rsidP="000A399F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 w:rsidRPr="00577D94">
        <w:rPr>
          <w:sz w:val="28"/>
          <w:szCs w:val="27"/>
          <w:lang w:eastAsia="ru-RU"/>
        </w:rPr>
        <w:t>Сразу же помещают полоску на пластмассовую пластинку или фильтровальную бумагу</w:t>
      </w:r>
    </w:p>
    <w:p w:rsidR="00577D94" w:rsidRPr="00577D94" w:rsidRDefault="00577D94" w:rsidP="000A399F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 w:rsidRPr="00577D94">
        <w:rPr>
          <w:sz w:val="28"/>
          <w:szCs w:val="27"/>
          <w:lang w:eastAsia="ru-RU"/>
        </w:rPr>
        <w:t>Ждут 2 минуты</w:t>
      </w:r>
    </w:p>
    <w:p w:rsidR="00C25D31" w:rsidRPr="0001277D" w:rsidRDefault="00577D94" w:rsidP="000A399F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4"/>
          <w:szCs w:val="23"/>
          <w:lang w:eastAsia="ru-RU"/>
        </w:rPr>
      </w:pPr>
      <w:r w:rsidRPr="00577D94">
        <w:rPr>
          <w:sz w:val="28"/>
          <w:szCs w:val="27"/>
          <w:lang w:eastAsia="ru-RU"/>
        </w:rPr>
        <w:t>Читают результат, сравнивая цвет индикат</w:t>
      </w:r>
      <w:r w:rsidR="0001277D">
        <w:rPr>
          <w:sz w:val="28"/>
          <w:szCs w:val="27"/>
          <w:lang w:eastAsia="ru-RU"/>
        </w:rPr>
        <w:t>орной зоны с прилагаемой шкалой</w:t>
      </w:r>
    </w:p>
    <w:p w:rsidR="0001277D" w:rsidRPr="0001277D" w:rsidRDefault="004F5212" w:rsidP="000A399F">
      <w:pPr>
        <w:pStyle w:val="a4"/>
        <w:numPr>
          <w:ilvl w:val="0"/>
          <w:numId w:val="23"/>
        </w:numPr>
        <w:tabs>
          <w:tab w:val="left" w:pos="595"/>
        </w:tabs>
        <w:ind w:right="4754"/>
        <w:jc w:val="both"/>
        <w:rPr>
          <w:sz w:val="28"/>
        </w:rPr>
      </w:pPr>
      <w:r w:rsidRPr="008E05C3">
        <w:rPr>
          <w:sz w:val="28"/>
        </w:rPr>
        <w:t>Исследовать химические свойства мочи.</w:t>
      </w:r>
    </w:p>
    <w:p w:rsidR="0001277D" w:rsidRPr="0001277D" w:rsidRDefault="0001277D" w:rsidP="00C315C8">
      <w:pPr>
        <w:pStyle w:val="a4"/>
        <w:tabs>
          <w:tab w:val="left" w:pos="595"/>
        </w:tabs>
        <w:ind w:left="1004" w:right="4754"/>
        <w:jc w:val="both"/>
        <w:rPr>
          <w:sz w:val="28"/>
        </w:rPr>
      </w:pPr>
    </w:p>
    <w:p w:rsidR="0001277D" w:rsidRDefault="004F5212" w:rsidP="000A399F">
      <w:pPr>
        <w:pStyle w:val="a4"/>
        <w:numPr>
          <w:ilvl w:val="0"/>
          <w:numId w:val="23"/>
        </w:numPr>
        <w:tabs>
          <w:tab w:val="left" w:pos="595"/>
        </w:tabs>
        <w:ind w:right="4754"/>
        <w:jc w:val="both"/>
        <w:rPr>
          <w:sz w:val="28"/>
        </w:rPr>
      </w:pPr>
      <w:r w:rsidRPr="008E05C3">
        <w:rPr>
          <w:sz w:val="28"/>
        </w:rPr>
        <w:t>Оформить</w:t>
      </w:r>
      <w:r w:rsidRPr="008E05C3">
        <w:rPr>
          <w:spacing w:val="-2"/>
          <w:sz w:val="28"/>
        </w:rPr>
        <w:t xml:space="preserve"> </w:t>
      </w:r>
      <w:r w:rsidRPr="008E05C3">
        <w:rPr>
          <w:sz w:val="28"/>
        </w:rPr>
        <w:t>результаты в</w:t>
      </w:r>
      <w:r w:rsidRPr="008E05C3">
        <w:rPr>
          <w:spacing w:val="-2"/>
          <w:sz w:val="28"/>
        </w:rPr>
        <w:t xml:space="preserve"> </w:t>
      </w:r>
      <w:r w:rsidRPr="008E05C3">
        <w:rPr>
          <w:sz w:val="28"/>
        </w:rPr>
        <w:t>виде бланка.</w:t>
      </w:r>
    </w:p>
    <w:p w:rsidR="0001277D" w:rsidRPr="0001277D" w:rsidRDefault="0001277D" w:rsidP="00C315C8">
      <w:pPr>
        <w:pStyle w:val="a4"/>
        <w:jc w:val="both"/>
        <w:rPr>
          <w:sz w:val="28"/>
        </w:rPr>
      </w:pPr>
    </w:p>
    <w:p w:rsidR="0001277D" w:rsidRPr="005F345C" w:rsidRDefault="0001277D" w:rsidP="005F345C">
      <w:pPr>
        <w:tabs>
          <w:tab w:val="left" w:pos="595"/>
        </w:tabs>
        <w:ind w:right="4754"/>
        <w:rPr>
          <w:sz w:val="28"/>
        </w:rPr>
      </w:pPr>
    </w:p>
    <w:tbl>
      <w:tblPr>
        <w:tblStyle w:val="a6"/>
        <w:tblW w:w="10340" w:type="dxa"/>
        <w:tblLook w:val="04A0" w:firstRow="1" w:lastRow="0" w:firstColumn="1" w:lastColumn="0" w:noHBand="0" w:noVBand="1"/>
      </w:tblPr>
      <w:tblGrid>
        <w:gridCol w:w="5170"/>
        <w:gridCol w:w="5170"/>
      </w:tblGrid>
      <w:tr w:rsidR="009D27A1" w:rsidRPr="00344917" w:rsidTr="00F02B94">
        <w:trPr>
          <w:trHeight w:val="334"/>
        </w:trPr>
        <w:tc>
          <w:tcPr>
            <w:tcW w:w="5170" w:type="dxa"/>
          </w:tcPr>
          <w:p w:rsidR="009D27A1" w:rsidRPr="006908E9" w:rsidRDefault="009D27A1" w:rsidP="00F02B94">
            <w:pPr>
              <w:pStyle w:val="a3"/>
              <w:spacing w:before="2"/>
              <w:jc w:val="center"/>
              <w:rPr>
                <w:b/>
                <w:bCs/>
                <w:sz w:val="26"/>
              </w:rPr>
            </w:pPr>
            <w:r w:rsidRPr="006908E9">
              <w:rPr>
                <w:b/>
                <w:bCs/>
                <w:sz w:val="26"/>
              </w:rPr>
              <w:lastRenderedPageBreak/>
              <w:t>Физические свойства</w:t>
            </w:r>
          </w:p>
        </w:tc>
        <w:tc>
          <w:tcPr>
            <w:tcW w:w="5170" w:type="dxa"/>
          </w:tcPr>
          <w:p w:rsidR="009D27A1" w:rsidRPr="00344917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Проба мочи </w:t>
            </w:r>
            <w:r w:rsidR="005E7397">
              <w:rPr>
                <w:sz w:val="26"/>
              </w:rPr>
              <w:t>№</w:t>
            </w:r>
            <w:r>
              <w:rPr>
                <w:sz w:val="26"/>
              </w:rPr>
              <w:t>3</w:t>
            </w:r>
          </w:p>
        </w:tc>
      </w:tr>
      <w:tr w:rsidR="009D27A1" w:rsidRPr="00932E7C" w:rsidTr="00F02B94">
        <w:trPr>
          <w:trHeight w:val="301"/>
        </w:trPr>
        <w:tc>
          <w:tcPr>
            <w:tcW w:w="5170" w:type="dxa"/>
          </w:tcPr>
          <w:p w:rsidR="009D27A1" w:rsidRPr="0029330E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</w:p>
        </w:tc>
        <w:tc>
          <w:tcPr>
            <w:tcW w:w="5170" w:type="dxa"/>
          </w:tcPr>
          <w:p w:rsidR="009D27A1" w:rsidRPr="00932E7C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78 мл</w:t>
            </w:r>
          </w:p>
        </w:tc>
      </w:tr>
      <w:tr w:rsidR="009D27A1" w:rsidRPr="00932E7C" w:rsidTr="00F02B94">
        <w:trPr>
          <w:trHeight w:val="334"/>
        </w:trPr>
        <w:tc>
          <w:tcPr>
            <w:tcW w:w="5170" w:type="dxa"/>
          </w:tcPr>
          <w:p w:rsidR="009D27A1" w:rsidRPr="0029330E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Цвет </w:t>
            </w:r>
          </w:p>
        </w:tc>
        <w:tc>
          <w:tcPr>
            <w:tcW w:w="5170" w:type="dxa"/>
          </w:tcPr>
          <w:p w:rsidR="009D27A1" w:rsidRPr="00932E7C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Крепкий чай</w:t>
            </w:r>
          </w:p>
        </w:tc>
      </w:tr>
      <w:tr w:rsidR="009D27A1" w:rsidRPr="00D34149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Прозрачность </w:t>
            </w:r>
          </w:p>
        </w:tc>
        <w:tc>
          <w:tcPr>
            <w:tcW w:w="5170" w:type="dxa"/>
          </w:tcPr>
          <w:p w:rsidR="009D27A1" w:rsidRPr="00D34149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Мутная</w:t>
            </w:r>
          </w:p>
        </w:tc>
      </w:tr>
      <w:tr w:rsidR="009D27A1" w:rsidRPr="00D34149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Осадок </w:t>
            </w:r>
          </w:p>
        </w:tc>
        <w:tc>
          <w:tcPr>
            <w:tcW w:w="5170" w:type="dxa"/>
          </w:tcPr>
          <w:p w:rsidR="009D27A1" w:rsidRPr="00D34149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9D27A1" w:rsidRPr="00D34149" w:rsidTr="00F02B94">
        <w:trPr>
          <w:trHeight w:val="301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Реакция </w:t>
            </w:r>
          </w:p>
        </w:tc>
        <w:tc>
          <w:tcPr>
            <w:tcW w:w="5170" w:type="dxa"/>
          </w:tcPr>
          <w:p w:rsidR="009D27A1" w:rsidRPr="00D34149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Щелочная (синий)</w:t>
            </w:r>
          </w:p>
        </w:tc>
      </w:tr>
      <w:tr w:rsidR="009D27A1" w:rsidRPr="00094DB5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>Относительная плотность</w:t>
            </w:r>
          </w:p>
        </w:tc>
        <w:tc>
          <w:tcPr>
            <w:tcW w:w="5170" w:type="dxa"/>
          </w:tcPr>
          <w:p w:rsidR="009D27A1" w:rsidRPr="00094DB5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1,025</w:t>
            </w:r>
          </w:p>
        </w:tc>
      </w:tr>
      <w:tr w:rsidR="009D27A1" w:rsidTr="00F02B94">
        <w:trPr>
          <w:trHeight w:val="334"/>
        </w:trPr>
        <w:tc>
          <w:tcPr>
            <w:tcW w:w="5170" w:type="dxa"/>
          </w:tcPr>
          <w:p w:rsidR="009D27A1" w:rsidRPr="006908E9" w:rsidRDefault="009D27A1" w:rsidP="00F02B94">
            <w:pPr>
              <w:pStyle w:val="a3"/>
              <w:spacing w:before="2"/>
              <w:jc w:val="center"/>
              <w:rPr>
                <w:b/>
                <w:bCs/>
                <w:sz w:val="26"/>
              </w:rPr>
            </w:pPr>
            <w:r w:rsidRPr="006908E9">
              <w:rPr>
                <w:b/>
                <w:bCs/>
                <w:sz w:val="26"/>
              </w:rPr>
              <w:t>Химические свойства</w:t>
            </w:r>
          </w:p>
        </w:tc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</w:p>
        </w:tc>
      </w:tr>
      <w:tr w:rsidR="009D27A1" w:rsidRPr="00094DB5" w:rsidTr="00F02B94">
        <w:trPr>
          <w:trHeight w:val="301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>Белок (3</w:t>
            </w:r>
            <w:r w:rsidR="005E7397">
              <w:rPr>
                <w:sz w:val="26"/>
              </w:rPr>
              <w:t>%</w:t>
            </w:r>
            <w:r>
              <w:rPr>
                <w:sz w:val="26"/>
              </w:rPr>
              <w:t xml:space="preserve">ССК) </w:t>
            </w:r>
          </w:p>
        </w:tc>
        <w:tc>
          <w:tcPr>
            <w:tcW w:w="5170" w:type="dxa"/>
          </w:tcPr>
          <w:p w:rsidR="009D27A1" w:rsidRPr="00094DB5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Е=0,305 ; С=более 1г/л</w:t>
            </w:r>
          </w:p>
        </w:tc>
      </w:tr>
      <w:tr w:rsidR="009D27A1" w:rsidRPr="00094DB5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Белок (20 </w:t>
            </w:r>
            <w:r w:rsidR="005E7397">
              <w:rPr>
                <w:sz w:val="26"/>
              </w:rPr>
              <w:t>%</w:t>
            </w:r>
            <w:r>
              <w:rPr>
                <w:sz w:val="26"/>
              </w:rPr>
              <w:t xml:space="preserve">ССК) </w:t>
            </w:r>
          </w:p>
        </w:tc>
        <w:tc>
          <w:tcPr>
            <w:tcW w:w="5170" w:type="dxa"/>
          </w:tcPr>
          <w:p w:rsidR="009D27A1" w:rsidRPr="00094DB5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9D27A1" w:rsidRPr="00094DB5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>Глюкоза (ГА)</w:t>
            </w:r>
          </w:p>
        </w:tc>
        <w:tc>
          <w:tcPr>
            <w:tcW w:w="5170" w:type="dxa"/>
          </w:tcPr>
          <w:p w:rsidR="009D27A1" w:rsidRPr="00094DB5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9D27A1" w:rsidRPr="00AC3700" w:rsidTr="00F02B94">
        <w:trPr>
          <w:trHeight w:val="638"/>
        </w:trPr>
        <w:tc>
          <w:tcPr>
            <w:tcW w:w="5170" w:type="dxa"/>
          </w:tcPr>
          <w:p w:rsidR="009D27A1" w:rsidRDefault="005E7397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>Ацетоновые тела (тест-полоски)</w:t>
            </w:r>
          </w:p>
        </w:tc>
        <w:tc>
          <w:tcPr>
            <w:tcW w:w="5170" w:type="dxa"/>
          </w:tcPr>
          <w:p w:rsidR="009D27A1" w:rsidRPr="00AC3700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9D27A1" w:rsidRPr="00AC3700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>Уробилин</w:t>
            </w:r>
            <w:r w:rsidR="005E7397">
              <w:rPr>
                <w:sz w:val="26"/>
              </w:rPr>
              <w:t xml:space="preserve"> (тест-полоски)</w:t>
            </w:r>
          </w:p>
        </w:tc>
        <w:tc>
          <w:tcPr>
            <w:tcW w:w="5170" w:type="dxa"/>
          </w:tcPr>
          <w:p w:rsidR="009D27A1" w:rsidRPr="00AC3700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9D27A1" w:rsidRPr="00AC3700" w:rsidTr="00F02B94">
        <w:trPr>
          <w:trHeight w:val="301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Билирубин </w:t>
            </w:r>
            <w:r w:rsidR="005E7397">
              <w:rPr>
                <w:sz w:val="26"/>
              </w:rPr>
              <w:t>(тест-полоски)</w:t>
            </w:r>
          </w:p>
        </w:tc>
        <w:tc>
          <w:tcPr>
            <w:tcW w:w="5170" w:type="dxa"/>
          </w:tcPr>
          <w:p w:rsidR="009D27A1" w:rsidRPr="00AC3700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9D27A1" w:rsidRPr="00AC3700" w:rsidTr="00F02B94">
        <w:trPr>
          <w:trHeight w:val="334"/>
        </w:trPr>
        <w:tc>
          <w:tcPr>
            <w:tcW w:w="5170" w:type="dxa"/>
          </w:tcPr>
          <w:p w:rsidR="009D27A1" w:rsidRDefault="009D27A1" w:rsidP="00F02B94">
            <w:pPr>
              <w:pStyle w:val="a3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Кровяной пигмент </w:t>
            </w:r>
            <w:r w:rsidR="005E7397">
              <w:rPr>
                <w:sz w:val="26"/>
              </w:rPr>
              <w:t>(тест-полоски)</w:t>
            </w:r>
          </w:p>
        </w:tc>
        <w:tc>
          <w:tcPr>
            <w:tcW w:w="5170" w:type="dxa"/>
          </w:tcPr>
          <w:p w:rsidR="009D27A1" w:rsidRPr="00AC3700" w:rsidRDefault="009D27A1" w:rsidP="00F02B94">
            <w:pPr>
              <w:pStyle w:val="a3"/>
              <w:spacing w:before="2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</w:tbl>
    <w:p w:rsidR="00F02B94" w:rsidRDefault="00F02B94" w:rsidP="00815886">
      <w:pPr>
        <w:pStyle w:val="a3"/>
        <w:spacing w:before="2"/>
      </w:pPr>
    </w:p>
    <w:p w:rsidR="00815886" w:rsidRDefault="0001277D" w:rsidP="00A717C3">
      <w:pPr>
        <w:pStyle w:val="a3"/>
        <w:spacing w:before="2"/>
        <w:ind w:left="426"/>
        <w:jc w:val="both"/>
        <w:rPr>
          <w:sz w:val="26"/>
        </w:rPr>
      </w:pPr>
      <w:r>
        <w:t xml:space="preserve">Вывод: </w:t>
      </w:r>
      <w:r w:rsidR="00815886">
        <w:rPr>
          <w:sz w:val="26"/>
        </w:rPr>
        <w:t xml:space="preserve">При определении физических свойств мочи проба имеет цвет – крепкий чай, что бывает при гемолитический желтухах. Мутность мочи говорит о присутствии в ней солей при нарушении обмена веществ. Щелочная реакция бывает при цистите, рвоте, поносе, пиелонефрите, беременности. </w:t>
      </w:r>
    </w:p>
    <w:p w:rsidR="00815886" w:rsidRPr="003A5FD1" w:rsidRDefault="00815886" w:rsidP="00A717C3">
      <w:pPr>
        <w:pStyle w:val="a3"/>
        <w:spacing w:before="2"/>
        <w:ind w:left="426"/>
        <w:jc w:val="both"/>
        <w:rPr>
          <w:sz w:val="26"/>
        </w:rPr>
      </w:pPr>
      <w:r>
        <w:rPr>
          <w:sz w:val="26"/>
        </w:rPr>
        <w:t xml:space="preserve">При определении химических свойств методом 3% ССК содержание белка превышает 1г/л, что говорит о почечной протеинурии. Методом 20% ССК также обнаружен белок, которого в норме быть не должно.  </w:t>
      </w:r>
    </w:p>
    <w:p w:rsidR="0001277D" w:rsidRPr="009D27A1" w:rsidRDefault="0001277D" w:rsidP="00C315C8">
      <w:pPr>
        <w:tabs>
          <w:tab w:val="left" w:pos="595"/>
        </w:tabs>
        <w:ind w:right="4754"/>
        <w:jc w:val="both"/>
        <w:rPr>
          <w:sz w:val="28"/>
        </w:rPr>
      </w:pPr>
    </w:p>
    <w:p w:rsidR="00651470" w:rsidRPr="008E05C3" w:rsidRDefault="004F5212" w:rsidP="000A399F">
      <w:pPr>
        <w:pStyle w:val="a4"/>
        <w:numPr>
          <w:ilvl w:val="0"/>
          <w:numId w:val="23"/>
        </w:numPr>
        <w:tabs>
          <w:tab w:val="left" w:pos="594"/>
        </w:tabs>
        <w:jc w:val="both"/>
        <w:rPr>
          <w:sz w:val="28"/>
        </w:rPr>
      </w:pPr>
      <w:r w:rsidRPr="008E05C3">
        <w:rPr>
          <w:sz w:val="28"/>
        </w:rPr>
        <w:t>Решить</w:t>
      </w:r>
      <w:r w:rsidRPr="008E05C3">
        <w:rPr>
          <w:spacing w:val="-4"/>
          <w:sz w:val="28"/>
        </w:rPr>
        <w:t xml:space="preserve"> </w:t>
      </w:r>
      <w:r w:rsidRPr="008E05C3">
        <w:rPr>
          <w:sz w:val="28"/>
        </w:rPr>
        <w:t>задачи:</w:t>
      </w:r>
    </w:p>
    <w:p w:rsidR="00651470" w:rsidRDefault="00651470" w:rsidP="00A717C3">
      <w:pPr>
        <w:pStyle w:val="a3"/>
        <w:spacing w:before="4"/>
        <w:ind w:left="426"/>
        <w:jc w:val="both"/>
      </w:pPr>
    </w:p>
    <w:p w:rsidR="00651470" w:rsidRDefault="004F5212" w:rsidP="00A717C3">
      <w:pPr>
        <w:ind w:left="426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</w:p>
    <w:p w:rsidR="00651470" w:rsidRDefault="004F5212" w:rsidP="00A717C3">
      <w:pPr>
        <w:pStyle w:val="a3"/>
        <w:spacing w:before="244" w:line="276" w:lineRule="auto"/>
        <w:ind w:left="426" w:right="539" w:firstLine="708"/>
        <w:jc w:val="both"/>
      </w:pPr>
      <w:r>
        <w:t>Рассчитайте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моче,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методом Брандберга- Робертса- Стольникова нитевидное колечко появилось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наслоения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наслоения</w:t>
      </w:r>
      <w:r>
        <w:rPr>
          <w:spacing w:val="1"/>
        </w:rPr>
        <w:t xml:space="preserve"> </w:t>
      </w:r>
      <w:r>
        <w:t>разведенной в соответствующее количество раз мочи нитевидное колечко</w:t>
      </w:r>
      <w:r>
        <w:rPr>
          <w:spacing w:val="1"/>
        </w:rPr>
        <w:t xml:space="preserve"> </w:t>
      </w:r>
      <w:r>
        <w:t>появилось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 минуты.</w:t>
      </w:r>
    </w:p>
    <w:p w:rsidR="00DF7282" w:rsidRDefault="00DF7282" w:rsidP="00A717C3">
      <w:pPr>
        <w:pStyle w:val="a3"/>
        <w:spacing w:before="244"/>
        <w:ind w:left="426" w:right="539"/>
        <w:jc w:val="both"/>
      </w:pPr>
      <w:r>
        <w:t xml:space="preserve">Расчёт по формуле: </w:t>
      </w:r>
    </w:p>
    <w:p w:rsidR="00DF7282" w:rsidRDefault="00862F4E" w:rsidP="00A717C3">
      <w:pPr>
        <w:pStyle w:val="a3"/>
        <w:spacing w:before="244"/>
        <w:ind w:left="426" w:right="539"/>
        <w:jc w:val="both"/>
      </w:pPr>
      <w:r>
        <w:t>Кол-во белка=</w:t>
      </w:r>
      <w:r w:rsidR="00DF7282">
        <w:t xml:space="preserve">0,033г/л*разведение*поправка </w:t>
      </w:r>
    </w:p>
    <w:p w:rsidR="00DF7282" w:rsidRDefault="00DF7282" w:rsidP="00A717C3">
      <w:pPr>
        <w:pStyle w:val="a3"/>
        <w:spacing w:before="244"/>
        <w:ind w:left="426" w:right="539"/>
        <w:jc w:val="both"/>
      </w:pPr>
      <w:r>
        <w:t xml:space="preserve">Решение: </w:t>
      </w:r>
      <w:r w:rsidRPr="0068381E">
        <w:t>0,033</w:t>
      </w:r>
      <w:r>
        <w:t>г/л*2*1,062 = 0,070092г/л</w:t>
      </w:r>
    </w:p>
    <w:p w:rsidR="00DF7282" w:rsidRPr="00CC2701" w:rsidRDefault="00DF7282" w:rsidP="00A717C3">
      <w:pPr>
        <w:pStyle w:val="a3"/>
        <w:spacing w:before="244"/>
        <w:ind w:left="426" w:right="539"/>
        <w:jc w:val="both"/>
      </w:pPr>
      <w:r>
        <w:t>Вывод: Количество белка составляет 0,070092г/л. Внепочечная протеинурия.</w:t>
      </w:r>
      <w:r w:rsidR="00D616B1">
        <w:t xml:space="preserve"> Может быть при цистите, уретритах, кольпитах.</w:t>
      </w:r>
    </w:p>
    <w:p w:rsidR="00DF7282" w:rsidRDefault="00DF7282" w:rsidP="00A717C3">
      <w:pPr>
        <w:pStyle w:val="a3"/>
        <w:spacing w:before="244" w:line="276" w:lineRule="auto"/>
        <w:ind w:left="426" w:right="539" w:firstLine="708"/>
        <w:jc w:val="both"/>
      </w:pPr>
    </w:p>
    <w:p w:rsidR="00651470" w:rsidRDefault="004F5212" w:rsidP="00A717C3">
      <w:pPr>
        <w:spacing w:before="206"/>
        <w:ind w:left="426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</w:p>
    <w:p w:rsidR="00651470" w:rsidRDefault="004F5212" w:rsidP="00A717C3">
      <w:pPr>
        <w:pStyle w:val="a3"/>
        <w:spacing w:before="242" w:line="276" w:lineRule="auto"/>
        <w:ind w:left="426" w:right="539" w:firstLine="708"/>
        <w:jc w:val="both"/>
      </w:pPr>
      <w:r>
        <w:t>Рассчитайте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моче,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методом Брандберга- Робертса- Стольникова сразу после наслоения цельной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широкое,</w:t>
      </w:r>
      <w:r>
        <w:rPr>
          <w:spacing w:val="1"/>
        </w:rPr>
        <w:t xml:space="preserve"> </w:t>
      </w:r>
      <w:r>
        <w:t>рыхлое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наслоения</w:t>
      </w:r>
      <w:r>
        <w:rPr>
          <w:spacing w:val="1"/>
        </w:rPr>
        <w:t xml:space="preserve"> </w:t>
      </w:r>
      <w:r>
        <w:t>разведенной в соответствии с методикой мочи нитевидное колечко появилось</w:t>
      </w:r>
      <w:r>
        <w:rPr>
          <w:spacing w:val="-6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 минуты</w:t>
      </w:r>
      <w:r w:rsidR="00F02B94">
        <w:t>.</w:t>
      </w:r>
    </w:p>
    <w:p w:rsidR="00DF7282" w:rsidRDefault="00DF7282" w:rsidP="00A717C3">
      <w:pPr>
        <w:pStyle w:val="a3"/>
        <w:spacing w:before="244"/>
        <w:ind w:left="426" w:right="539"/>
        <w:jc w:val="both"/>
      </w:pPr>
      <w:r>
        <w:t xml:space="preserve">Расчёт по формуле: </w:t>
      </w:r>
    </w:p>
    <w:p w:rsidR="00DF7282" w:rsidRDefault="00862F4E" w:rsidP="00A717C3">
      <w:pPr>
        <w:pStyle w:val="a3"/>
        <w:spacing w:before="244"/>
        <w:ind w:left="426" w:right="539"/>
        <w:jc w:val="both"/>
      </w:pPr>
      <w:r>
        <w:t>Кол-во белка=</w:t>
      </w:r>
      <w:r w:rsidR="00DF7282">
        <w:t xml:space="preserve">0,033г/л*разведение*поправка </w:t>
      </w:r>
    </w:p>
    <w:p w:rsidR="00DF7282" w:rsidRDefault="00DF7282" w:rsidP="00A717C3">
      <w:pPr>
        <w:pStyle w:val="a3"/>
        <w:spacing w:before="242"/>
        <w:ind w:left="426" w:right="539"/>
        <w:jc w:val="both"/>
      </w:pPr>
      <w:r>
        <w:t>Решение: 0,0,33г/л*2*0,937 = 0,061842г/л</w:t>
      </w:r>
    </w:p>
    <w:p w:rsidR="00D616B1" w:rsidRPr="00CC2701" w:rsidRDefault="00D616B1" w:rsidP="00A717C3">
      <w:pPr>
        <w:pStyle w:val="a3"/>
        <w:spacing w:before="244"/>
        <w:ind w:left="426" w:right="539"/>
        <w:jc w:val="both"/>
      </w:pPr>
      <w:r>
        <w:t>Вывод: Количество белка составляет 0,061842г/л. Внепочечная протеинурия. Может быть при цистите, уретритах, кольпитах.</w:t>
      </w:r>
    </w:p>
    <w:p w:rsidR="00651470" w:rsidRDefault="004F5212" w:rsidP="00A717C3">
      <w:pPr>
        <w:spacing w:before="206"/>
        <w:ind w:left="426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</w:p>
    <w:p w:rsidR="00651470" w:rsidRDefault="004F5212" w:rsidP="00A717C3">
      <w:pPr>
        <w:pStyle w:val="a3"/>
        <w:spacing w:before="244" w:line="276" w:lineRule="auto"/>
        <w:ind w:left="426" w:right="537" w:firstLine="708"/>
        <w:jc w:val="both"/>
      </w:pPr>
      <w:r>
        <w:t>При наслоении цельной мочи на реактив Ларионовой сразу появилось</w:t>
      </w:r>
      <w:r>
        <w:rPr>
          <w:spacing w:val="1"/>
        </w:rPr>
        <w:t xml:space="preserve"> </w:t>
      </w:r>
      <w:r>
        <w:t>компактное кольцо. После предусмотренного методикой разведения мочи в 8</w:t>
      </w:r>
      <w:r>
        <w:rPr>
          <w:spacing w:val="-67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нитевидное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минуты.</w:t>
      </w:r>
      <w:r>
        <w:rPr>
          <w:spacing w:val="71"/>
        </w:rPr>
        <w:t xml:space="preserve"> </w:t>
      </w:r>
      <w:r>
        <w:t>Рассчитайте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моче.</w:t>
      </w:r>
    </w:p>
    <w:p w:rsidR="00651470" w:rsidRDefault="00651470" w:rsidP="00A717C3">
      <w:pPr>
        <w:spacing w:line="276" w:lineRule="auto"/>
        <w:ind w:left="426"/>
        <w:jc w:val="both"/>
      </w:pPr>
    </w:p>
    <w:p w:rsidR="00DF7282" w:rsidRDefault="00DF7282" w:rsidP="00A717C3">
      <w:pPr>
        <w:pStyle w:val="a3"/>
        <w:spacing w:before="244"/>
        <w:ind w:left="426" w:right="539"/>
        <w:jc w:val="both"/>
      </w:pPr>
      <w:r>
        <w:t xml:space="preserve">Расчёт по формуле: </w:t>
      </w:r>
    </w:p>
    <w:p w:rsidR="00DF7282" w:rsidRDefault="00862F4E" w:rsidP="00A717C3">
      <w:pPr>
        <w:pStyle w:val="a3"/>
        <w:spacing w:before="244"/>
        <w:ind w:left="426" w:right="539"/>
        <w:jc w:val="both"/>
      </w:pPr>
      <w:r>
        <w:t>Кол-во белка=</w:t>
      </w:r>
      <w:r w:rsidR="00DF7282">
        <w:t xml:space="preserve">0,033г/л*разведение*поправка </w:t>
      </w:r>
    </w:p>
    <w:p w:rsidR="00DF7282" w:rsidRPr="004F3B18" w:rsidRDefault="00DF7282" w:rsidP="00A717C3">
      <w:pPr>
        <w:ind w:left="426"/>
        <w:jc w:val="both"/>
        <w:rPr>
          <w:sz w:val="28"/>
          <w:szCs w:val="28"/>
        </w:rPr>
      </w:pPr>
      <w:r w:rsidRPr="00196338">
        <w:rPr>
          <w:sz w:val="28"/>
          <w:szCs w:val="28"/>
        </w:rPr>
        <w:t>Решение: 0,033г/л*8*0,875 = 0,22044г/л</w:t>
      </w:r>
    </w:p>
    <w:p w:rsidR="00D616B1" w:rsidRPr="00CC2701" w:rsidRDefault="00D616B1" w:rsidP="00A717C3">
      <w:pPr>
        <w:pStyle w:val="a3"/>
        <w:spacing w:before="244"/>
        <w:ind w:left="426" w:right="539"/>
        <w:jc w:val="both"/>
      </w:pPr>
      <w:r>
        <w:t>Вывод: Количество белка составляет 0,22044г/л. Внепочечная протеинурия. Может быть при цистите, уретритах, кольпитах.</w:t>
      </w:r>
    </w:p>
    <w:p w:rsidR="00DF7282" w:rsidRDefault="00DF7282" w:rsidP="00DF7282">
      <w:pPr>
        <w:spacing w:line="276" w:lineRule="auto"/>
        <w:jc w:val="both"/>
        <w:sectPr w:rsidR="00DF7282">
          <w:footerReference w:type="default" r:id="rId16"/>
          <w:pgSz w:w="11910" w:h="16840"/>
          <w:pgMar w:top="1040" w:right="880" w:bottom="980" w:left="820" w:header="0" w:footer="782" w:gutter="0"/>
          <w:cols w:space="720"/>
        </w:sectPr>
      </w:pPr>
    </w:p>
    <w:p w:rsidR="00651470" w:rsidRDefault="004F5212">
      <w:pPr>
        <w:pStyle w:val="1"/>
        <w:spacing w:before="72"/>
        <w:ind w:left="598"/>
      </w:pPr>
      <w:r>
        <w:lastRenderedPageBreak/>
        <w:t>День</w:t>
      </w:r>
      <w:r>
        <w:rPr>
          <w:spacing w:val="-1"/>
        </w:rPr>
        <w:t xml:space="preserve"> </w:t>
      </w:r>
      <w:r>
        <w:t>4.</w:t>
      </w:r>
    </w:p>
    <w:p w:rsidR="00651470" w:rsidRPr="00A123D0" w:rsidRDefault="004F5212" w:rsidP="00A123D0">
      <w:pPr>
        <w:spacing w:before="2"/>
        <w:ind w:left="59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Микроскопия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ориентировочным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 Нечипоренко.</w:t>
      </w:r>
    </w:p>
    <w:p w:rsidR="00651470" w:rsidRDefault="00651470">
      <w:pPr>
        <w:pStyle w:val="a3"/>
        <w:spacing w:before="6"/>
        <w:rPr>
          <w:b/>
          <w:sz w:val="25"/>
        </w:rPr>
      </w:pPr>
    </w:p>
    <w:p w:rsidR="00A32636" w:rsidRDefault="004F5212">
      <w:pPr>
        <w:pStyle w:val="a4"/>
        <w:numPr>
          <w:ilvl w:val="1"/>
          <w:numId w:val="2"/>
        </w:numPr>
        <w:tabs>
          <w:tab w:val="left" w:pos="812"/>
        </w:tabs>
        <w:spacing w:line="322" w:lineRule="exact"/>
        <w:ind w:hanging="214"/>
        <w:rPr>
          <w:sz w:val="28"/>
        </w:rPr>
      </w:pPr>
      <w:r w:rsidRPr="00A32636">
        <w:rPr>
          <w:sz w:val="28"/>
        </w:rPr>
        <w:t>Записать</w:t>
      </w:r>
      <w:r w:rsidRPr="00A32636">
        <w:rPr>
          <w:spacing w:val="-4"/>
          <w:sz w:val="28"/>
        </w:rPr>
        <w:t xml:space="preserve"> </w:t>
      </w:r>
      <w:r w:rsidRPr="00A32636">
        <w:rPr>
          <w:sz w:val="28"/>
        </w:rPr>
        <w:t>методику,</w:t>
      </w:r>
      <w:r w:rsidRPr="00A32636">
        <w:rPr>
          <w:spacing w:val="-3"/>
          <w:sz w:val="28"/>
        </w:rPr>
        <w:t xml:space="preserve"> </w:t>
      </w:r>
      <w:r w:rsidRPr="00A32636">
        <w:rPr>
          <w:sz w:val="28"/>
        </w:rPr>
        <w:t>принцип</w:t>
      </w:r>
      <w:r w:rsidRPr="00A32636">
        <w:rPr>
          <w:spacing w:val="-3"/>
          <w:sz w:val="28"/>
        </w:rPr>
        <w:t xml:space="preserve"> </w:t>
      </w:r>
      <w:r w:rsidRPr="00A32636">
        <w:rPr>
          <w:sz w:val="28"/>
        </w:rPr>
        <w:t>метода,</w:t>
      </w:r>
      <w:r w:rsidRPr="00A32636">
        <w:rPr>
          <w:spacing w:val="-6"/>
          <w:sz w:val="28"/>
        </w:rPr>
        <w:t xml:space="preserve"> </w:t>
      </w:r>
      <w:r w:rsidRPr="00A32636">
        <w:rPr>
          <w:sz w:val="28"/>
        </w:rPr>
        <w:t>реактивы</w:t>
      </w:r>
      <w:r w:rsidRPr="00A32636">
        <w:rPr>
          <w:spacing w:val="-5"/>
          <w:sz w:val="28"/>
        </w:rPr>
        <w:t xml:space="preserve"> </w:t>
      </w:r>
      <w:r w:rsidRPr="00A32636">
        <w:rPr>
          <w:sz w:val="28"/>
        </w:rPr>
        <w:t>и</w:t>
      </w:r>
      <w:r w:rsidRPr="00A32636">
        <w:rPr>
          <w:spacing w:val="-3"/>
          <w:sz w:val="28"/>
        </w:rPr>
        <w:t xml:space="preserve"> </w:t>
      </w:r>
      <w:r w:rsidRPr="00A32636">
        <w:rPr>
          <w:sz w:val="28"/>
        </w:rPr>
        <w:t>ход</w:t>
      </w:r>
      <w:r w:rsidRPr="00A32636">
        <w:rPr>
          <w:spacing w:val="-1"/>
          <w:sz w:val="28"/>
        </w:rPr>
        <w:t xml:space="preserve"> </w:t>
      </w:r>
      <w:r w:rsidRPr="00A32636">
        <w:rPr>
          <w:sz w:val="28"/>
        </w:rPr>
        <w:t>определения</w:t>
      </w:r>
    </w:p>
    <w:p w:rsidR="00F306BA" w:rsidRPr="00A32636" w:rsidRDefault="00F306BA" w:rsidP="00F306BA">
      <w:pPr>
        <w:pStyle w:val="a4"/>
        <w:tabs>
          <w:tab w:val="left" w:pos="812"/>
        </w:tabs>
        <w:spacing w:line="322" w:lineRule="exact"/>
        <w:ind w:left="811"/>
        <w:jc w:val="right"/>
        <w:rPr>
          <w:sz w:val="28"/>
        </w:rPr>
      </w:pPr>
    </w:p>
    <w:p w:rsidR="00E25D82" w:rsidRDefault="00E25D82" w:rsidP="000B11C3">
      <w:pPr>
        <w:widowControl/>
        <w:shd w:val="clear" w:color="auto" w:fill="FFFFFF"/>
        <w:autoSpaceDE/>
        <w:autoSpaceDN/>
        <w:ind w:left="567"/>
        <w:jc w:val="both"/>
        <w:rPr>
          <w:b/>
          <w:bCs/>
          <w:sz w:val="28"/>
          <w:szCs w:val="27"/>
          <w:lang w:eastAsia="ru-RU"/>
        </w:rPr>
      </w:pPr>
      <w:r>
        <w:rPr>
          <w:b/>
          <w:bCs/>
          <w:sz w:val="28"/>
          <w:szCs w:val="27"/>
          <w:lang w:eastAsia="ru-RU"/>
        </w:rPr>
        <w:t>1. Микроскопия нативного препарата осадка мочи.</w:t>
      </w:r>
    </w:p>
    <w:p w:rsidR="005F374C" w:rsidRDefault="005F374C" w:rsidP="000B11C3">
      <w:pPr>
        <w:widowControl/>
        <w:shd w:val="clear" w:color="auto" w:fill="FFFFFF"/>
        <w:autoSpaceDE/>
        <w:autoSpaceDN/>
        <w:ind w:left="567"/>
        <w:jc w:val="both"/>
        <w:rPr>
          <w:b/>
          <w:bCs/>
          <w:sz w:val="28"/>
          <w:szCs w:val="27"/>
          <w:lang w:eastAsia="ru-RU"/>
        </w:rPr>
      </w:pPr>
    </w:p>
    <w:p w:rsidR="00E25D82" w:rsidRPr="005F374C" w:rsidRDefault="00E25D82" w:rsidP="005F374C">
      <w:pPr>
        <w:widowControl/>
        <w:shd w:val="clear" w:color="auto" w:fill="FFFFFF"/>
        <w:autoSpaceDE/>
        <w:autoSpaceDN/>
        <w:spacing w:after="100" w:afterAutospacing="1"/>
        <w:ind w:left="567"/>
        <w:jc w:val="both"/>
        <w:rPr>
          <w:iCs/>
          <w:sz w:val="28"/>
          <w:szCs w:val="27"/>
          <w:lang w:eastAsia="ru-RU"/>
        </w:rPr>
      </w:pPr>
      <w:r w:rsidRPr="005F374C">
        <w:rPr>
          <w:iCs/>
          <w:sz w:val="28"/>
          <w:szCs w:val="27"/>
          <w:lang w:eastAsia="ru-RU"/>
        </w:rPr>
        <w:t>Принцип: Ориентировочный метод является более распространенным (используется при общеклиническом анализе мочи), но менее точным и дает лишь приблизительное представление о содержании элементов в осадке.</w:t>
      </w:r>
    </w:p>
    <w:p w:rsidR="00E25D82" w:rsidRPr="005F374C" w:rsidRDefault="00E25D82" w:rsidP="005F374C">
      <w:pPr>
        <w:widowControl/>
        <w:shd w:val="clear" w:color="auto" w:fill="FFFFFF"/>
        <w:autoSpaceDE/>
        <w:autoSpaceDN/>
        <w:spacing w:after="100" w:afterAutospacing="1"/>
        <w:ind w:left="567"/>
        <w:jc w:val="both"/>
        <w:rPr>
          <w:iCs/>
          <w:sz w:val="28"/>
          <w:szCs w:val="27"/>
          <w:lang w:eastAsia="ru-RU"/>
        </w:rPr>
      </w:pPr>
      <w:r w:rsidRPr="005F374C">
        <w:rPr>
          <w:iCs/>
          <w:sz w:val="28"/>
          <w:szCs w:val="27"/>
          <w:lang w:eastAsia="ru-RU"/>
        </w:rPr>
        <w:t>Ход исследования.</w:t>
      </w:r>
    </w:p>
    <w:p w:rsidR="00E25D82" w:rsidRPr="005F374C" w:rsidRDefault="00E25D82" w:rsidP="005F374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sz w:val="28"/>
          <w:szCs w:val="27"/>
          <w:lang w:eastAsia="ru-RU"/>
        </w:rPr>
      </w:pPr>
      <w:r w:rsidRPr="005F374C">
        <w:rPr>
          <w:sz w:val="28"/>
          <w:szCs w:val="27"/>
          <w:lang w:eastAsia="ru-RU"/>
        </w:rPr>
        <w:t>Перемешиваю мочу.</w:t>
      </w:r>
    </w:p>
    <w:p w:rsidR="005F374C" w:rsidRPr="005F374C" w:rsidRDefault="005F374C" w:rsidP="005F374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Наливают </w:t>
      </w:r>
      <w:r w:rsidRPr="00A32636">
        <w:rPr>
          <w:sz w:val="28"/>
          <w:szCs w:val="27"/>
          <w:lang w:eastAsia="ru-RU"/>
        </w:rPr>
        <w:t>точно 10мл мочи (если мочи мало, можно взять 5мл) в градуированную центрифужную пробирку</w:t>
      </w:r>
      <w:r>
        <w:rPr>
          <w:sz w:val="28"/>
          <w:szCs w:val="27"/>
          <w:lang w:eastAsia="ru-RU"/>
        </w:rPr>
        <w:t>.</w:t>
      </w:r>
    </w:p>
    <w:p w:rsidR="005F374C" w:rsidRPr="00A32636" w:rsidRDefault="005F374C" w:rsidP="005F374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Центрифугируют 5 минут при 2000 об/мин.</w:t>
      </w:r>
    </w:p>
    <w:p w:rsidR="005F374C" w:rsidRPr="00A32636" w:rsidRDefault="005F374C" w:rsidP="005F374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Пипеткой с хорошо оттянутым носиком отсасывают надосадочную жидкость, оставляя 0,5мл, если осадок маленькой, и 1,0 мл, если осадок большой (больше 0,5мл)</w:t>
      </w:r>
      <w:r>
        <w:rPr>
          <w:sz w:val="28"/>
          <w:szCs w:val="27"/>
          <w:lang w:eastAsia="ru-RU"/>
        </w:rPr>
        <w:t>.</w:t>
      </w:r>
    </w:p>
    <w:p w:rsidR="0095648C" w:rsidRPr="0095648C" w:rsidRDefault="005F374C" w:rsidP="0095648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sz w:val="28"/>
          <w:szCs w:val="27"/>
          <w:lang w:eastAsia="ru-RU"/>
        </w:rPr>
      </w:pPr>
      <w:r w:rsidRPr="0095648C">
        <w:rPr>
          <w:sz w:val="28"/>
          <w:szCs w:val="27"/>
          <w:lang w:eastAsia="ru-RU"/>
        </w:rPr>
        <w:t>На предметное стекло капают 1 каплю осадка и накрывают покровным стеклом так, чтобы не было пузырей.</w:t>
      </w:r>
    </w:p>
    <w:p w:rsidR="0095648C" w:rsidRPr="0095648C" w:rsidRDefault="0095648C" w:rsidP="0095648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sz w:val="28"/>
          <w:szCs w:val="27"/>
          <w:lang w:eastAsia="ru-RU"/>
        </w:rPr>
      </w:pPr>
      <w:r w:rsidRPr="0095648C">
        <w:rPr>
          <w:sz w:val="28"/>
          <w:szCs w:val="27"/>
          <w:lang w:eastAsia="ru-RU"/>
        </w:rPr>
        <w:t>Изучают препарат под малым увеличением (окуляр 8х/10х). Делают общий обзор, подсчитывают цилиндры, соли, слизь.</w:t>
      </w:r>
    </w:p>
    <w:p w:rsidR="005F374C" w:rsidRPr="0095648C" w:rsidRDefault="0095648C" w:rsidP="0095648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sz w:val="28"/>
          <w:szCs w:val="27"/>
          <w:lang w:eastAsia="ru-RU"/>
        </w:rPr>
      </w:pPr>
      <w:r w:rsidRPr="0095648C">
        <w:rPr>
          <w:sz w:val="28"/>
          <w:szCs w:val="27"/>
          <w:lang w:eastAsia="ru-RU"/>
        </w:rPr>
        <w:t>Потом под большим увеличением (40х). Посчитывают кол-во эритроцитов и лейкоцитов в п/зр. (всего 15 п/зр).</w:t>
      </w:r>
    </w:p>
    <w:p w:rsidR="00E25D82" w:rsidRDefault="00E25D82" w:rsidP="000B11C3">
      <w:pPr>
        <w:widowControl/>
        <w:shd w:val="clear" w:color="auto" w:fill="FFFFFF"/>
        <w:autoSpaceDE/>
        <w:autoSpaceDN/>
        <w:ind w:left="567"/>
        <w:jc w:val="both"/>
        <w:rPr>
          <w:b/>
          <w:bCs/>
          <w:sz w:val="28"/>
          <w:szCs w:val="27"/>
          <w:lang w:eastAsia="ru-RU"/>
        </w:rPr>
      </w:pPr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/>
        <w:jc w:val="both"/>
        <w:rPr>
          <w:b/>
          <w:bCs/>
          <w:sz w:val="28"/>
          <w:szCs w:val="27"/>
          <w:lang w:eastAsia="ru-RU"/>
        </w:rPr>
      </w:pPr>
      <w:r w:rsidRPr="00A32636">
        <w:rPr>
          <w:b/>
          <w:bCs/>
          <w:sz w:val="28"/>
          <w:szCs w:val="27"/>
          <w:lang w:eastAsia="ru-RU"/>
        </w:rPr>
        <w:t xml:space="preserve">2. </w:t>
      </w:r>
      <w:r>
        <w:rPr>
          <w:b/>
          <w:bCs/>
          <w:sz w:val="28"/>
          <w:szCs w:val="27"/>
          <w:lang w:eastAsia="ru-RU"/>
        </w:rPr>
        <w:t>Определение количества форменных элементов в 1 мл мочи по Нечипоренко.</w:t>
      </w:r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</w:p>
    <w:p w:rsidR="00A32636" w:rsidRPr="00A32636" w:rsidRDefault="00A32636" w:rsidP="000B11C3">
      <w:pPr>
        <w:widowControl/>
        <w:shd w:val="clear" w:color="auto" w:fill="FFFFFF"/>
        <w:autoSpaceDE/>
        <w:autoSpaceDN/>
        <w:spacing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iCs/>
          <w:sz w:val="28"/>
          <w:szCs w:val="27"/>
          <w:lang w:eastAsia="ru-RU"/>
        </w:rPr>
        <w:t>Принцип:</w:t>
      </w:r>
      <w:r w:rsidRPr="00A32636">
        <w:rPr>
          <w:iCs/>
          <w:sz w:val="28"/>
          <w:szCs w:val="27"/>
          <w:lang w:eastAsia="ru-RU"/>
        </w:rPr>
        <w:t> </w:t>
      </w:r>
      <w:r w:rsidRPr="00A32636">
        <w:rPr>
          <w:sz w:val="28"/>
          <w:szCs w:val="27"/>
          <w:lang w:eastAsia="ru-RU"/>
        </w:rPr>
        <w:t>Определение количества форменных элементов (эритроцитов, лейкоцитов, цилиндров) в 1мл мочи с помощью счетной камеры.</w:t>
      </w:r>
    </w:p>
    <w:p w:rsidR="00A32636" w:rsidRPr="00A32636" w:rsidRDefault="00A32636" w:rsidP="000B11C3">
      <w:pPr>
        <w:widowControl/>
        <w:shd w:val="clear" w:color="auto" w:fill="FFFFFF"/>
        <w:autoSpaceDE/>
        <w:autoSpaceDN/>
        <w:spacing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iCs/>
          <w:sz w:val="28"/>
          <w:szCs w:val="27"/>
          <w:lang w:eastAsia="ru-RU"/>
        </w:rPr>
        <w:t>Ход </w:t>
      </w:r>
      <w:r w:rsidRPr="00A32636">
        <w:rPr>
          <w:iCs/>
          <w:sz w:val="28"/>
          <w:szCs w:val="27"/>
          <w:lang w:eastAsia="ru-RU"/>
        </w:rPr>
        <w:t>исследования. 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Определяют рН мочи, так как в моче щелочной реакции может быть частичный распад клеточных элементов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Мочу тщательно перемешивают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Наливают </w:t>
      </w:r>
      <w:r w:rsidRPr="00A32636">
        <w:rPr>
          <w:sz w:val="28"/>
          <w:szCs w:val="27"/>
          <w:lang w:eastAsia="ru-RU"/>
        </w:rPr>
        <w:t>точно 10мл мочи (если мочи мало, можно взять 5мл) в градуированную центрифужную пробирку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Центрифугируют 5 минут при 2000 об/мин.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Пипеткой с хорошо оттянутым носиком отсасывают надосадочную жидкость, оставляя 0,5мл, если осадок маленькой, и 1,0 мл, если осадок большой (больше 0,5мл)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Подготавливают к работе счетную камеру Гор</w:t>
      </w:r>
      <w:r w:rsidR="00D82C22">
        <w:rPr>
          <w:sz w:val="28"/>
          <w:szCs w:val="27"/>
          <w:lang w:eastAsia="ru-RU"/>
        </w:rPr>
        <w:t>яева или Фукса-Розенталя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lastRenderedPageBreak/>
        <w:t>Оставшийся осадок тщате</w:t>
      </w:r>
      <w:r w:rsidR="00594D53">
        <w:rPr>
          <w:sz w:val="28"/>
          <w:szCs w:val="27"/>
          <w:lang w:eastAsia="ru-RU"/>
        </w:rPr>
        <w:t>льно перемешивают и стеклянной </w:t>
      </w:r>
      <w:r w:rsidRPr="00A32636">
        <w:rPr>
          <w:sz w:val="28"/>
          <w:szCs w:val="27"/>
          <w:lang w:eastAsia="ru-RU"/>
        </w:rPr>
        <w:t>палочкой с оплавленным концом или глазной пипеткой з</w:t>
      </w:r>
      <w:r w:rsidR="00DF767B">
        <w:rPr>
          <w:sz w:val="28"/>
          <w:szCs w:val="27"/>
          <w:lang w:eastAsia="ru-RU"/>
        </w:rPr>
        <w:t>аполняют счетную камеру.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Ждут 1-2 минуты, чтобы осели форменные элементы</w:t>
      </w:r>
      <w:r w:rsidR="00DF767B"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Подсчитывают отдельно эритроциты, лейкоциты и цилиндры по всей сетке камеры при условиях:</w:t>
      </w:r>
    </w:p>
    <w:p w:rsidR="00A32636" w:rsidRPr="005F374C" w:rsidRDefault="008D5C8A" w:rsidP="005F374C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3"/>
          <w:lang w:eastAsia="ru-RU"/>
        </w:rPr>
      </w:pPr>
      <w:r w:rsidRPr="005F374C">
        <w:rPr>
          <w:sz w:val="28"/>
          <w:szCs w:val="27"/>
          <w:lang w:eastAsia="ru-RU"/>
        </w:rPr>
        <w:t>Окуляр 7х или </w:t>
      </w:r>
      <w:r w:rsidR="00A32636" w:rsidRPr="005F374C">
        <w:rPr>
          <w:sz w:val="28"/>
          <w:szCs w:val="27"/>
          <w:lang w:eastAsia="ru-RU"/>
        </w:rPr>
        <w:t>10х</w:t>
      </w:r>
    </w:p>
    <w:p w:rsidR="00A32636" w:rsidRPr="005F374C" w:rsidRDefault="00A32636" w:rsidP="005F374C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3"/>
          <w:lang w:eastAsia="ru-RU"/>
        </w:rPr>
      </w:pPr>
      <w:r w:rsidRPr="005F374C">
        <w:rPr>
          <w:sz w:val="28"/>
          <w:szCs w:val="27"/>
          <w:lang w:eastAsia="ru-RU"/>
        </w:rPr>
        <w:t>Объектив 40х</w:t>
      </w:r>
    </w:p>
    <w:p w:rsidR="00A32636" w:rsidRPr="005F374C" w:rsidRDefault="00A32636" w:rsidP="005F374C">
      <w:pPr>
        <w:pStyle w:val="a4"/>
        <w:widowControl/>
        <w:numPr>
          <w:ilvl w:val="0"/>
          <w:numId w:val="42"/>
        </w:num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3"/>
          <w:lang w:eastAsia="ru-RU"/>
        </w:rPr>
      </w:pPr>
      <w:r w:rsidRPr="005F374C">
        <w:rPr>
          <w:sz w:val="28"/>
          <w:szCs w:val="27"/>
          <w:lang w:eastAsia="ru-RU"/>
        </w:rPr>
        <w:t>Конденсор опу</w:t>
      </w:r>
      <w:r w:rsidR="008D5C8A" w:rsidRPr="005F374C">
        <w:rPr>
          <w:sz w:val="28"/>
          <w:szCs w:val="27"/>
          <w:lang w:eastAsia="ru-RU"/>
        </w:rPr>
        <w:t xml:space="preserve">щен, диафрагма прикрыта </w:t>
      </w:r>
    </w:p>
    <w:p w:rsidR="00304D0E" w:rsidRDefault="00A32636" w:rsidP="000B11C3">
      <w:pPr>
        <w:pStyle w:val="a3"/>
        <w:spacing w:before="242" w:line="276" w:lineRule="auto"/>
        <w:ind w:left="567" w:right="257"/>
        <w:jc w:val="both"/>
      </w:pPr>
      <w:r w:rsidRPr="00A32636">
        <w:rPr>
          <w:szCs w:val="27"/>
          <w:lang w:eastAsia="ru-RU"/>
        </w:rPr>
        <w:t>Рассчитывают содержание форменных элементов в 1мл мочи по формуле</w:t>
      </w:r>
      <w:r w:rsidR="002212E9">
        <w:rPr>
          <w:szCs w:val="27"/>
          <w:lang w:eastAsia="ru-RU"/>
        </w:rPr>
        <w:t>:</w:t>
      </w:r>
      <w:r w:rsidR="00304D0E" w:rsidRPr="00304D0E">
        <w:t xml:space="preserve"> </w:t>
      </w:r>
    </w:p>
    <w:p w:rsidR="00A32636" w:rsidRPr="003B263B" w:rsidRDefault="00304D0E" w:rsidP="000B11C3">
      <w:pPr>
        <w:pStyle w:val="a3"/>
        <w:spacing w:before="242" w:line="276" w:lineRule="auto"/>
        <w:ind w:left="567" w:right="257"/>
        <w:jc w:val="both"/>
      </w:pPr>
      <w:r w:rsidRPr="003B263B">
        <w:rPr>
          <w:lang w:val="en-GB"/>
        </w:rPr>
        <w:t>X</w:t>
      </w:r>
      <w:r w:rsidRPr="003B263B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3,2</m:t>
                </m:r>
              </m:e>
            </m:d>
            <m: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 w:firstLine="284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  </w:t>
      </w:r>
      <w:r w:rsidRPr="00A32636">
        <w:rPr>
          <w:sz w:val="28"/>
          <w:szCs w:val="27"/>
          <w:lang w:eastAsia="ru-RU"/>
        </w:rPr>
        <w:t>А – количество подсчитанных элементов в счетной камере</w:t>
      </w:r>
      <w:r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 w:firstLine="284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>  </w:t>
      </w:r>
      <w:r w:rsidRPr="00A32636">
        <w:rPr>
          <w:sz w:val="28"/>
          <w:szCs w:val="27"/>
          <w:lang w:eastAsia="ru-RU"/>
        </w:rPr>
        <w:t>500(1000) – объем мочи в микролитрах, оставленный вместе с осадком</w:t>
      </w:r>
      <w:r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 w:firstLine="284"/>
        <w:jc w:val="both"/>
        <w:rPr>
          <w:rFonts w:ascii="Arial" w:hAnsi="Arial" w:cs="Arial"/>
          <w:sz w:val="24"/>
          <w:szCs w:val="23"/>
          <w:lang w:eastAsia="ru-RU"/>
        </w:rPr>
      </w:pPr>
      <w:r>
        <w:rPr>
          <w:sz w:val="28"/>
          <w:szCs w:val="27"/>
          <w:lang w:eastAsia="ru-RU"/>
        </w:rPr>
        <w:t xml:space="preserve">  </w:t>
      </w:r>
      <w:r w:rsidRPr="00A32636">
        <w:rPr>
          <w:sz w:val="28"/>
          <w:szCs w:val="27"/>
          <w:lang w:eastAsia="ru-RU"/>
        </w:rPr>
        <w:t>0,9(3,2) – объём счетной камеры Горяева (Фукса-Розенталя)</w:t>
      </w:r>
      <w:r>
        <w:rPr>
          <w:sz w:val="28"/>
          <w:szCs w:val="27"/>
          <w:lang w:eastAsia="ru-RU"/>
        </w:rPr>
        <w:t>.</w:t>
      </w:r>
    </w:p>
    <w:p w:rsidR="00A32636" w:rsidRPr="00A32636" w:rsidRDefault="00A32636" w:rsidP="000B11C3">
      <w:pPr>
        <w:widowControl/>
        <w:shd w:val="clear" w:color="auto" w:fill="FFFFFF"/>
        <w:autoSpaceDE/>
        <w:autoSpaceDN/>
        <w:ind w:left="567" w:firstLine="284"/>
        <w:jc w:val="both"/>
        <w:rPr>
          <w:rFonts w:ascii="Arial" w:hAnsi="Arial" w:cs="Arial"/>
          <w:sz w:val="24"/>
          <w:szCs w:val="23"/>
          <w:lang w:eastAsia="ru-RU"/>
        </w:rPr>
      </w:pPr>
      <w:r w:rsidRPr="00A32636">
        <w:rPr>
          <w:sz w:val="28"/>
          <w:szCs w:val="27"/>
          <w:lang w:eastAsia="ru-RU"/>
        </w:rPr>
        <w:t>  5(10) – количество мочи, взятое для центрифугирования, в мл</w:t>
      </w:r>
      <w:r>
        <w:rPr>
          <w:sz w:val="28"/>
          <w:szCs w:val="27"/>
          <w:lang w:eastAsia="ru-RU"/>
        </w:rPr>
        <w:t>.</w:t>
      </w:r>
    </w:p>
    <w:p w:rsidR="00651470" w:rsidRDefault="00651470" w:rsidP="000B11C3">
      <w:pPr>
        <w:pStyle w:val="a4"/>
        <w:tabs>
          <w:tab w:val="left" w:pos="812"/>
        </w:tabs>
        <w:spacing w:line="322" w:lineRule="exact"/>
        <w:ind w:left="567"/>
        <w:jc w:val="both"/>
        <w:rPr>
          <w:sz w:val="28"/>
        </w:rPr>
      </w:pPr>
    </w:p>
    <w:p w:rsidR="002212E9" w:rsidRPr="002212E9" w:rsidRDefault="004F5212" w:rsidP="000B11C3">
      <w:pPr>
        <w:pStyle w:val="a4"/>
        <w:numPr>
          <w:ilvl w:val="1"/>
          <w:numId w:val="2"/>
        </w:numPr>
        <w:tabs>
          <w:tab w:val="left" w:pos="993"/>
        </w:tabs>
        <w:ind w:left="709" w:right="1164" w:firstLine="0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8"/>
          <w:sz w:val="28"/>
        </w:rPr>
        <w:t xml:space="preserve"> </w:t>
      </w:r>
      <w:r>
        <w:rPr>
          <w:sz w:val="28"/>
        </w:rPr>
        <w:t>нативного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мочи.</w:t>
      </w:r>
      <w:r>
        <w:rPr>
          <w:spacing w:val="-67"/>
          <w:sz w:val="28"/>
        </w:rPr>
        <w:t xml:space="preserve"> </w:t>
      </w:r>
    </w:p>
    <w:p w:rsidR="00651470" w:rsidRDefault="004F5212" w:rsidP="000B11C3">
      <w:pPr>
        <w:pStyle w:val="a4"/>
        <w:numPr>
          <w:ilvl w:val="1"/>
          <w:numId w:val="2"/>
        </w:numPr>
        <w:tabs>
          <w:tab w:val="left" w:pos="993"/>
        </w:tabs>
        <w:ind w:left="709" w:right="1164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мочи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Нечипоренко</w:t>
      </w:r>
      <w:r w:rsidR="00F14E6D">
        <w:rPr>
          <w:sz w:val="28"/>
        </w:rPr>
        <w:t>.</w:t>
      </w:r>
    </w:p>
    <w:p w:rsidR="00651470" w:rsidRDefault="004F5212" w:rsidP="000B11C3">
      <w:pPr>
        <w:pStyle w:val="a4"/>
        <w:numPr>
          <w:ilvl w:val="2"/>
          <w:numId w:val="2"/>
        </w:numPr>
        <w:tabs>
          <w:tab w:val="left" w:pos="951"/>
        </w:tabs>
        <w:spacing w:line="321" w:lineRule="exact"/>
        <w:ind w:left="709" w:firstLine="0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бланка.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</w:p>
    <w:p w:rsidR="00F14E6D" w:rsidRDefault="00B46765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1. Микроскопия осадка:</w:t>
      </w:r>
    </w:p>
    <w:p w:rsidR="00A347D7" w:rsidRDefault="00A347D7" w:rsidP="00B46765">
      <w:pPr>
        <w:tabs>
          <w:tab w:val="left" w:pos="951"/>
        </w:tabs>
        <w:spacing w:line="321" w:lineRule="exact"/>
        <w:rPr>
          <w:sz w:val="28"/>
        </w:rPr>
        <w:sectPr w:rsidR="00A347D7">
          <w:pgSz w:w="11910" w:h="16840"/>
          <w:pgMar w:top="1040" w:right="880" w:bottom="980" w:left="820" w:header="0" w:footer="782" w:gutter="0"/>
          <w:cols w:space="720"/>
        </w:sectPr>
      </w:pP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lastRenderedPageBreak/>
        <w:t>1 п/зр:</w:t>
      </w:r>
      <w:r w:rsidR="00A347D7">
        <w:rPr>
          <w:sz w:val="28"/>
        </w:rPr>
        <w:t xml:space="preserve"> ничего</w:t>
      </w:r>
    </w:p>
    <w:p w:rsidR="00A347D7" w:rsidRDefault="00F14E6D" w:rsidP="00A347D7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2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гиалиновый цилиндр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3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A347D7" w:rsidRDefault="00F14E6D" w:rsidP="00A347D7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4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клетка плоского эпителия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5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6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7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гиалиновый цилиндр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8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lastRenderedPageBreak/>
        <w:t>9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10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11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12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</w:t>
      </w:r>
      <w:r w:rsidR="00B423DF">
        <w:rPr>
          <w:sz w:val="28"/>
        </w:rPr>
        <w:t>клетки</w:t>
      </w:r>
      <w:r w:rsidR="00A347D7">
        <w:rPr>
          <w:sz w:val="28"/>
        </w:rPr>
        <w:t xml:space="preserve"> плоского эпителия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13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14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  <w:r>
        <w:rPr>
          <w:sz w:val="28"/>
        </w:rPr>
        <w:t>15</w:t>
      </w:r>
      <w:r w:rsidRPr="00F14E6D">
        <w:rPr>
          <w:sz w:val="28"/>
        </w:rPr>
        <w:t xml:space="preserve"> </w:t>
      </w:r>
      <w:r>
        <w:rPr>
          <w:sz w:val="28"/>
        </w:rPr>
        <w:t>п/зр:</w:t>
      </w:r>
      <w:r w:rsidR="00A347D7">
        <w:rPr>
          <w:sz w:val="28"/>
        </w:rPr>
        <w:t xml:space="preserve"> ничего</w:t>
      </w:r>
    </w:p>
    <w:p w:rsidR="00A347D7" w:rsidRDefault="00A347D7" w:rsidP="00F14E6D">
      <w:pPr>
        <w:tabs>
          <w:tab w:val="left" w:pos="951"/>
        </w:tabs>
        <w:spacing w:line="321" w:lineRule="exact"/>
        <w:ind w:left="709"/>
        <w:rPr>
          <w:sz w:val="28"/>
        </w:rPr>
        <w:sectPr w:rsidR="00A347D7" w:rsidSect="00A347D7">
          <w:type w:val="continuous"/>
          <w:pgSz w:w="11910" w:h="16840"/>
          <w:pgMar w:top="1040" w:right="880" w:bottom="980" w:left="820" w:header="0" w:footer="782" w:gutter="0"/>
          <w:cols w:num="2" w:space="720"/>
        </w:sectPr>
      </w:pPr>
    </w:p>
    <w:p w:rsidR="00F14E6D" w:rsidRDefault="00F14E6D" w:rsidP="00F14E6D">
      <w:pPr>
        <w:tabs>
          <w:tab w:val="left" w:pos="951"/>
        </w:tabs>
        <w:spacing w:line="321" w:lineRule="exact"/>
        <w:ind w:left="709"/>
        <w:rPr>
          <w:sz w:val="28"/>
        </w:rPr>
      </w:pPr>
    </w:p>
    <w:p w:rsidR="00A347D7" w:rsidRDefault="00A347D7" w:rsidP="003124A7">
      <w:pPr>
        <w:tabs>
          <w:tab w:val="left" w:pos="951"/>
        </w:tabs>
        <w:spacing w:line="321" w:lineRule="exact"/>
        <w:ind w:left="709"/>
        <w:jc w:val="both"/>
        <w:rPr>
          <w:sz w:val="28"/>
        </w:rPr>
      </w:pPr>
      <w:r>
        <w:rPr>
          <w:sz w:val="28"/>
        </w:rPr>
        <w:t xml:space="preserve">Вывод: </w:t>
      </w:r>
      <w:r w:rsidR="00C61C0D">
        <w:rPr>
          <w:sz w:val="28"/>
        </w:rPr>
        <w:t>При микроскопии осадка мочи были выявлены гиалиновые цилиндры 2 в препарате, при норме 1-2 в препарате. Так же найдены клетки плоского эпителия 2 в препарате, что допускается при норме. Отклонений не выявлено.</w:t>
      </w:r>
    </w:p>
    <w:p w:rsidR="00326145" w:rsidRDefault="00326145" w:rsidP="00F14E6D">
      <w:pPr>
        <w:tabs>
          <w:tab w:val="left" w:pos="951"/>
        </w:tabs>
        <w:spacing w:line="321" w:lineRule="exact"/>
        <w:ind w:left="709"/>
        <w:rPr>
          <w:sz w:val="28"/>
        </w:rPr>
      </w:pPr>
    </w:p>
    <w:p w:rsidR="00B423DF" w:rsidRPr="00B46765" w:rsidRDefault="00B46765" w:rsidP="00B46765">
      <w:pPr>
        <w:pStyle w:val="a4"/>
        <w:numPr>
          <w:ilvl w:val="0"/>
          <w:numId w:val="34"/>
        </w:numPr>
        <w:tabs>
          <w:tab w:val="left" w:pos="951"/>
        </w:tabs>
        <w:spacing w:line="321" w:lineRule="exact"/>
        <w:rPr>
          <w:sz w:val="28"/>
        </w:rPr>
      </w:pPr>
      <w:r>
        <w:rPr>
          <w:sz w:val="28"/>
        </w:rPr>
        <w:t>Исследование по Нечипоренко: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3510"/>
        <w:gridCol w:w="2410"/>
      </w:tblGrid>
      <w:tr w:rsidR="004317DA" w:rsidTr="00612A18">
        <w:tc>
          <w:tcPr>
            <w:tcW w:w="3510" w:type="dxa"/>
          </w:tcPr>
          <w:p w:rsidR="004317DA" w:rsidRDefault="004317DA" w:rsidP="004317DA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Элементы осадка</w:t>
            </w:r>
          </w:p>
        </w:tc>
        <w:tc>
          <w:tcPr>
            <w:tcW w:w="2410" w:type="dxa"/>
          </w:tcPr>
          <w:p w:rsidR="004317DA" w:rsidRDefault="004317DA" w:rsidP="004317DA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Эпителиальные клетки:</w:t>
            </w:r>
          </w:p>
          <w:p w:rsidR="00B423DF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-полостного эпителия</w:t>
            </w:r>
          </w:p>
        </w:tc>
        <w:tc>
          <w:tcPr>
            <w:tcW w:w="2410" w:type="dxa"/>
          </w:tcPr>
          <w:p w:rsidR="004317DA" w:rsidRDefault="004317DA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</w:p>
          <w:p w:rsidR="00B423DF" w:rsidRDefault="00B423DF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-переходного эпителия</w:t>
            </w:r>
          </w:p>
        </w:tc>
        <w:tc>
          <w:tcPr>
            <w:tcW w:w="2410" w:type="dxa"/>
          </w:tcPr>
          <w:p w:rsidR="004317DA" w:rsidRDefault="00B423DF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-почечного эпителия</w:t>
            </w:r>
          </w:p>
        </w:tc>
        <w:tc>
          <w:tcPr>
            <w:tcW w:w="2410" w:type="dxa"/>
          </w:tcPr>
          <w:p w:rsidR="004317DA" w:rsidRDefault="00B423DF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Цилиндры: </w:t>
            </w:r>
          </w:p>
          <w:p w:rsidR="00B423DF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-гиалиновые</w:t>
            </w:r>
          </w:p>
        </w:tc>
        <w:tc>
          <w:tcPr>
            <w:tcW w:w="2410" w:type="dxa"/>
          </w:tcPr>
          <w:p w:rsidR="004317DA" w:rsidRDefault="004317DA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</w:p>
          <w:p w:rsidR="00B423DF" w:rsidRDefault="00B423DF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-восковидные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-лейкоцитарные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-эритроцитарные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-эпителиальные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-зернистые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317DA" w:rsidTr="00612A18">
        <w:tc>
          <w:tcPr>
            <w:tcW w:w="3510" w:type="dxa"/>
          </w:tcPr>
          <w:p w:rsidR="004317DA" w:rsidRDefault="00B423DF" w:rsidP="00F14E6D">
            <w:pPr>
              <w:tabs>
                <w:tab w:val="left" w:pos="9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410" w:type="dxa"/>
          </w:tcPr>
          <w:p w:rsidR="004317DA" w:rsidRDefault="00612A18" w:rsidP="00612A18">
            <w:pPr>
              <w:tabs>
                <w:tab w:val="left" w:pos="951"/>
              </w:tabs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94DB4" w:rsidRDefault="00894DB4" w:rsidP="00F14E6D">
      <w:pPr>
        <w:tabs>
          <w:tab w:val="left" w:pos="951"/>
        </w:tabs>
        <w:spacing w:line="321" w:lineRule="exact"/>
        <w:ind w:left="709"/>
        <w:rPr>
          <w:sz w:val="28"/>
        </w:rPr>
      </w:pPr>
    </w:p>
    <w:p w:rsidR="00612A18" w:rsidRPr="00D40D8C" w:rsidRDefault="00612A18" w:rsidP="00612A18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X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612A18" w:rsidRPr="00D40D8C" w:rsidRDefault="00612A18" w:rsidP="00612A18">
      <w:pPr>
        <w:pStyle w:val="a3"/>
        <w:spacing w:line="360" w:lineRule="auto"/>
        <w:ind w:left="595" w:right="255"/>
        <w:jc w:val="both"/>
      </w:pPr>
      <w:r>
        <w:t>Кл. плоского эпителия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2*500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31,25</w:t>
      </w:r>
    </w:p>
    <w:p w:rsidR="00612A18" w:rsidRPr="00D40D8C" w:rsidRDefault="00612A18" w:rsidP="00612A18">
      <w:pPr>
        <w:pStyle w:val="a3"/>
        <w:spacing w:line="360" w:lineRule="auto"/>
        <w:ind w:left="595" w:right="255"/>
        <w:jc w:val="both"/>
      </w:pPr>
      <w:r>
        <w:t xml:space="preserve">Кл. переходного эпителия </w:t>
      </w:r>
      <w:r w:rsidRPr="00D40D8C">
        <w:t xml:space="preserve">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1*500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14,3</w:t>
      </w:r>
    </w:p>
    <w:p w:rsidR="00612A18" w:rsidRPr="00612A18" w:rsidRDefault="00612A18" w:rsidP="00612A18">
      <w:pPr>
        <w:pStyle w:val="a3"/>
        <w:spacing w:line="360" w:lineRule="auto"/>
        <w:ind w:left="595" w:right="255"/>
        <w:jc w:val="both"/>
      </w:pPr>
      <w:r>
        <w:t>Гиалиновые цилиндры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3*500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=46,875</m:t>
        </m:r>
      </m:oMath>
    </w:p>
    <w:p w:rsidR="00612A18" w:rsidRDefault="00612A18" w:rsidP="00612A18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Leu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1*500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14,3</w:t>
      </w:r>
    </w:p>
    <w:p w:rsidR="00612A18" w:rsidRDefault="00612A18" w:rsidP="003124A7">
      <w:pPr>
        <w:pStyle w:val="a3"/>
        <w:ind w:left="595" w:right="255"/>
        <w:jc w:val="both"/>
      </w:pPr>
      <w:r>
        <w:t xml:space="preserve">Вывод: </w:t>
      </w:r>
      <w:r w:rsidR="003B263B">
        <w:t xml:space="preserve">При исследовании мочи по Нечипоренко и подсчётов результатов отклонения не выявлены. Элементы осадка в норме. </w:t>
      </w:r>
    </w:p>
    <w:p w:rsidR="00612A18" w:rsidRPr="00F14E6D" w:rsidRDefault="00612A18" w:rsidP="00612A18">
      <w:pPr>
        <w:tabs>
          <w:tab w:val="left" w:pos="951"/>
        </w:tabs>
        <w:spacing w:line="321" w:lineRule="exact"/>
        <w:rPr>
          <w:sz w:val="28"/>
        </w:rPr>
      </w:pPr>
    </w:p>
    <w:p w:rsidR="00651470" w:rsidRDefault="004F5212" w:rsidP="002212E9">
      <w:pPr>
        <w:pStyle w:val="a4"/>
        <w:numPr>
          <w:ilvl w:val="2"/>
          <w:numId w:val="2"/>
        </w:numPr>
        <w:tabs>
          <w:tab w:val="left" w:pos="1019"/>
        </w:tabs>
        <w:ind w:left="1018" w:hanging="281"/>
        <w:jc w:val="both"/>
        <w:rPr>
          <w:sz w:val="28"/>
        </w:rPr>
      </w:pPr>
      <w:r>
        <w:rPr>
          <w:sz w:val="28"/>
        </w:rPr>
        <w:t>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задачи:</w:t>
      </w:r>
    </w:p>
    <w:p w:rsidR="00651470" w:rsidRDefault="00651470" w:rsidP="002212E9">
      <w:pPr>
        <w:pStyle w:val="a3"/>
        <w:spacing w:before="7"/>
        <w:jc w:val="both"/>
      </w:pPr>
    </w:p>
    <w:p w:rsidR="00651470" w:rsidRDefault="004F5212" w:rsidP="002212E9">
      <w:pPr>
        <w:ind w:left="598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</w:p>
    <w:p w:rsidR="00651470" w:rsidRDefault="004F5212" w:rsidP="00B46765">
      <w:pPr>
        <w:pStyle w:val="a3"/>
        <w:spacing w:before="242"/>
        <w:ind w:left="598" w:right="257"/>
        <w:jc w:val="both"/>
      </w:pPr>
      <w:r>
        <w:t>Рассчитайте и оцените количество форменных элементов в 1мл мочи, если в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Фукса-Розенталя</w:t>
      </w:r>
      <w:r>
        <w:rPr>
          <w:spacing w:val="1"/>
        </w:rPr>
        <w:t xml:space="preserve"> </w:t>
      </w:r>
      <w:r>
        <w:t>подсчитано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лейкоцитов.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центрифугирования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10мл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отсасывания</w:t>
      </w:r>
      <w:r>
        <w:rPr>
          <w:spacing w:val="-1"/>
        </w:rPr>
        <w:t xml:space="preserve"> </w:t>
      </w:r>
      <w:r>
        <w:t>с надосадочной</w:t>
      </w:r>
      <w:r>
        <w:rPr>
          <w:spacing w:val="-1"/>
        </w:rPr>
        <w:t xml:space="preserve"> </w:t>
      </w:r>
      <w:r>
        <w:t>жидкостью</w:t>
      </w:r>
      <w:r>
        <w:rPr>
          <w:spacing w:val="-4"/>
        </w:rPr>
        <w:t xml:space="preserve"> </w:t>
      </w:r>
      <w:r>
        <w:t>оставлен</w:t>
      </w:r>
      <w:r>
        <w:rPr>
          <w:spacing w:val="-3"/>
        </w:rPr>
        <w:t xml:space="preserve"> </w:t>
      </w:r>
      <w:r>
        <w:t>1мл</w:t>
      </w:r>
      <w:r>
        <w:rPr>
          <w:spacing w:val="-1"/>
        </w:rPr>
        <w:t xml:space="preserve"> </w:t>
      </w:r>
      <w:r>
        <w:t>осадка.</w:t>
      </w:r>
    </w:p>
    <w:p w:rsidR="004B3E67" w:rsidRPr="00D40D8C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X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4B3E67" w:rsidRPr="00D40D8C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Er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30*1000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=937,5</m:t>
        </m:r>
      </m:oMath>
    </w:p>
    <w:p w:rsidR="004B3E67" w:rsidRPr="00D40D8C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Leu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50*1000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3,2*10</m:t>
            </m:r>
          </m:den>
        </m:f>
        <m:r>
          <m:rPr>
            <m:sty m:val="p"/>
          </m:rPr>
          <w:rPr>
            <w:rFonts w:ascii="Cambria Math" w:hAnsi="Cambria Math"/>
          </w:rPr>
          <m:t>=1562</m:t>
        </m:r>
      </m:oMath>
    </w:p>
    <w:p w:rsidR="004B3E67" w:rsidRPr="00AD6523" w:rsidRDefault="00AD6523" w:rsidP="00AD6523">
      <w:pPr>
        <w:pStyle w:val="a3"/>
        <w:spacing w:before="242" w:line="276" w:lineRule="auto"/>
        <w:ind w:left="598" w:right="257"/>
        <w:jc w:val="both"/>
      </w:pPr>
      <w:r>
        <w:t>Вывод:</w:t>
      </w:r>
      <w:r w:rsidR="00F571D2">
        <w:t xml:space="preserve"> Количество форменных элементов в норме.</w:t>
      </w:r>
    </w:p>
    <w:p w:rsidR="00651470" w:rsidRDefault="004F5212" w:rsidP="00C315C8">
      <w:pPr>
        <w:spacing w:before="207"/>
        <w:ind w:left="598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</w:p>
    <w:p w:rsidR="00651470" w:rsidRDefault="004F5212" w:rsidP="00B46765">
      <w:pPr>
        <w:pStyle w:val="a3"/>
        <w:spacing w:before="242"/>
        <w:ind w:left="595" w:right="255"/>
        <w:jc w:val="both"/>
      </w:pPr>
      <w:r>
        <w:t>Рассчитайте и оцените количество форменных элементов в 1мл мочи, если в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Фукса-Розенталя</w:t>
      </w:r>
      <w:r>
        <w:rPr>
          <w:spacing w:val="1"/>
        </w:rPr>
        <w:t xml:space="preserve"> </w:t>
      </w:r>
      <w:r>
        <w:t>подсчитано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лейкоцитов.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центрифугирования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10мл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отсасывания</w:t>
      </w:r>
      <w:r>
        <w:rPr>
          <w:spacing w:val="-1"/>
        </w:rPr>
        <w:t xml:space="preserve"> </w:t>
      </w:r>
      <w:r>
        <w:t>с надосадочной</w:t>
      </w:r>
      <w:r>
        <w:rPr>
          <w:spacing w:val="-1"/>
        </w:rPr>
        <w:t xml:space="preserve"> </w:t>
      </w:r>
      <w:r>
        <w:t>жидкостью</w:t>
      </w:r>
      <w:r>
        <w:rPr>
          <w:spacing w:val="-4"/>
        </w:rPr>
        <w:t xml:space="preserve"> </w:t>
      </w:r>
      <w:r>
        <w:t>оставлен</w:t>
      </w:r>
      <w:r>
        <w:rPr>
          <w:spacing w:val="-3"/>
        </w:rPr>
        <w:t xml:space="preserve"> </w:t>
      </w:r>
      <w:r>
        <w:t>1мл</w:t>
      </w:r>
      <w:r>
        <w:rPr>
          <w:spacing w:val="-1"/>
        </w:rPr>
        <w:t xml:space="preserve"> </w:t>
      </w:r>
      <w:r>
        <w:t>осадка.</w:t>
      </w:r>
    </w:p>
    <w:p w:rsidR="004B3E67" w:rsidRPr="00D40D8C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X</w:t>
      </w:r>
      <w:r w:rsidRPr="00D40D8C">
        <w:t xml:space="preserve"> = </w:t>
      </w:r>
      <m:oMath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3,2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4B3E67" w:rsidRPr="004B3E67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lastRenderedPageBreak/>
        <w:t>Er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180*1000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=5625</m:t>
        </m:r>
      </m:oMath>
    </w:p>
    <w:p w:rsidR="004B3E67" w:rsidRPr="004B3E67" w:rsidRDefault="004B3E67" w:rsidP="00AD6523">
      <w:pPr>
        <w:pStyle w:val="a3"/>
        <w:spacing w:line="360" w:lineRule="auto"/>
        <w:ind w:left="595" w:right="255"/>
        <w:jc w:val="both"/>
      </w:pPr>
      <w:r w:rsidRPr="004B3E67">
        <w:rPr>
          <w:lang w:val="en-GB"/>
        </w:rPr>
        <w:t>Leu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35*1000</m:t>
            </m:r>
          </m:num>
          <m:den>
            <m:r>
              <w:rPr>
                <w:rFonts w:ascii="Cambria Math" w:hAnsi="Cambria Math"/>
              </w:rPr>
              <m:t>3,2*10</m:t>
            </m:r>
          </m:den>
        </m:f>
        <m:r>
          <w:rPr>
            <w:rFonts w:ascii="Cambria Math" w:hAnsi="Cambria Math"/>
          </w:rPr>
          <m:t>=1093</m:t>
        </m:r>
      </m:oMath>
    </w:p>
    <w:p w:rsidR="004B3E67" w:rsidRPr="003124A7" w:rsidRDefault="00AD6523" w:rsidP="003124A7">
      <w:pPr>
        <w:pStyle w:val="a5"/>
        <w:shd w:val="clear" w:color="auto" w:fill="FFFFFF"/>
        <w:spacing w:before="0" w:beforeAutospacing="0"/>
        <w:ind w:left="567"/>
        <w:jc w:val="both"/>
        <w:rPr>
          <w:rFonts w:ascii="Arial" w:hAnsi="Arial" w:cs="Arial"/>
          <w:sz w:val="28"/>
          <w:szCs w:val="28"/>
        </w:rPr>
      </w:pPr>
      <w:r w:rsidRPr="00594D53">
        <w:rPr>
          <w:sz w:val="28"/>
          <w:szCs w:val="28"/>
        </w:rPr>
        <w:t xml:space="preserve">Вывод: Обнаружена гематурия, так как содержание эритроцитов равно 5625 при </w:t>
      </w:r>
      <w:r w:rsidRPr="00594D53">
        <w:rPr>
          <w:sz w:val="28"/>
          <w:szCs w:val="28"/>
          <w:lang w:val="en-GB"/>
        </w:rPr>
        <w:t>N</w:t>
      </w:r>
      <w:r w:rsidR="001B7069">
        <w:rPr>
          <w:sz w:val="28"/>
          <w:szCs w:val="28"/>
        </w:rPr>
        <w:t>=1000</w:t>
      </w:r>
      <w:r w:rsidR="00594D53" w:rsidRPr="00594D53">
        <w:rPr>
          <w:sz w:val="28"/>
          <w:szCs w:val="28"/>
        </w:rPr>
        <w:t>. Почечные гематурии являются следствием поражения паренхимы почек и наблюдаются при гломерулонефрите, пиелонефрите, туберкулезе, инфаркте и раке почек.Внепочечные гематурии встречаются</w:t>
      </w:r>
      <w:r w:rsidR="00594D53">
        <w:rPr>
          <w:sz w:val="28"/>
          <w:szCs w:val="28"/>
        </w:rPr>
        <w:t> </w:t>
      </w:r>
      <w:r w:rsidR="00594D53" w:rsidRPr="00594D53">
        <w:rPr>
          <w:sz w:val="28"/>
          <w:szCs w:val="28"/>
        </w:rPr>
        <w:t xml:space="preserve">при </w:t>
      </w:r>
      <w:r w:rsidR="00594D53">
        <w:rPr>
          <w:sz w:val="28"/>
          <w:szCs w:val="28"/>
        </w:rPr>
        <w:t>циститах, уретритах</w:t>
      </w:r>
      <w:r w:rsidR="00594D53" w:rsidRPr="00594D53">
        <w:rPr>
          <w:sz w:val="28"/>
          <w:szCs w:val="28"/>
        </w:rPr>
        <w:t>, а также при опухолях и камнях мочевого пузыря и мочеточников, травмах мочевыводящих путей.</w:t>
      </w:r>
    </w:p>
    <w:p w:rsidR="00651470" w:rsidRDefault="004F5212" w:rsidP="00C315C8">
      <w:pPr>
        <w:spacing w:before="206"/>
        <w:ind w:left="598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</w:p>
    <w:p w:rsidR="00651470" w:rsidRDefault="004F5212" w:rsidP="00C315C8">
      <w:pPr>
        <w:pStyle w:val="a3"/>
        <w:spacing w:before="242" w:line="276" w:lineRule="auto"/>
        <w:ind w:left="598" w:right="251"/>
        <w:jc w:val="both"/>
      </w:pPr>
      <w:r>
        <w:t>Рассчитайте и оцените количество форменных элементов в 1мл мочи, если в</w:t>
      </w:r>
      <w:r>
        <w:rPr>
          <w:spacing w:val="1"/>
        </w:rPr>
        <w:t xml:space="preserve"> </w:t>
      </w:r>
      <w:r>
        <w:t>счетной камере Горяева подсчитано 12 эритроцитов и 28 лейкоцитов. Для</w:t>
      </w:r>
      <w:r>
        <w:rPr>
          <w:spacing w:val="1"/>
        </w:rPr>
        <w:t xml:space="preserve"> </w:t>
      </w:r>
      <w:r>
        <w:t>центрифугирования было взято 5мл мочи, после отсасывания с надосадочной</w:t>
      </w:r>
      <w:r>
        <w:rPr>
          <w:spacing w:val="-67"/>
        </w:rPr>
        <w:t xml:space="preserve"> </w:t>
      </w:r>
      <w:r>
        <w:t>жидкостью</w:t>
      </w:r>
      <w:r>
        <w:rPr>
          <w:spacing w:val="-2"/>
        </w:rPr>
        <w:t xml:space="preserve"> </w:t>
      </w:r>
      <w:r>
        <w:t>оставлен 0,5мл</w:t>
      </w:r>
      <w:r>
        <w:rPr>
          <w:spacing w:val="-1"/>
        </w:rPr>
        <w:t xml:space="preserve"> </w:t>
      </w:r>
      <w:r>
        <w:t>осадка.</w:t>
      </w:r>
    </w:p>
    <w:p w:rsidR="004B3E67" w:rsidRPr="004B3E67" w:rsidRDefault="004B3E67" w:rsidP="00AD6523">
      <w:pPr>
        <w:pStyle w:val="a3"/>
        <w:spacing w:line="360" w:lineRule="auto"/>
        <w:ind w:left="595" w:right="257"/>
        <w:jc w:val="both"/>
      </w:pPr>
      <w:r w:rsidRPr="004B3E67">
        <w:rPr>
          <w:lang w:val="en-GB"/>
        </w:rPr>
        <w:t>X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3,2</m:t>
                </m:r>
              </m:e>
            </m:d>
            <m: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4B3E67" w:rsidRPr="004B3E67" w:rsidRDefault="004B3E67" w:rsidP="00AD6523">
      <w:pPr>
        <w:pStyle w:val="a3"/>
        <w:spacing w:line="360" w:lineRule="auto"/>
        <w:ind w:left="595" w:right="251"/>
        <w:jc w:val="both"/>
      </w:pPr>
      <w:r w:rsidRPr="004B3E67">
        <w:rPr>
          <w:lang w:val="en-GB"/>
        </w:rPr>
        <w:t>Er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12*500</m:t>
            </m:r>
          </m:num>
          <m:den>
            <m:r>
              <w:rPr>
                <w:rFonts w:ascii="Cambria Math" w:hAnsi="Cambria Math"/>
              </w:rPr>
              <m:t>0,9*5</m:t>
            </m:r>
          </m:den>
        </m:f>
        <m:r>
          <w:rPr>
            <w:rFonts w:ascii="Cambria Math" w:hAnsi="Cambria Math"/>
          </w:rPr>
          <m:t>=1333</m:t>
        </m:r>
      </m:oMath>
    </w:p>
    <w:p w:rsidR="00AD6523" w:rsidRDefault="004B3E67" w:rsidP="003124A7">
      <w:pPr>
        <w:pStyle w:val="a3"/>
        <w:ind w:left="595" w:right="249"/>
        <w:jc w:val="both"/>
      </w:pPr>
      <w:r w:rsidRPr="004B3E67">
        <w:rPr>
          <w:lang w:val="en-GB"/>
        </w:rPr>
        <w:t>Leu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28*500</m:t>
            </m:r>
          </m:num>
          <m:den>
            <m:r>
              <w:rPr>
                <w:rFonts w:ascii="Cambria Math" w:hAnsi="Cambria Math"/>
              </w:rPr>
              <m:t>0,9*5</m:t>
            </m:r>
          </m:den>
        </m:f>
        <m:r>
          <w:rPr>
            <w:rFonts w:ascii="Cambria Math" w:hAnsi="Cambria Math"/>
          </w:rPr>
          <m:t>=3111</m:t>
        </m:r>
      </m:oMath>
    </w:p>
    <w:p w:rsidR="004B3E67" w:rsidRDefault="00AD6523" w:rsidP="003124A7">
      <w:pPr>
        <w:pStyle w:val="a3"/>
        <w:spacing w:before="242"/>
        <w:ind w:left="598" w:right="249"/>
        <w:jc w:val="both"/>
      </w:pPr>
      <w:r>
        <w:t xml:space="preserve">Вывод: Обнаружена лейкоцитурия, так как содержание лейкоцитов равно 3,111 при </w:t>
      </w:r>
      <w:r>
        <w:rPr>
          <w:lang w:val="en-GB"/>
        </w:rPr>
        <w:t>N</w:t>
      </w:r>
      <w:r w:rsidRPr="00B8600C">
        <w:t>=2000</w:t>
      </w:r>
      <w:r>
        <w:t>. Бывает при ХПН, амилоидозе почек, гломерулонефрит, нефротический синдром.</w:t>
      </w:r>
    </w:p>
    <w:p w:rsidR="00651470" w:rsidRDefault="004F5212" w:rsidP="003124A7">
      <w:pPr>
        <w:spacing w:before="206"/>
        <w:ind w:left="598"/>
        <w:jc w:val="both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4.</w:t>
      </w:r>
    </w:p>
    <w:p w:rsidR="00651470" w:rsidRDefault="004F5212" w:rsidP="00B46765">
      <w:pPr>
        <w:pStyle w:val="a3"/>
        <w:spacing w:before="243"/>
        <w:ind w:left="595" w:right="255"/>
        <w:jc w:val="both"/>
      </w:pPr>
      <w:r>
        <w:t>Рассчитайте и оцените количество форменных элементов в 1мл мочи, если в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Фукса-Розенталя</w:t>
      </w:r>
      <w:r>
        <w:rPr>
          <w:spacing w:val="1"/>
        </w:rPr>
        <w:t xml:space="preserve"> </w:t>
      </w:r>
      <w:r>
        <w:t>подсчитано</w:t>
      </w:r>
      <w:r>
        <w:rPr>
          <w:spacing w:val="1"/>
        </w:rPr>
        <w:t xml:space="preserve"> </w:t>
      </w:r>
      <w:r>
        <w:t>188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лейкоцитов.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центрифугирования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взято</w:t>
      </w:r>
      <w:r>
        <w:rPr>
          <w:spacing w:val="1"/>
        </w:rPr>
        <w:t xml:space="preserve"> </w:t>
      </w:r>
      <w:r>
        <w:t>5мл</w:t>
      </w:r>
      <w:r>
        <w:rPr>
          <w:spacing w:val="1"/>
        </w:rPr>
        <w:t xml:space="preserve"> </w:t>
      </w:r>
      <w:r>
        <w:t>мочи,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отсасывания</w:t>
      </w:r>
      <w:r>
        <w:rPr>
          <w:spacing w:val="-1"/>
        </w:rPr>
        <w:t xml:space="preserve"> </w:t>
      </w:r>
      <w:r>
        <w:t>с надосадочной жидкостью</w:t>
      </w:r>
      <w:r>
        <w:rPr>
          <w:spacing w:val="-5"/>
        </w:rPr>
        <w:t xml:space="preserve"> </w:t>
      </w:r>
      <w:r>
        <w:t>оставлен</w:t>
      </w:r>
      <w:r>
        <w:rPr>
          <w:spacing w:val="-2"/>
        </w:rPr>
        <w:t xml:space="preserve"> </w:t>
      </w:r>
      <w:r>
        <w:t>0,5мл</w:t>
      </w:r>
      <w:r>
        <w:rPr>
          <w:spacing w:val="-1"/>
        </w:rPr>
        <w:t xml:space="preserve"> </w:t>
      </w:r>
      <w:r>
        <w:t>осадка.</w:t>
      </w:r>
    </w:p>
    <w:p w:rsidR="004B3E67" w:rsidRPr="004B3E67" w:rsidRDefault="004B3E67" w:rsidP="003124A7">
      <w:pPr>
        <w:pStyle w:val="a3"/>
        <w:spacing w:line="360" w:lineRule="auto"/>
        <w:ind w:left="595" w:right="257"/>
        <w:jc w:val="both"/>
      </w:pPr>
      <w:r w:rsidRPr="004B3E67">
        <w:rPr>
          <w:lang w:val="en-GB"/>
        </w:rPr>
        <w:t>X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A</m:t>
            </m:r>
            <m:r>
              <w:rPr>
                <w:rFonts w:ascii="Cambria Math" w:hAnsi="Cambria Math"/>
              </w:rPr>
              <m:t>*500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w:rPr>
                <w:rFonts w:ascii="Cambria Math" w:hAnsi="Cambria Math"/>
              </w:rPr>
              <m:t>0,9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3,2</m:t>
                </m:r>
              </m:e>
            </m:d>
            <m: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</w:p>
    <w:p w:rsidR="004B3E67" w:rsidRPr="004B3E67" w:rsidRDefault="004B3E67" w:rsidP="003124A7">
      <w:pPr>
        <w:pStyle w:val="a3"/>
        <w:spacing w:line="360" w:lineRule="auto"/>
        <w:ind w:left="595" w:right="256"/>
        <w:jc w:val="both"/>
      </w:pPr>
      <w:r w:rsidRPr="004B3E67">
        <w:rPr>
          <w:lang w:val="en-GB"/>
        </w:rPr>
        <w:t>Er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188*500</m:t>
            </m:r>
          </m:num>
          <m:den>
            <m:r>
              <w:rPr>
                <w:rFonts w:ascii="Cambria Math" w:hAnsi="Cambria Math"/>
              </w:rPr>
              <m:t>3,2*5</m:t>
            </m:r>
          </m:den>
        </m:f>
        <m:r>
          <w:rPr>
            <w:rFonts w:ascii="Cambria Math" w:hAnsi="Cambria Math"/>
          </w:rPr>
          <m:t>=6125</m:t>
        </m:r>
      </m:oMath>
    </w:p>
    <w:p w:rsidR="004B3E67" w:rsidRPr="004B3E67" w:rsidRDefault="004B3E67" w:rsidP="003124A7">
      <w:pPr>
        <w:pStyle w:val="a3"/>
        <w:spacing w:line="360" w:lineRule="auto"/>
        <w:ind w:left="595" w:right="256"/>
        <w:jc w:val="both"/>
      </w:pPr>
      <w:r w:rsidRPr="004B3E67">
        <w:rPr>
          <w:lang w:val="en-GB"/>
        </w:rPr>
        <w:t>Leu</w:t>
      </w:r>
      <w:r w:rsidRPr="004B3E67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16*500</m:t>
            </m:r>
          </m:num>
          <m:den>
            <m:r>
              <w:rPr>
                <w:rFonts w:ascii="Cambria Math" w:hAnsi="Cambria Math"/>
              </w:rPr>
              <m:t>3,2*5</m:t>
            </m:r>
          </m:den>
        </m:f>
        <m:r>
          <w:rPr>
            <w:rFonts w:ascii="Cambria Math" w:hAnsi="Cambria Math"/>
          </w:rPr>
          <m:t>=500</m:t>
        </m:r>
      </m:oMath>
    </w:p>
    <w:p w:rsidR="00651470" w:rsidRPr="00594D53" w:rsidRDefault="00AD6523" w:rsidP="003124A7">
      <w:pPr>
        <w:pStyle w:val="a5"/>
        <w:shd w:val="clear" w:color="auto" w:fill="FFFFFF"/>
        <w:spacing w:before="0" w:beforeAutospacing="0"/>
        <w:ind w:left="567"/>
        <w:jc w:val="both"/>
        <w:rPr>
          <w:rFonts w:ascii="Arial" w:hAnsi="Arial" w:cs="Arial"/>
          <w:sz w:val="28"/>
          <w:szCs w:val="28"/>
        </w:rPr>
      </w:pPr>
      <w:r w:rsidRPr="00594D53">
        <w:rPr>
          <w:sz w:val="28"/>
          <w:szCs w:val="28"/>
        </w:rPr>
        <w:t xml:space="preserve">Вывод: Обнаружена гематурия, так как содержание эритроцитов равно 6125 при </w:t>
      </w:r>
      <w:r w:rsidRPr="00594D53">
        <w:rPr>
          <w:sz w:val="28"/>
          <w:szCs w:val="28"/>
          <w:lang w:val="en-GB"/>
        </w:rPr>
        <w:t>N</w:t>
      </w:r>
      <w:r w:rsidRPr="00594D53">
        <w:rPr>
          <w:sz w:val="28"/>
          <w:szCs w:val="28"/>
        </w:rPr>
        <w:t>=1000.</w:t>
      </w:r>
      <w:r w:rsidR="00594D53" w:rsidRPr="00594D53">
        <w:rPr>
          <w:sz w:val="28"/>
          <w:szCs w:val="28"/>
        </w:rPr>
        <w:t xml:space="preserve"> Почечные гематурии являются следствием поражения пар</w:t>
      </w:r>
      <w:r w:rsidR="00594D53">
        <w:rPr>
          <w:sz w:val="28"/>
          <w:szCs w:val="28"/>
        </w:rPr>
        <w:t>енхимы почек и наблюдаются при </w:t>
      </w:r>
      <w:r w:rsidR="00594D53" w:rsidRPr="00594D53">
        <w:rPr>
          <w:sz w:val="28"/>
          <w:szCs w:val="28"/>
        </w:rPr>
        <w:t>гломерулонефрите, пиелонефрите, т</w:t>
      </w:r>
      <w:r w:rsidR="00594D53">
        <w:rPr>
          <w:sz w:val="28"/>
          <w:szCs w:val="28"/>
        </w:rPr>
        <w:t>уберкулезе, инфаркте и раке поче</w:t>
      </w:r>
      <w:r w:rsidR="00594D53" w:rsidRPr="00594D53">
        <w:rPr>
          <w:sz w:val="28"/>
          <w:szCs w:val="28"/>
        </w:rPr>
        <w:t>к.</w:t>
      </w:r>
      <w:r w:rsidR="0023382D">
        <w:rPr>
          <w:sz w:val="28"/>
          <w:szCs w:val="28"/>
        </w:rPr>
        <w:t xml:space="preserve"> </w:t>
      </w:r>
      <w:r w:rsidR="00594D53" w:rsidRPr="00594D53">
        <w:rPr>
          <w:sz w:val="28"/>
          <w:szCs w:val="28"/>
        </w:rPr>
        <w:t>Внепочечные гематурии</w:t>
      </w:r>
      <w:r w:rsidR="00594D53">
        <w:rPr>
          <w:sz w:val="28"/>
          <w:szCs w:val="28"/>
        </w:rPr>
        <w:t> встречаются </w:t>
      </w:r>
      <w:r w:rsidR="00594D53" w:rsidRPr="00594D53">
        <w:rPr>
          <w:sz w:val="28"/>
          <w:szCs w:val="28"/>
        </w:rPr>
        <w:t xml:space="preserve">при </w:t>
      </w:r>
      <w:r w:rsidR="00594D53">
        <w:rPr>
          <w:sz w:val="28"/>
          <w:szCs w:val="28"/>
        </w:rPr>
        <w:t>циститах, уретритах</w:t>
      </w:r>
      <w:r w:rsidR="00594D53" w:rsidRPr="00594D53">
        <w:rPr>
          <w:sz w:val="28"/>
          <w:szCs w:val="28"/>
        </w:rPr>
        <w:t>, а также при опухолях и камнях мочевого пузыря и мочеточников, травмах мочевыводящих путей.</w:t>
      </w:r>
    </w:p>
    <w:p w:rsidR="00651470" w:rsidRDefault="004F5212" w:rsidP="003124A7">
      <w:pPr>
        <w:pStyle w:val="a4"/>
        <w:numPr>
          <w:ilvl w:val="2"/>
          <w:numId w:val="2"/>
        </w:numPr>
        <w:tabs>
          <w:tab w:val="left" w:pos="1319"/>
          <w:tab w:val="left" w:pos="4626"/>
        </w:tabs>
        <w:spacing w:before="179"/>
        <w:ind w:left="1318" w:right="251" w:hanging="360"/>
        <w:jc w:val="both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68"/>
          <w:sz w:val="28"/>
        </w:rPr>
        <w:t xml:space="preserve"> </w:t>
      </w:r>
      <w:r>
        <w:rPr>
          <w:sz w:val="28"/>
        </w:rPr>
        <w:t>кроссворд</w:t>
      </w:r>
      <w:r>
        <w:rPr>
          <w:spacing w:val="70"/>
          <w:sz w:val="28"/>
        </w:rPr>
        <w:t xml:space="preserve"> </w:t>
      </w:r>
      <w:r w:rsidR="0023382D">
        <w:rPr>
          <w:sz w:val="28"/>
        </w:rPr>
        <w:t>по 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7480F">
        <w:rPr>
          <w:sz w:val="28"/>
        </w:rPr>
        <w:t>эталона</w:t>
      </w:r>
      <w:r>
        <w:rPr>
          <w:sz w:val="28"/>
        </w:rPr>
        <w:t>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ответов.</w:t>
      </w:r>
    </w:p>
    <w:p w:rsidR="003747E8" w:rsidRDefault="003747E8" w:rsidP="003124A7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12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16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11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17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13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20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14</w:t>
            </w: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18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19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</w:pPr>
            <w:r>
              <w:rPr>
                <w:vertAlign w:val="superscript"/>
              </w:rPr>
              <w:t>15</w:t>
            </w: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  <w:tr w:rsidR="00435904" w:rsidTr="00435904">
        <w:trPr>
          <w:trHeight w:hRule="exact" w:val="264"/>
          <w:jc w:val="center"/>
        </w:trPr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  <w:tc>
          <w:tcPr>
            <w:tcW w:w="303" w:type="dxa"/>
            <w:shd w:val="clear" w:color="auto" w:fill="BBBBBB"/>
            <w:vAlign w:val="center"/>
          </w:tcPr>
          <w:p w:rsidR="006238F8" w:rsidRDefault="006238F8" w:rsidP="00E25D82">
            <w:pPr>
              <w:pStyle w:val="a3"/>
              <w:jc w:val="center"/>
            </w:pPr>
          </w:p>
        </w:tc>
      </w:tr>
    </w:tbl>
    <w:p w:rsidR="006A6213" w:rsidRDefault="006A6213" w:rsidP="00B46765">
      <w:pPr>
        <w:widowControl/>
        <w:autoSpaceDE/>
        <w:autoSpaceDN/>
        <w:spacing w:after="60" w:line="270" w:lineRule="atLeast"/>
        <w:ind w:right="795"/>
        <w:jc w:val="both"/>
        <w:textAlignment w:val="bottom"/>
        <w:rPr>
          <w:sz w:val="24"/>
          <w:szCs w:val="24"/>
          <w:lang w:eastAsia="ru-RU"/>
        </w:rPr>
      </w:pPr>
    </w:p>
    <w:p w:rsidR="006238F8" w:rsidRPr="00A75B42" w:rsidRDefault="00734DF5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По горизонт</w:t>
      </w:r>
      <w:r w:rsidR="006238F8" w:rsidRPr="00A75B42">
        <w:rPr>
          <w:sz w:val="28"/>
          <w:szCs w:val="24"/>
          <w:lang w:eastAsia="ru-RU"/>
        </w:rPr>
        <w:t>али:</w:t>
      </w:r>
    </w:p>
    <w:p w:rsidR="006238F8" w:rsidRPr="00A75B42" w:rsidRDefault="006238F8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>1. Цилиндры, которые образуются из уплотненных гиалиновых и зернистых цилиндров при их длительном пребывании в канальцах. (Восковидные)</w:t>
      </w:r>
      <w:r w:rsidRPr="00A75B42">
        <w:rPr>
          <w:sz w:val="28"/>
          <w:szCs w:val="24"/>
          <w:lang w:eastAsia="ru-RU"/>
        </w:rPr>
        <w:br/>
        <w:t xml:space="preserve">3. </w:t>
      </w:r>
      <w:r w:rsidRPr="003747E8">
        <w:rPr>
          <w:sz w:val="28"/>
          <w:szCs w:val="24"/>
          <w:lang w:eastAsia="ru-RU"/>
        </w:rPr>
        <w:t>В концентрированной моче с относительной плотностью 1,030-1,040 эритроциты могут приобрет</w:t>
      </w:r>
      <w:r w:rsidRPr="00A75B42">
        <w:rPr>
          <w:sz w:val="28"/>
          <w:szCs w:val="24"/>
          <w:lang w:eastAsia="ru-RU"/>
        </w:rPr>
        <w:t xml:space="preserve">ать какую форму? (Звездчатую) </w:t>
      </w:r>
    </w:p>
    <w:p w:rsidR="006238F8" w:rsidRPr="00A75B42" w:rsidRDefault="006238F8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5. </w:t>
      </w:r>
      <w:r w:rsidRPr="003747E8">
        <w:rPr>
          <w:sz w:val="28"/>
          <w:szCs w:val="24"/>
          <w:lang w:eastAsia="ru-RU"/>
        </w:rPr>
        <w:t>Распространенный метод количественного исследовани</w:t>
      </w:r>
      <w:r w:rsidRPr="00A75B42">
        <w:rPr>
          <w:sz w:val="28"/>
          <w:szCs w:val="24"/>
          <w:lang w:eastAsia="ru-RU"/>
        </w:rPr>
        <w:t xml:space="preserve">я осадка мочи? (Нечипоренко) </w:t>
      </w:r>
    </w:p>
    <w:p w:rsidR="006238F8" w:rsidRPr="00A75B42" w:rsidRDefault="006238F8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6. </w:t>
      </w:r>
      <w:r w:rsidRPr="003747E8">
        <w:rPr>
          <w:sz w:val="28"/>
          <w:szCs w:val="24"/>
          <w:lang w:eastAsia="ru-RU"/>
        </w:rPr>
        <w:t xml:space="preserve">Похожи на гиалиновые цилиндры, но имеют продольную исчерченность и </w:t>
      </w:r>
      <w:r w:rsidRPr="00A75B42">
        <w:rPr>
          <w:sz w:val="28"/>
          <w:szCs w:val="24"/>
          <w:lang w:eastAsia="ru-RU"/>
        </w:rPr>
        <w:t xml:space="preserve">большую длину? (Цилиндроиды) </w:t>
      </w:r>
    </w:p>
    <w:p w:rsidR="006238F8" w:rsidRPr="00A75B42" w:rsidRDefault="006238F8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7. </w:t>
      </w:r>
      <w:r w:rsidRPr="003747E8">
        <w:rPr>
          <w:sz w:val="28"/>
          <w:szCs w:val="24"/>
          <w:lang w:eastAsia="ru-RU"/>
        </w:rPr>
        <w:t>Появление эри</w:t>
      </w:r>
      <w:r w:rsidRPr="00A75B42">
        <w:rPr>
          <w:sz w:val="28"/>
          <w:szCs w:val="24"/>
          <w:lang w:eastAsia="ru-RU"/>
        </w:rPr>
        <w:t xml:space="preserve">троцитов в моче? (Гематурия) </w:t>
      </w:r>
    </w:p>
    <w:p w:rsidR="006238F8" w:rsidRPr="00A75B42" w:rsidRDefault="00A75B42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8. Это воспалительное </w:t>
      </w:r>
      <w:r w:rsidR="006238F8" w:rsidRPr="003747E8">
        <w:rPr>
          <w:sz w:val="28"/>
          <w:szCs w:val="24"/>
          <w:lang w:eastAsia="ru-RU"/>
        </w:rPr>
        <w:t>заболевание,</w:t>
      </w:r>
      <w:r>
        <w:rPr>
          <w:sz w:val="28"/>
          <w:szCs w:val="24"/>
          <w:lang w:eastAsia="ru-RU"/>
        </w:rPr>
        <w:t> при котором поражаются </w:t>
      </w:r>
      <w:r w:rsidR="006A6213" w:rsidRPr="00A75B42">
        <w:rPr>
          <w:sz w:val="28"/>
          <w:szCs w:val="24"/>
          <w:lang w:eastAsia="ru-RU"/>
        </w:rPr>
        <w:t>лоханки и </w:t>
      </w:r>
      <w:r w:rsidR="006238F8" w:rsidRPr="003747E8">
        <w:rPr>
          <w:sz w:val="28"/>
          <w:szCs w:val="24"/>
          <w:lang w:eastAsia="ru-RU"/>
        </w:rPr>
        <w:t>пар</w:t>
      </w:r>
      <w:r w:rsidR="006A6213" w:rsidRPr="00A75B42">
        <w:rPr>
          <w:sz w:val="28"/>
          <w:szCs w:val="24"/>
          <w:lang w:eastAsia="ru-RU"/>
        </w:rPr>
        <w:t>енхима </w:t>
      </w:r>
      <w:r>
        <w:rPr>
          <w:sz w:val="28"/>
          <w:szCs w:val="24"/>
          <w:lang w:eastAsia="ru-RU"/>
        </w:rPr>
        <w:t>почек?</w:t>
      </w:r>
      <w:r w:rsidR="006A6213" w:rsidRPr="00A75B42">
        <w:rPr>
          <w:sz w:val="28"/>
          <w:szCs w:val="24"/>
          <w:lang w:eastAsia="ru-RU"/>
        </w:rPr>
        <w:t> (</w:t>
      </w:r>
      <w:r w:rsidR="006238F8" w:rsidRPr="00A75B42">
        <w:rPr>
          <w:sz w:val="28"/>
          <w:szCs w:val="24"/>
          <w:lang w:eastAsia="ru-RU"/>
        </w:rPr>
        <w:t>Пиелонефрит)</w:t>
      </w:r>
      <w:r w:rsidR="006238F8" w:rsidRPr="00A75B42">
        <w:rPr>
          <w:sz w:val="28"/>
          <w:szCs w:val="24"/>
          <w:lang w:eastAsia="ru-RU"/>
        </w:rPr>
        <w:br/>
        <w:t xml:space="preserve">9. </w:t>
      </w:r>
      <w:r w:rsidR="006238F8" w:rsidRPr="003747E8">
        <w:rPr>
          <w:sz w:val="28"/>
          <w:szCs w:val="24"/>
          <w:lang w:eastAsia="ru-RU"/>
        </w:rPr>
        <w:t>Что теряют эритроциты в моче с низкой относительной плот</w:t>
      </w:r>
      <w:r w:rsidR="006A6213" w:rsidRPr="00A75B42">
        <w:rPr>
          <w:sz w:val="28"/>
          <w:szCs w:val="24"/>
          <w:lang w:eastAsia="ru-RU"/>
        </w:rPr>
        <w:t>ностью 1,002-1,009? </w:t>
      </w:r>
      <w:r w:rsidR="006238F8" w:rsidRPr="00A75B42">
        <w:rPr>
          <w:sz w:val="28"/>
          <w:szCs w:val="24"/>
          <w:lang w:eastAsia="ru-RU"/>
        </w:rPr>
        <w:t>(Пигмент)</w:t>
      </w:r>
      <w:r w:rsidR="006238F8" w:rsidRPr="00A75B42">
        <w:rPr>
          <w:sz w:val="28"/>
          <w:szCs w:val="24"/>
          <w:lang w:eastAsia="ru-RU"/>
        </w:rPr>
        <w:br/>
      </w:r>
      <w:r>
        <w:rPr>
          <w:sz w:val="28"/>
          <w:szCs w:val="24"/>
          <w:lang w:eastAsia="ru-RU"/>
        </w:rPr>
        <w:t>15. Увеличение количества лейкоцитов в </w:t>
      </w:r>
      <w:r w:rsidR="00203D9D" w:rsidRPr="003747E8">
        <w:rPr>
          <w:sz w:val="28"/>
          <w:szCs w:val="24"/>
          <w:lang w:eastAsia="ru-RU"/>
        </w:rPr>
        <w:t>м</w:t>
      </w:r>
      <w:r>
        <w:rPr>
          <w:sz w:val="28"/>
          <w:szCs w:val="24"/>
          <w:lang w:eastAsia="ru-RU"/>
        </w:rPr>
        <w:t>оче </w:t>
      </w:r>
      <w:r w:rsidR="00203D9D" w:rsidRPr="00A75B42">
        <w:rPr>
          <w:sz w:val="28"/>
          <w:szCs w:val="24"/>
          <w:lang w:eastAsia="ru-RU"/>
        </w:rPr>
        <w:t>называется? (Лекоцитурия)</w:t>
      </w:r>
    </w:p>
    <w:p w:rsidR="00203D9D" w:rsidRPr="00A75B42" w:rsidRDefault="00A75B42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18. Диски </w:t>
      </w:r>
      <w:r w:rsidR="003747E8" w:rsidRPr="003747E8">
        <w:rPr>
          <w:sz w:val="28"/>
          <w:szCs w:val="24"/>
          <w:lang w:eastAsia="ru-RU"/>
        </w:rPr>
        <w:t>ж</w:t>
      </w:r>
      <w:r>
        <w:rPr>
          <w:sz w:val="28"/>
          <w:szCs w:val="24"/>
          <w:lang w:eastAsia="ru-RU"/>
        </w:rPr>
        <w:t>елтовато-зеленоватого цвета без </w:t>
      </w:r>
      <w:r w:rsidR="003747E8" w:rsidRPr="003747E8">
        <w:rPr>
          <w:sz w:val="28"/>
          <w:szCs w:val="24"/>
          <w:lang w:eastAsia="ru-RU"/>
        </w:rPr>
        <w:t>ядр</w:t>
      </w:r>
      <w:r>
        <w:rPr>
          <w:sz w:val="28"/>
          <w:szCs w:val="24"/>
          <w:lang w:eastAsia="ru-RU"/>
        </w:rPr>
        <w:t>а и </w:t>
      </w:r>
      <w:r w:rsidR="006238F8" w:rsidRPr="00A75B42">
        <w:rPr>
          <w:sz w:val="28"/>
          <w:szCs w:val="24"/>
          <w:lang w:eastAsia="ru-RU"/>
        </w:rPr>
        <w:t>зернистости? (Эритроциты)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</w:p>
    <w:p w:rsidR="00435904" w:rsidRDefault="00435904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>По вертикали:</w:t>
      </w:r>
      <w:r w:rsidRPr="003747E8">
        <w:rPr>
          <w:sz w:val="28"/>
          <w:szCs w:val="24"/>
          <w:lang w:eastAsia="ru-RU"/>
        </w:rPr>
        <w:t xml:space="preserve"> </w:t>
      </w:r>
    </w:p>
    <w:p w:rsidR="00203D9D" w:rsidRPr="00A75B42" w:rsidRDefault="00A75B42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2. </w:t>
      </w:r>
      <w:r w:rsidR="00203D9D" w:rsidRPr="003747E8">
        <w:rPr>
          <w:sz w:val="28"/>
          <w:szCs w:val="24"/>
          <w:lang w:eastAsia="ru-RU"/>
        </w:rPr>
        <w:t>Какие цилиндры состоят из рыхло распол</w:t>
      </w:r>
      <w:r w:rsidR="00203D9D" w:rsidRPr="00A75B42">
        <w:rPr>
          <w:sz w:val="28"/>
          <w:szCs w:val="24"/>
          <w:lang w:eastAsia="ru-RU"/>
        </w:rPr>
        <w:t>оженного белка? (Гиалиновые)</w:t>
      </w:r>
    </w:p>
    <w:p w:rsidR="00203D9D" w:rsidRPr="00A75B42" w:rsidRDefault="00A75B42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4. </w:t>
      </w:r>
      <w:r w:rsidR="00203D9D" w:rsidRPr="003747E8">
        <w:rPr>
          <w:sz w:val="28"/>
          <w:szCs w:val="24"/>
          <w:lang w:eastAsia="ru-RU"/>
        </w:rPr>
        <w:t>Какие цилиндры имеют состоят из плотной зернистой массы желт</w:t>
      </w:r>
      <w:r w:rsidR="00203D9D" w:rsidRPr="00A75B42">
        <w:rPr>
          <w:sz w:val="28"/>
          <w:szCs w:val="24"/>
          <w:lang w:eastAsia="ru-RU"/>
        </w:rPr>
        <w:t xml:space="preserve">оватого цвета? (Зернистые) 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10. </w:t>
      </w:r>
      <w:r w:rsidRPr="003747E8">
        <w:rPr>
          <w:sz w:val="28"/>
          <w:szCs w:val="24"/>
          <w:lang w:eastAsia="ru-RU"/>
        </w:rPr>
        <w:t>Гной в м</w:t>
      </w:r>
      <w:r w:rsidRPr="00A75B42">
        <w:rPr>
          <w:sz w:val="28"/>
          <w:szCs w:val="24"/>
          <w:lang w:eastAsia="ru-RU"/>
        </w:rPr>
        <w:t>оче - это? (Пиурия)</w:t>
      </w:r>
    </w:p>
    <w:p w:rsidR="00203D9D" w:rsidRPr="00A75B42" w:rsidRDefault="00A75B42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>
        <w:rPr>
          <w:color w:val="000000"/>
          <w:sz w:val="28"/>
          <w:szCs w:val="24"/>
          <w:shd w:val="clear" w:color="auto" w:fill="FFFFFF"/>
        </w:rPr>
        <w:t>11. </w:t>
      </w:r>
      <w:r w:rsidR="00203D9D" w:rsidRPr="00A75B42">
        <w:rPr>
          <w:color w:val="000000"/>
          <w:sz w:val="28"/>
          <w:szCs w:val="24"/>
          <w:shd w:val="clear" w:color="auto" w:fill="FFFFFF"/>
        </w:rPr>
        <w:t>Имеют характерную форму гробовых крышек или листьев папоротника? (Трипельфосфаты)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12. </w:t>
      </w:r>
      <w:r w:rsidRPr="003747E8">
        <w:rPr>
          <w:sz w:val="28"/>
          <w:szCs w:val="24"/>
          <w:lang w:eastAsia="ru-RU"/>
        </w:rPr>
        <w:t xml:space="preserve">Это острое или хроническое диффузное </w:t>
      </w:r>
      <w:r w:rsidR="00A75B42">
        <w:rPr>
          <w:sz w:val="28"/>
          <w:szCs w:val="24"/>
          <w:lang w:eastAsia="ru-RU"/>
        </w:rPr>
        <w:t>двухстороннее заболевание почек с преимущественным поражением почечных </w:t>
      </w:r>
      <w:r w:rsidRPr="003747E8">
        <w:rPr>
          <w:sz w:val="28"/>
          <w:szCs w:val="24"/>
          <w:lang w:eastAsia="ru-RU"/>
        </w:rPr>
        <w:t>к</w:t>
      </w:r>
      <w:r w:rsidRPr="00A75B42">
        <w:rPr>
          <w:sz w:val="28"/>
          <w:szCs w:val="24"/>
          <w:lang w:eastAsia="ru-RU"/>
        </w:rPr>
        <w:t>лубочков? (Гломерулонефрит)</w:t>
      </w:r>
      <w:r w:rsidRPr="00A75B42">
        <w:rPr>
          <w:sz w:val="28"/>
          <w:szCs w:val="24"/>
          <w:lang w:eastAsia="ru-RU"/>
        </w:rPr>
        <w:br/>
      </w:r>
      <w:r w:rsidR="006A6213" w:rsidRPr="00A75B42">
        <w:rPr>
          <w:sz w:val="28"/>
          <w:szCs w:val="24"/>
          <w:lang w:eastAsia="ru-RU"/>
        </w:rPr>
        <w:t>13. </w:t>
      </w:r>
      <w:r w:rsidRPr="003747E8">
        <w:rPr>
          <w:sz w:val="28"/>
          <w:szCs w:val="24"/>
          <w:lang w:eastAsia="ru-RU"/>
        </w:rPr>
        <w:t>С</w:t>
      </w:r>
      <w:r w:rsidR="006A6213" w:rsidRPr="00A75B42">
        <w:rPr>
          <w:sz w:val="28"/>
          <w:szCs w:val="24"/>
          <w:lang w:eastAsia="ru-RU"/>
        </w:rPr>
        <w:t>оли мочевой кислоты? </w:t>
      </w:r>
      <w:r w:rsidRPr="00A75B42">
        <w:rPr>
          <w:sz w:val="28"/>
          <w:szCs w:val="24"/>
          <w:lang w:eastAsia="ru-RU"/>
        </w:rPr>
        <w:t>(ураты)</w:t>
      </w:r>
      <w:r w:rsidR="003747E8" w:rsidRPr="00A75B42">
        <w:rPr>
          <w:sz w:val="28"/>
          <w:szCs w:val="24"/>
          <w:lang w:eastAsia="ru-RU"/>
        </w:rPr>
        <w:br/>
      </w:r>
      <w:r w:rsidR="006238F8" w:rsidRPr="00A75B42">
        <w:rPr>
          <w:sz w:val="28"/>
          <w:szCs w:val="24"/>
          <w:lang w:eastAsia="ru-RU"/>
        </w:rPr>
        <w:t xml:space="preserve">14. </w:t>
      </w:r>
      <w:r w:rsidR="003747E8" w:rsidRPr="003747E8">
        <w:rPr>
          <w:sz w:val="28"/>
          <w:szCs w:val="24"/>
          <w:lang w:eastAsia="ru-RU"/>
        </w:rPr>
        <w:t>Бесцветные мелкозернис</w:t>
      </w:r>
      <w:r w:rsidR="003747E8" w:rsidRPr="00A75B42">
        <w:rPr>
          <w:sz w:val="28"/>
          <w:szCs w:val="24"/>
          <w:lang w:eastAsia="ru-RU"/>
        </w:rPr>
        <w:t>тые клетки - это? (Лейкоциты)</w:t>
      </w:r>
      <w:r w:rsidRPr="003747E8">
        <w:rPr>
          <w:sz w:val="28"/>
          <w:szCs w:val="24"/>
          <w:lang w:eastAsia="ru-RU"/>
        </w:rPr>
        <w:t xml:space="preserve"> 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>1</w:t>
      </w:r>
      <w:r w:rsidR="006A6213" w:rsidRPr="00A75B42">
        <w:rPr>
          <w:sz w:val="28"/>
          <w:szCs w:val="24"/>
          <w:lang w:eastAsia="ru-RU"/>
        </w:rPr>
        <w:t>6. В каком методе исследования осадка </w:t>
      </w:r>
      <w:r w:rsidRPr="003747E8">
        <w:rPr>
          <w:sz w:val="28"/>
          <w:szCs w:val="24"/>
          <w:lang w:eastAsia="ru-RU"/>
        </w:rPr>
        <w:t>м</w:t>
      </w:r>
      <w:r w:rsidR="006A6213" w:rsidRPr="00A75B42">
        <w:rPr>
          <w:sz w:val="28"/>
          <w:szCs w:val="24"/>
          <w:lang w:eastAsia="ru-RU"/>
        </w:rPr>
        <w:t>очи используется нативный препара</w:t>
      </w:r>
      <w:r w:rsidRPr="003747E8">
        <w:rPr>
          <w:sz w:val="28"/>
          <w:szCs w:val="24"/>
          <w:lang w:eastAsia="ru-RU"/>
        </w:rPr>
        <w:t>т? (Ориентировочный)</w:t>
      </w:r>
      <w:r w:rsidRPr="00A75B42">
        <w:rPr>
          <w:sz w:val="28"/>
          <w:szCs w:val="24"/>
          <w:lang w:eastAsia="ru-RU"/>
        </w:rPr>
        <w:t xml:space="preserve"> 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17. </w:t>
      </w:r>
      <w:r w:rsidRPr="003747E8">
        <w:rPr>
          <w:sz w:val="28"/>
          <w:szCs w:val="24"/>
          <w:lang w:eastAsia="ru-RU"/>
        </w:rPr>
        <w:t>Воспаление мочево</w:t>
      </w:r>
      <w:r w:rsidRPr="00A75B42">
        <w:rPr>
          <w:sz w:val="28"/>
          <w:szCs w:val="24"/>
          <w:lang w:eastAsia="ru-RU"/>
        </w:rPr>
        <w:t xml:space="preserve">го пузыря называют? (Цистит) </w:t>
      </w:r>
    </w:p>
    <w:p w:rsidR="00203D9D" w:rsidRPr="00A75B42" w:rsidRDefault="00203D9D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 xml:space="preserve">19. </w:t>
      </w:r>
      <w:r w:rsidRPr="003747E8">
        <w:rPr>
          <w:sz w:val="28"/>
          <w:szCs w:val="24"/>
          <w:lang w:eastAsia="ru-RU"/>
        </w:rPr>
        <w:t>Соли щ</w:t>
      </w:r>
      <w:r w:rsidRPr="00A75B42">
        <w:rPr>
          <w:sz w:val="28"/>
          <w:szCs w:val="24"/>
          <w:lang w:eastAsia="ru-RU"/>
        </w:rPr>
        <w:t>авелевой кислоты? (Оксалаты)</w:t>
      </w:r>
    </w:p>
    <w:p w:rsidR="003747E8" w:rsidRPr="003747E8" w:rsidRDefault="006238F8" w:rsidP="00A75B42">
      <w:pPr>
        <w:widowControl/>
        <w:autoSpaceDE/>
        <w:autoSpaceDN/>
        <w:spacing w:after="60" w:line="270" w:lineRule="atLeast"/>
        <w:ind w:left="567" w:right="795"/>
        <w:jc w:val="both"/>
        <w:textAlignment w:val="bottom"/>
        <w:rPr>
          <w:sz w:val="28"/>
          <w:szCs w:val="24"/>
          <w:lang w:eastAsia="ru-RU"/>
        </w:rPr>
      </w:pPr>
      <w:r w:rsidRPr="00A75B42">
        <w:rPr>
          <w:sz w:val="28"/>
          <w:szCs w:val="24"/>
          <w:lang w:eastAsia="ru-RU"/>
        </w:rPr>
        <w:t>20</w:t>
      </w:r>
      <w:r w:rsidR="00A75B42">
        <w:rPr>
          <w:sz w:val="28"/>
          <w:szCs w:val="24"/>
          <w:lang w:eastAsia="ru-RU"/>
        </w:rPr>
        <w:t>. </w:t>
      </w:r>
      <w:r w:rsidR="003747E8" w:rsidRPr="003747E8">
        <w:rPr>
          <w:sz w:val="28"/>
          <w:szCs w:val="24"/>
          <w:lang w:eastAsia="ru-RU"/>
        </w:rPr>
        <w:t>Белковые или клеточные образования имеющие цил</w:t>
      </w:r>
      <w:r w:rsidR="00AA3E13">
        <w:rPr>
          <w:sz w:val="28"/>
          <w:szCs w:val="24"/>
          <w:lang w:eastAsia="ru-RU"/>
        </w:rPr>
        <w:t>индрическую форму? </w:t>
      </w:r>
      <w:r w:rsidR="003747E8" w:rsidRPr="00A75B42">
        <w:rPr>
          <w:sz w:val="28"/>
          <w:szCs w:val="24"/>
          <w:lang w:eastAsia="ru-RU"/>
        </w:rPr>
        <w:t>(Цилиндры)</w:t>
      </w:r>
      <w:r w:rsidR="003747E8" w:rsidRPr="00A75B42">
        <w:rPr>
          <w:sz w:val="28"/>
          <w:szCs w:val="24"/>
          <w:lang w:eastAsia="ru-RU"/>
        </w:rPr>
        <w:br/>
      </w:r>
      <w:r w:rsidR="003747E8" w:rsidRPr="00A75B42">
        <w:rPr>
          <w:sz w:val="28"/>
          <w:szCs w:val="24"/>
          <w:lang w:eastAsia="ru-RU"/>
        </w:rPr>
        <w:br/>
      </w:r>
      <w:r w:rsidR="003747E8" w:rsidRPr="003747E8">
        <w:rPr>
          <w:sz w:val="28"/>
          <w:szCs w:val="24"/>
          <w:lang w:eastAsia="ru-RU"/>
        </w:rPr>
        <w:t xml:space="preserve">   </w:t>
      </w:r>
    </w:p>
    <w:p w:rsidR="003747E8" w:rsidRPr="00A75B42" w:rsidRDefault="003747E8" w:rsidP="00A75B42">
      <w:pPr>
        <w:ind w:left="567"/>
        <w:jc w:val="both"/>
        <w:rPr>
          <w:sz w:val="28"/>
          <w:szCs w:val="24"/>
        </w:rPr>
        <w:sectPr w:rsidR="003747E8" w:rsidRPr="00A75B42" w:rsidSect="00A347D7">
          <w:type w:val="continuous"/>
          <w:pgSz w:w="11910" w:h="16840"/>
          <w:pgMar w:top="1040" w:right="880" w:bottom="980" w:left="820" w:header="0" w:footer="782" w:gutter="0"/>
          <w:cols w:space="720"/>
        </w:sectPr>
      </w:pPr>
      <w:r w:rsidRPr="00A75B42">
        <w:rPr>
          <w:color w:val="000000"/>
          <w:sz w:val="28"/>
          <w:szCs w:val="24"/>
          <w:lang w:eastAsia="ru-RU"/>
        </w:rPr>
        <w:br/>
      </w:r>
    </w:p>
    <w:p w:rsidR="00651470" w:rsidRDefault="004F5212">
      <w:pPr>
        <w:pStyle w:val="1"/>
        <w:spacing w:before="72"/>
      </w:pPr>
      <w:r>
        <w:lastRenderedPageBreak/>
        <w:t>День</w:t>
      </w:r>
      <w:r>
        <w:rPr>
          <w:spacing w:val="-1"/>
        </w:rPr>
        <w:t xml:space="preserve"> </w:t>
      </w:r>
      <w:r>
        <w:t>5.</w:t>
      </w:r>
    </w:p>
    <w:p w:rsidR="00651470" w:rsidRDefault="004F5212">
      <w:pPr>
        <w:tabs>
          <w:tab w:val="left" w:pos="1301"/>
          <w:tab w:val="left" w:pos="3053"/>
          <w:tab w:val="left" w:pos="4212"/>
          <w:tab w:val="left" w:pos="5473"/>
          <w:tab w:val="left" w:pos="6444"/>
          <w:tab w:val="left" w:pos="8465"/>
          <w:tab w:val="left" w:pos="9364"/>
        </w:tabs>
        <w:spacing w:before="14"/>
        <w:ind w:left="312" w:right="54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z w:val="28"/>
        </w:rPr>
        <w:tab/>
        <w:t>Проведение</w:t>
      </w:r>
      <w:r>
        <w:rPr>
          <w:b/>
          <w:sz w:val="28"/>
        </w:rPr>
        <w:tab/>
        <w:t>общего</w:t>
      </w:r>
      <w:r>
        <w:rPr>
          <w:b/>
          <w:sz w:val="28"/>
        </w:rPr>
        <w:tab/>
        <w:t>анализа</w:t>
      </w:r>
      <w:r>
        <w:rPr>
          <w:b/>
          <w:sz w:val="28"/>
        </w:rPr>
        <w:tab/>
        <w:t>мочи.</w:t>
      </w:r>
      <w:r>
        <w:rPr>
          <w:b/>
          <w:sz w:val="28"/>
        </w:rPr>
        <w:tab/>
        <w:t>Исследование</w:t>
      </w:r>
      <w:r>
        <w:rPr>
          <w:b/>
          <w:sz w:val="28"/>
        </w:rPr>
        <w:tab/>
        <w:t>мочи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анализаторе.</w:t>
      </w:r>
    </w:p>
    <w:p w:rsidR="00E2552E" w:rsidRDefault="004F5212" w:rsidP="000A399F">
      <w:pPr>
        <w:pStyle w:val="a4"/>
        <w:numPr>
          <w:ilvl w:val="0"/>
          <w:numId w:val="24"/>
        </w:numPr>
        <w:tabs>
          <w:tab w:val="left" w:pos="595"/>
        </w:tabs>
        <w:ind w:left="714" w:right="2296" w:hanging="357"/>
        <w:jc w:val="both"/>
        <w:rPr>
          <w:sz w:val="28"/>
        </w:rPr>
      </w:pPr>
      <w:r w:rsidRPr="00E2552E">
        <w:rPr>
          <w:sz w:val="28"/>
        </w:rPr>
        <w:t>Изучение</w:t>
      </w:r>
      <w:r w:rsidRPr="00E2552E">
        <w:rPr>
          <w:spacing w:val="7"/>
          <w:sz w:val="28"/>
        </w:rPr>
        <w:t xml:space="preserve"> </w:t>
      </w:r>
      <w:r w:rsidRPr="00E2552E">
        <w:rPr>
          <w:sz w:val="28"/>
        </w:rPr>
        <w:t>инструкции</w:t>
      </w:r>
      <w:r w:rsidRPr="00E2552E">
        <w:rPr>
          <w:spacing w:val="8"/>
          <w:sz w:val="28"/>
        </w:rPr>
        <w:t xml:space="preserve"> </w:t>
      </w:r>
      <w:r w:rsidRPr="00E2552E">
        <w:rPr>
          <w:sz w:val="28"/>
        </w:rPr>
        <w:t>при</w:t>
      </w:r>
      <w:r w:rsidRPr="00E2552E">
        <w:rPr>
          <w:spacing w:val="5"/>
          <w:sz w:val="28"/>
        </w:rPr>
        <w:t xml:space="preserve"> </w:t>
      </w:r>
      <w:r w:rsidRPr="00E2552E">
        <w:rPr>
          <w:sz w:val="28"/>
        </w:rPr>
        <w:t>работе</w:t>
      </w:r>
      <w:r w:rsidRPr="00E2552E">
        <w:rPr>
          <w:spacing w:val="8"/>
          <w:sz w:val="28"/>
        </w:rPr>
        <w:t xml:space="preserve"> </w:t>
      </w:r>
      <w:r w:rsidRPr="00E2552E">
        <w:rPr>
          <w:sz w:val="28"/>
        </w:rPr>
        <w:t>на</w:t>
      </w:r>
      <w:r w:rsidRPr="00E2552E">
        <w:rPr>
          <w:spacing w:val="8"/>
          <w:sz w:val="28"/>
        </w:rPr>
        <w:t xml:space="preserve"> </w:t>
      </w:r>
      <w:r w:rsidRPr="00E2552E">
        <w:rPr>
          <w:sz w:val="28"/>
        </w:rPr>
        <w:t>анализаторе:</w:t>
      </w:r>
      <w:r w:rsidRPr="00E2552E">
        <w:rPr>
          <w:spacing w:val="1"/>
          <w:sz w:val="28"/>
        </w:rPr>
        <w:t xml:space="preserve"> </w:t>
      </w:r>
    </w:p>
    <w:p w:rsidR="00C315C8" w:rsidRPr="00C315C8" w:rsidRDefault="004F5212" w:rsidP="000A399F">
      <w:pPr>
        <w:pStyle w:val="a4"/>
        <w:numPr>
          <w:ilvl w:val="0"/>
          <w:numId w:val="24"/>
        </w:numPr>
        <w:tabs>
          <w:tab w:val="left" w:pos="595"/>
        </w:tabs>
        <w:ind w:left="714" w:right="2296" w:hanging="357"/>
        <w:jc w:val="both"/>
        <w:rPr>
          <w:sz w:val="28"/>
        </w:rPr>
      </w:pPr>
      <w:r w:rsidRPr="00E2552E">
        <w:rPr>
          <w:sz w:val="28"/>
        </w:rPr>
        <w:t>Провести</w:t>
      </w:r>
      <w:r w:rsidRPr="00E2552E">
        <w:rPr>
          <w:spacing w:val="61"/>
          <w:sz w:val="28"/>
        </w:rPr>
        <w:t xml:space="preserve"> </w:t>
      </w:r>
      <w:r w:rsidRPr="00E2552E">
        <w:rPr>
          <w:sz w:val="28"/>
        </w:rPr>
        <w:t>исследования</w:t>
      </w:r>
      <w:r w:rsidRPr="00E2552E">
        <w:rPr>
          <w:spacing w:val="-3"/>
          <w:sz w:val="28"/>
        </w:rPr>
        <w:t xml:space="preserve"> </w:t>
      </w:r>
      <w:r w:rsidRPr="00E2552E">
        <w:rPr>
          <w:sz w:val="28"/>
        </w:rPr>
        <w:t>общего</w:t>
      </w:r>
      <w:r w:rsidRPr="00E2552E">
        <w:rPr>
          <w:spacing w:val="-2"/>
          <w:sz w:val="28"/>
        </w:rPr>
        <w:t xml:space="preserve"> </w:t>
      </w:r>
      <w:r w:rsidRPr="00E2552E">
        <w:rPr>
          <w:sz w:val="28"/>
        </w:rPr>
        <w:t>анализа</w:t>
      </w:r>
      <w:r w:rsidRPr="00E2552E">
        <w:rPr>
          <w:spacing w:val="-4"/>
          <w:sz w:val="28"/>
        </w:rPr>
        <w:t xml:space="preserve"> </w:t>
      </w:r>
      <w:r w:rsidRPr="00E2552E">
        <w:rPr>
          <w:sz w:val="28"/>
        </w:rPr>
        <w:t>мочи</w:t>
      </w:r>
      <w:r w:rsidRPr="00E2552E">
        <w:rPr>
          <w:spacing w:val="-3"/>
          <w:sz w:val="28"/>
        </w:rPr>
        <w:t xml:space="preserve"> </w:t>
      </w:r>
      <w:r w:rsidRPr="00E2552E">
        <w:rPr>
          <w:sz w:val="28"/>
        </w:rPr>
        <w:t>на</w:t>
      </w:r>
      <w:r w:rsidRPr="00E2552E">
        <w:rPr>
          <w:spacing w:val="-3"/>
          <w:sz w:val="28"/>
        </w:rPr>
        <w:t xml:space="preserve"> </w:t>
      </w:r>
      <w:r w:rsidRPr="00E2552E">
        <w:rPr>
          <w:sz w:val="28"/>
        </w:rPr>
        <w:t>анализаторе</w:t>
      </w:r>
      <w:r w:rsidR="00E2552E">
        <w:rPr>
          <w:sz w:val="28"/>
        </w:rPr>
        <w:t>.</w:t>
      </w:r>
    </w:p>
    <w:p w:rsidR="00FF441F" w:rsidRDefault="004F5212" w:rsidP="00862728">
      <w:pPr>
        <w:pStyle w:val="a4"/>
        <w:numPr>
          <w:ilvl w:val="0"/>
          <w:numId w:val="24"/>
        </w:numPr>
        <w:tabs>
          <w:tab w:val="left" w:pos="595"/>
        </w:tabs>
        <w:ind w:left="714" w:right="2296" w:hanging="357"/>
        <w:jc w:val="both"/>
        <w:rPr>
          <w:sz w:val="28"/>
        </w:rPr>
      </w:pPr>
      <w:r w:rsidRPr="00E2552E">
        <w:rPr>
          <w:sz w:val="28"/>
        </w:rPr>
        <w:t>Записать</w:t>
      </w:r>
      <w:r w:rsidRPr="00E2552E">
        <w:rPr>
          <w:spacing w:val="-6"/>
          <w:sz w:val="28"/>
        </w:rPr>
        <w:t xml:space="preserve"> </w:t>
      </w:r>
      <w:r w:rsidRPr="00E2552E">
        <w:rPr>
          <w:sz w:val="28"/>
        </w:rPr>
        <w:t>принцип</w:t>
      </w:r>
      <w:r w:rsidRPr="00E2552E">
        <w:rPr>
          <w:spacing w:val="-2"/>
          <w:sz w:val="28"/>
        </w:rPr>
        <w:t xml:space="preserve"> </w:t>
      </w:r>
      <w:r w:rsidRPr="00E2552E">
        <w:rPr>
          <w:sz w:val="28"/>
        </w:rPr>
        <w:t>метода</w:t>
      </w:r>
      <w:r w:rsidRPr="00E2552E">
        <w:rPr>
          <w:spacing w:val="-2"/>
          <w:sz w:val="28"/>
        </w:rPr>
        <w:t xml:space="preserve"> </w:t>
      </w:r>
      <w:r w:rsidRPr="00E2552E">
        <w:rPr>
          <w:sz w:val="28"/>
        </w:rPr>
        <w:t>и</w:t>
      </w:r>
      <w:r w:rsidRPr="00E2552E">
        <w:rPr>
          <w:spacing w:val="-5"/>
          <w:sz w:val="28"/>
        </w:rPr>
        <w:t xml:space="preserve"> </w:t>
      </w:r>
      <w:r w:rsidRPr="00E2552E">
        <w:rPr>
          <w:sz w:val="28"/>
        </w:rPr>
        <w:t>ход</w:t>
      </w:r>
      <w:r w:rsidRPr="00E2552E">
        <w:rPr>
          <w:spacing w:val="-1"/>
          <w:sz w:val="28"/>
        </w:rPr>
        <w:t xml:space="preserve"> </w:t>
      </w:r>
      <w:r w:rsidRPr="00E2552E">
        <w:rPr>
          <w:sz w:val="28"/>
        </w:rPr>
        <w:t>определения</w:t>
      </w:r>
      <w:r w:rsidRPr="00E2552E">
        <w:rPr>
          <w:spacing w:val="-2"/>
          <w:sz w:val="28"/>
        </w:rPr>
        <w:t xml:space="preserve"> </w:t>
      </w:r>
      <w:r w:rsidRPr="00E2552E">
        <w:rPr>
          <w:sz w:val="28"/>
        </w:rPr>
        <w:t>на</w:t>
      </w:r>
      <w:r w:rsidRPr="00E2552E">
        <w:rPr>
          <w:spacing w:val="-2"/>
          <w:sz w:val="28"/>
        </w:rPr>
        <w:t xml:space="preserve"> </w:t>
      </w:r>
      <w:r w:rsidRPr="00E2552E">
        <w:rPr>
          <w:sz w:val="28"/>
        </w:rPr>
        <w:t>анализаторе.</w:t>
      </w:r>
    </w:p>
    <w:p w:rsidR="00862728" w:rsidRPr="00862728" w:rsidRDefault="00862728" w:rsidP="00862728">
      <w:pPr>
        <w:pStyle w:val="a4"/>
        <w:tabs>
          <w:tab w:val="left" w:pos="595"/>
        </w:tabs>
        <w:ind w:left="714" w:right="2296"/>
        <w:jc w:val="both"/>
        <w:rPr>
          <w:sz w:val="28"/>
        </w:rPr>
      </w:pPr>
    </w:p>
    <w:p w:rsidR="00C315C8" w:rsidRPr="00FF441F" w:rsidRDefault="00C315C8" w:rsidP="00FF441F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7"/>
          <w:lang w:eastAsia="ru-RU"/>
        </w:rPr>
      </w:pPr>
      <w:r w:rsidRPr="00FF441F">
        <w:rPr>
          <w:b/>
          <w:sz w:val="28"/>
          <w:szCs w:val="27"/>
          <w:lang w:eastAsia="ru-RU"/>
        </w:rPr>
        <w:t>Комплексные автоматические системы (КАС).</w:t>
      </w:r>
    </w:p>
    <w:p w:rsidR="00C315C8" w:rsidRPr="00E638B1" w:rsidRDefault="00FB0EF8" w:rsidP="00E638B1">
      <w:pPr>
        <w:pStyle w:val="a4"/>
        <w:widowControl/>
        <w:shd w:val="clear" w:color="auto" w:fill="FFFFFF"/>
        <w:autoSpaceDE/>
        <w:autoSpaceDN/>
        <w:spacing w:after="100" w:afterAutospacing="1"/>
        <w:ind w:left="284" w:firstLine="283"/>
        <w:jc w:val="both"/>
        <w:rPr>
          <w:sz w:val="28"/>
          <w:szCs w:val="27"/>
          <w:lang w:eastAsia="ru-RU"/>
        </w:rPr>
      </w:pPr>
      <w:r w:rsidRPr="00E638B1">
        <w:rPr>
          <w:sz w:val="28"/>
          <w:szCs w:val="27"/>
          <w:lang w:eastAsia="ru-RU"/>
        </w:rPr>
        <w:t>Принцип:</w:t>
      </w:r>
      <w:r w:rsidR="00E638B1">
        <w:rPr>
          <w:sz w:val="28"/>
          <w:szCs w:val="27"/>
          <w:lang w:eastAsia="ru-RU"/>
        </w:rPr>
        <w:t xml:space="preserve"> </w:t>
      </w:r>
      <w:r w:rsidR="00DD3073" w:rsidRPr="00E638B1">
        <w:rPr>
          <w:sz w:val="28"/>
          <w:szCs w:val="27"/>
          <w:lang w:eastAsia="ru-RU"/>
        </w:rPr>
        <w:t xml:space="preserve">Работа основана </w:t>
      </w:r>
      <w:r w:rsidR="00C315C8" w:rsidRPr="00E638B1">
        <w:rPr>
          <w:sz w:val="28"/>
          <w:szCs w:val="27"/>
          <w:lang w:eastAsia="ru-RU"/>
        </w:rPr>
        <w:t>по принципу проточной флуорометрии.  Проточные анализаторы позволяют провести количественну</w:t>
      </w:r>
      <w:r w:rsidR="00DD3073" w:rsidRPr="00E638B1">
        <w:rPr>
          <w:sz w:val="28"/>
          <w:szCs w:val="27"/>
          <w:lang w:eastAsia="ru-RU"/>
        </w:rPr>
        <w:t>ю оценку содержания лейкоцитов,</w:t>
      </w:r>
      <w:r w:rsidR="00C315C8" w:rsidRPr="00E638B1">
        <w:rPr>
          <w:sz w:val="28"/>
          <w:szCs w:val="27"/>
          <w:lang w:eastAsia="ru-RU"/>
        </w:rPr>
        <w:t> эритроцитов и эпителиальных клеток в моче, а также оценить прису</w:t>
      </w:r>
      <w:r w:rsidR="00D3457E" w:rsidRPr="00E638B1">
        <w:rPr>
          <w:sz w:val="28"/>
          <w:szCs w:val="27"/>
          <w:lang w:eastAsia="ru-RU"/>
        </w:rPr>
        <w:t xml:space="preserve">тствие патологических объектов. </w:t>
      </w:r>
      <w:r w:rsidR="00C315C8" w:rsidRPr="00E638B1">
        <w:rPr>
          <w:sz w:val="28"/>
          <w:szCs w:val="27"/>
          <w:lang w:eastAsia="ru-RU"/>
        </w:rPr>
        <w:t>В них реализована полная авто</w:t>
      </w:r>
      <w:r w:rsidR="00DD3073" w:rsidRPr="00E638B1">
        <w:rPr>
          <w:sz w:val="28"/>
          <w:szCs w:val="27"/>
          <w:lang w:eastAsia="ru-RU"/>
        </w:rPr>
        <w:t xml:space="preserve">матизация всего цикла анализа, </w:t>
      </w:r>
      <w:r w:rsidR="00C315C8" w:rsidRPr="00E638B1">
        <w:rPr>
          <w:sz w:val="28"/>
          <w:szCs w:val="27"/>
          <w:lang w:eastAsia="ru-RU"/>
        </w:rPr>
        <w:t xml:space="preserve">что значительно улучшает качество </w:t>
      </w:r>
      <w:r w:rsidR="00CD0457" w:rsidRPr="00E638B1">
        <w:rPr>
          <w:sz w:val="28"/>
          <w:szCs w:val="27"/>
          <w:lang w:eastAsia="ru-RU"/>
        </w:rPr>
        <w:t xml:space="preserve">получаемых результатов, т. к., </w:t>
      </w:r>
      <w:r w:rsidR="00C315C8" w:rsidRPr="00E638B1">
        <w:rPr>
          <w:sz w:val="28"/>
          <w:szCs w:val="27"/>
          <w:lang w:eastAsia="ru-RU"/>
        </w:rPr>
        <w:t>при этом обеспечены оптимальные стандартизованные условия для проведения теста.</w:t>
      </w:r>
    </w:p>
    <w:p w:rsidR="00FB0EF8" w:rsidRPr="00E638B1" w:rsidRDefault="00FB0EF8" w:rsidP="00F306BA">
      <w:pPr>
        <w:pStyle w:val="a4"/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sz w:val="28"/>
          <w:szCs w:val="27"/>
          <w:lang w:eastAsia="ru-RU"/>
        </w:rPr>
      </w:pPr>
      <w:r w:rsidRPr="00E638B1">
        <w:rPr>
          <w:sz w:val="28"/>
          <w:szCs w:val="27"/>
          <w:lang w:eastAsia="ru-RU"/>
        </w:rPr>
        <w:t>Ход работы.</w:t>
      </w:r>
    </w:p>
    <w:p w:rsidR="00DD3073" w:rsidRPr="00DD3073" w:rsidRDefault="00DD3073" w:rsidP="00E638B1">
      <w:pPr>
        <w:widowControl/>
        <w:shd w:val="clear" w:color="auto" w:fill="FFFFFF"/>
        <w:autoSpaceDE/>
        <w:autoSpaceDN/>
        <w:spacing w:after="100" w:afterAutospacing="1"/>
        <w:ind w:left="284" w:firstLine="283"/>
        <w:jc w:val="both"/>
        <w:rPr>
          <w:sz w:val="28"/>
          <w:szCs w:val="27"/>
          <w:lang w:eastAsia="ru-RU"/>
        </w:rPr>
      </w:pPr>
      <w:r w:rsidRPr="00DD3073">
        <w:rPr>
          <w:sz w:val="28"/>
          <w:szCs w:val="27"/>
          <w:lang w:eastAsia="ru-RU"/>
        </w:rPr>
        <w:t>Оператор опускает тест-полоску в пробу пациента, затем устанавливает ее в каретку анализатора и запускает начало измерения стартовой кнопкой. Далее каретка автоматически переме</w:t>
      </w:r>
      <w:r>
        <w:rPr>
          <w:sz w:val="28"/>
          <w:szCs w:val="27"/>
          <w:lang w:eastAsia="ru-RU"/>
        </w:rPr>
        <w:t>щается в измерительную камеру</w:t>
      </w:r>
      <w:r w:rsidRPr="00DD3073">
        <w:rPr>
          <w:sz w:val="28"/>
          <w:szCs w:val="27"/>
          <w:lang w:eastAsia="ru-RU"/>
        </w:rPr>
        <w:t>, где проводится последовательное считывание результата измерения по каждой тес</w:t>
      </w:r>
      <w:r w:rsidR="007C56B0">
        <w:rPr>
          <w:sz w:val="28"/>
          <w:szCs w:val="27"/>
          <w:lang w:eastAsia="ru-RU"/>
        </w:rPr>
        <w:t>товой зоне полоски</w:t>
      </w:r>
      <w:r w:rsidRPr="00DD3073">
        <w:rPr>
          <w:sz w:val="28"/>
          <w:szCs w:val="27"/>
          <w:lang w:eastAsia="ru-RU"/>
        </w:rPr>
        <w:t>.</w:t>
      </w:r>
    </w:p>
    <w:p w:rsidR="00DD3073" w:rsidRPr="00DD3073" w:rsidRDefault="00DD3073" w:rsidP="00F306B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sz w:val="28"/>
          <w:szCs w:val="27"/>
          <w:lang w:eastAsia="ru-RU"/>
        </w:rPr>
      </w:pPr>
      <w:r w:rsidRPr="00DD3073">
        <w:rPr>
          <w:sz w:val="28"/>
          <w:szCs w:val="27"/>
          <w:lang w:eastAsia="ru-RU"/>
        </w:rPr>
        <w:t>В анализа</w:t>
      </w:r>
      <w:r>
        <w:rPr>
          <w:sz w:val="28"/>
          <w:szCs w:val="27"/>
          <w:lang w:eastAsia="ru-RU"/>
        </w:rPr>
        <w:t xml:space="preserve">торах этого типа достоверность </w:t>
      </w:r>
      <w:r w:rsidRPr="00DD3073">
        <w:rPr>
          <w:sz w:val="28"/>
          <w:szCs w:val="27"/>
          <w:lang w:eastAsia="ru-RU"/>
        </w:rPr>
        <w:t>результатов зависит от многих причин:</w:t>
      </w:r>
    </w:p>
    <w:p w:rsidR="00DD3073" w:rsidRPr="00DD3073" w:rsidRDefault="00DD3073" w:rsidP="00F306BA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jc w:val="both"/>
        <w:rPr>
          <w:sz w:val="28"/>
          <w:szCs w:val="27"/>
          <w:lang w:eastAsia="ru-RU"/>
        </w:rPr>
      </w:pPr>
      <w:r w:rsidRPr="00DD3073">
        <w:rPr>
          <w:sz w:val="28"/>
          <w:szCs w:val="27"/>
          <w:lang w:eastAsia="ru-RU"/>
        </w:rPr>
        <w:t>соблюдения правил хранения тест-полосок, услов</w:t>
      </w:r>
      <w:r w:rsidR="00FB0EF8">
        <w:rPr>
          <w:sz w:val="28"/>
          <w:szCs w:val="27"/>
          <w:lang w:eastAsia="ru-RU"/>
        </w:rPr>
        <w:t>ий выполнения теста, времени инкубации.</w:t>
      </w:r>
    </w:p>
    <w:p w:rsidR="00FB0EF8" w:rsidRDefault="00DD3073" w:rsidP="00F306BA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jc w:val="both"/>
        <w:rPr>
          <w:sz w:val="28"/>
          <w:szCs w:val="27"/>
          <w:lang w:eastAsia="ru-RU"/>
        </w:rPr>
      </w:pPr>
      <w:r w:rsidRPr="00DD3073">
        <w:rPr>
          <w:sz w:val="28"/>
          <w:szCs w:val="27"/>
          <w:lang w:eastAsia="ru-RU"/>
        </w:rPr>
        <w:t>удале</w:t>
      </w:r>
      <w:r w:rsidR="00FB0EF8">
        <w:rPr>
          <w:sz w:val="28"/>
          <w:szCs w:val="27"/>
          <w:lang w:eastAsia="ru-RU"/>
        </w:rPr>
        <w:t>ния излишков жидкости с полоски.</w:t>
      </w:r>
    </w:p>
    <w:p w:rsidR="00C315C8" w:rsidRPr="00CD0457" w:rsidRDefault="00CD0457" w:rsidP="00F306BA">
      <w:pPr>
        <w:pStyle w:val="a4"/>
        <w:widowControl/>
        <w:numPr>
          <w:ilvl w:val="0"/>
          <w:numId w:val="40"/>
        </w:numPr>
        <w:shd w:val="clear" w:color="auto" w:fill="FFFFFF"/>
        <w:autoSpaceDE/>
        <w:autoSpaceDN/>
        <w:spacing w:after="100" w:afterAutospacing="1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 xml:space="preserve"> правильности расположения по</w:t>
      </w:r>
      <w:r w:rsidR="00DD3073" w:rsidRPr="00FB0EF8">
        <w:rPr>
          <w:sz w:val="28"/>
          <w:szCs w:val="27"/>
          <w:lang w:eastAsia="ru-RU"/>
        </w:rPr>
        <w:t>лоски в держателе каретки анализатора и др.</w:t>
      </w:r>
    </w:p>
    <w:p w:rsidR="00651470" w:rsidRPr="00D10298" w:rsidRDefault="004F5212" w:rsidP="000A399F">
      <w:pPr>
        <w:pStyle w:val="a4"/>
        <w:numPr>
          <w:ilvl w:val="0"/>
          <w:numId w:val="24"/>
        </w:numPr>
        <w:tabs>
          <w:tab w:val="left" w:pos="595"/>
        </w:tabs>
        <w:ind w:left="714" w:right="2296" w:hanging="357"/>
        <w:rPr>
          <w:sz w:val="28"/>
        </w:rPr>
      </w:pPr>
      <w:r w:rsidRPr="00E2552E">
        <w:rPr>
          <w:sz w:val="28"/>
        </w:rPr>
        <w:t>Заполнить</w:t>
      </w:r>
      <w:r w:rsidRPr="00E2552E">
        <w:rPr>
          <w:spacing w:val="-3"/>
          <w:sz w:val="28"/>
        </w:rPr>
        <w:t xml:space="preserve"> </w:t>
      </w:r>
      <w:r w:rsidRPr="00E2552E">
        <w:rPr>
          <w:sz w:val="28"/>
        </w:rPr>
        <w:t>таблицу</w:t>
      </w:r>
      <w:r w:rsidR="00E2552E">
        <w:rPr>
          <w:sz w:val="28"/>
        </w:rPr>
        <w:t>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4"/>
        <w:gridCol w:w="2394"/>
        <w:gridCol w:w="2397"/>
      </w:tblGrid>
      <w:tr w:rsidR="00651470">
        <w:trPr>
          <w:trHeight w:val="321"/>
        </w:trPr>
        <w:tc>
          <w:tcPr>
            <w:tcW w:w="4785" w:type="dxa"/>
            <w:gridSpan w:val="2"/>
          </w:tcPr>
          <w:p w:rsidR="00651470" w:rsidRDefault="004F5212" w:rsidP="00D82C22">
            <w:pPr>
              <w:pStyle w:val="TableParagraph"/>
              <w:spacing w:line="301" w:lineRule="exact"/>
              <w:ind w:left="1356"/>
              <w:rPr>
                <w:b/>
                <w:sz w:val="28"/>
              </w:rPr>
            </w:pPr>
            <w:r>
              <w:rPr>
                <w:b/>
                <w:sz w:val="28"/>
              </w:rPr>
              <w:t>ручным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методом</w:t>
            </w:r>
          </w:p>
        </w:tc>
        <w:tc>
          <w:tcPr>
            <w:tcW w:w="4791" w:type="dxa"/>
            <w:gridSpan w:val="2"/>
          </w:tcPr>
          <w:p w:rsidR="00651470" w:rsidRDefault="004F5212" w:rsidP="00D82C22">
            <w:pPr>
              <w:pStyle w:val="TableParagraph"/>
              <w:spacing w:line="301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автоматическом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анализаторе</w:t>
            </w:r>
          </w:p>
        </w:tc>
      </w:tr>
      <w:tr w:rsidR="00651470">
        <w:trPr>
          <w:trHeight w:val="321"/>
        </w:trPr>
        <w:tc>
          <w:tcPr>
            <w:tcW w:w="2391" w:type="dxa"/>
          </w:tcPr>
          <w:p w:rsidR="00651470" w:rsidRPr="00D10298" w:rsidRDefault="004F5212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2394" w:type="dxa"/>
          </w:tcPr>
          <w:p w:rsidR="00651470" w:rsidRPr="00D10298" w:rsidRDefault="004F5212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недостатки</w:t>
            </w:r>
          </w:p>
        </w:tc>
        <w:tc>
          <w:tcPr>
            <w:tcW w:w="2394" w:type="dxa"/>
          </w:tcPr>
          <w:p w:rsidR="00651470" w:rsidRPr="00D10298" w:rsidRDefault="004F521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2397" w:type="dxa"/>
          </w:tcPr>
          <w:p w:rsidR="00651470" w:rsidRPr="00D10298" w:rsidRDefault="004F5212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недостатки</w:t>
            </w:r>
          </w:p>
        </w:tc>
      </w:tr>
      <w:tr w:rsidR="00651470">
        <w:trPr>
          <w:trHeight w:val="321"/>
        </w:trPr>
        <w:tc>
          <w:tcPr>
            <w:tcW w:w="2391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Стоимость</w:t>
            </w:r>
          </w:p>
        </w:tc>
        <w:tc>
          <w:tcPr>
            <w:tcW w:w="2394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Медленное получение результата</w:t>
            </w:r>
          </w:p>
        </w:tc>
        <w:tc>
          <w:tcPr>
            <w:tcW w:w="2394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Б</w:t>
            </w:r>
            <w:r w:rsidR="004707C5" w:rsidRPr="00D10298">
              <w:rPr>
                <w:sz w:val="28"/>
                <w:szCs w:val="28"/>
              </w:rPr>
              <w:t>ыстро</w:t>
            </w:r>
            <w:r w:rsidRPr="00D10298">
              <w:rPr>
                <w:sz w:val="28"/>
                <w:szCs w:val="28"/>
              </w:rPr>
              <w:t>е получение результата</w:t>
            </w:r>
          </w:p>
        </w:tc>
        <w:tc>
          <w:tcPr>
            <w:tcW w:w="2397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Стоимость</w:t>
            </w:r>
          </w:p>
        </w:tc>
      </w:tr>
      <w:tr w:rsidR="00651470">
        <w:trPr>
          <w:trHeight w:val="323"/>
        </w:trPr>
        <w:tc>
          <w:tcPr>
            <w:tcW w:w="2391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Интересный процесс работы</w:t>
            </w:r>
          </w:p>
        </w:tc>
        <w:tc>
          <w:tcPr>
            <w:tcW w:w="2394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Возможно нанести вред самому себе реактивами</w:t>
            </w:r>
          </w:p>
        </w:tc>
        <w:tc>
          <w:tcPr>
            <w:tcW w:w="2394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Высокая чувствительность</w:t>
            </w:r>
          </w:p>
        </w:tc>
        <w:tc>
          <w:tcPr>
            <w:tcW w:w="2397" w:type="dxa"/>
          </w:tcPr>
          <w:p w:rsidR="00651470" w:rsidRPr="00D10298" w:rsidRDefault="0049727E">
            <w:pPr>
              <w:pStyle w:val="TableParagraph"/>
              <w:rPr>
                <w:sz w:val="28"/>
                <w:szCs w:val="28"/>
              </w:rPr>
            </w:pPr>
            <w:r w:rsidRPr="00D10298">
              <w:rPr>
                <w:sz w:val="28"/>
                <w:szCs w:val="28"/>
              </w:rPr>
              <w:t>Может сломаться</w:t>
            </w:r>
          </w:p>
        </w:tc>
      </w:tr>
    </w:tbl>
    <w:p w:rsidR="005E32E0" w:rsidRPr="005E32E0" w:rsidRDefault="00915289" w:rsidP="000A399F">
      <w:pPr>
        <w:pStyle w:val="a4"/>
        <w:numPr>
          <w:ilvl w:val="0"/>
          <w:numId w:val="24"/>
        </w:numPr>
        <w:tabs>
          <w:tab w:val="left" w:pos="594"/>
        </w:tabs>
        <w:spacing w:before="221"/>
        <w:rPr>
          <w:sz w:val="28"/>
        </w:rPr>
      </w:pPr>
      <w:r>
        <w:rPr>
          <w:sz w:val="28"/>
        </w:rPr>
        <w:t xml:space="preserve"> О</w:t>
      </w:r>
      <w:r w:rsidR="004F5212" w:rsidRPr="00915289">
        <w:rPr>
          <w:sz w:val="28"/>
        </w:rPr>
        <w:t>формить</w:t>
      </w:r>
      <w:r w:rsidR="004F5212" w:rsidRPr="00915289">
        <w:rPr>
          <w:spacing w:val="-2"/>
          <w:sz w:val="28"/>
        </w:rPr>
        <w:t xml:space="preserve"> </w:t>
      </w:r>
      <w:r w:rsidR="004F5212" w:rsidRPr="00915289">
        <w:rPr>
          <w:sz w:val="28"/>
        </w:rPr>
        <w:t>результат</w:t>
      </w:r>
      <w:r w:rsidR="004F5212" w:rsidRPr="00915289">
        <w:rPr>
          <w:spacing w:val="-1"/>
          <w:sz w:val="28"/>
        </w:rPr>
        <w:t xml:space="preserve"> </w:t>
      </w:r>
      <w:r w:rsidR="004F5212" w:rsidRPr="00915289">
        <w:rPr>
          <w:sz w:val="28"/>
        </w:rPr>
        <w:t>в</w:t>
      </w:r>
      <w:r w:rsidR="004F5212" w:rsidRPr="00915289">
        <w:rPr>
          <w:spacing w:val="-2"/>
          <w:sz w:val="28"/>
        </w:rPr>
        <w:t xml:space="preserve"> </w:t>
      </w:r>
      <w:r w:rsidR="004F5212" w:rsidRPr="00915289">
        <w:rPr>
          <w:sz w:val="28"/>
        </w:rPr>
        <w:t>виде</w:t>
      </w:r>
      <w:r w:rsidR="004F5212" w:rsidRPr="00915289">
        <w:rPr>
          <w:spacing w:val="-3"/>
          <w:sz w:val="28"/>
        </w:rPr>
        <w:t xml:space="preserve"> </w:t>
      </w:r>
      <w:r w:rsidR="004F5212" w:rsidRPr="00915289">
        <w:rPr>
          <w:sz w:val="28"/>
        </w:rPr>
        <w:t>бланка</w:t>
      </w:r>
      <w:r>
        <w:rPr>
          <w:sz w:val="28"/>
        </w:rPr>
        <w:t>.</w:t>
      </w:r>
    </w:p>
    <w:p w:rsidR="005E32E0" w:rsidRDefault="005E32E0" w:rsidP="00862728">
      <w:pPr>
        <w:tabs>
          <w:tab w:val="left" w:pos="594"/>
        </w:tabs>
        <w:spacing w:before="221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2659668" cy="24602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2667823_457252284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4" t="29879" r="25226" b="43968"/>
                    <a:stretch/>
                  </pic:blipFill>
                  <pic:spPr bwMode="auto">
                    <a:xfrm>
                      <a:off x="0" y="0"/>
                      <a:ext cx="2684016" cy="248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635" w:rsidRDefault="00706635" w:rsidP="005E32E0">
      <w:pPr>
        <w:tabs>
          <w:tab w:val="left" w:pos="594"/>
        </w:tabs>
        <w:spacing w:before="221"/>
        <w:rPr>
          <w:sz w:val="28"/>
        </w:rPr>
      </w:pPr>
    </w:p>
    <w:p w:rsidR="00706635" w:rsidRPr="005E32E0" w:rsidRDefault="00706635" w:rsidP="00862728">
      <w:pPr>
        <w:tabs>
          <w:tab w:val="left" w:pos="594"/>
        </w:tabs>
        <w:spacing w:before="221"/>
        <w:ind w:left="426" w:right="287"/>
        <w:jc w:val="both"/>
        <w:rPr>
          <w:sz w:val="28"/>
        </w:rPr>
        <w:sectPr w:rsidR="00706635" w:rsidRPr="005E32E0">
          <w:footerReference w:type="default" r:id="rId18"/>
          <w:pgSz w:w="11910" w:h="16840"/>
          <w:pgMar w:top="1040" w:right="880" w:bottom="980" w:left="820" w:header="0" w:footer="782" w:gutter="0"/>
          <w:cols w:space="720"/>
        </w:sectPr>
      </w:pPr>
      <w:r>
        <w:rPr>
          <w:sz w:val="28"/>
        </w:rPr>
        <w:t>Вывод: При исследовании мочи на анализаторе все показатели в норме кроме белка. Белок составил 30мг/л, что говорит о почечной протенурии. Может быть при пиелонефрите,  гломерулонефрите, амило</w:t>
      </w:r>
      <w:r w:rsidR="00862728">
        <w:rPr>
          <w:sz w:val="28"/>
        </w:rPr>
        <w:t>идозе почек, ХПН, нефротическом </w:t>
      </w:r>
      <w:r>
        <w:rPr>
          <w:sz w:val="28"/>
        </w:rPr>
        <w:t>синдроме.</w:t>
      </w:r>
    </w:p>
    <w:p w:rsidR="00651470" w:rsidRDefault="000C3538">
      <w:pPr>
        <w:pStyle w:val="1"/>
        <w:spacing w:before="72"/>
        <w:ind w:left="598"/>
      </w:pPr>
      <w:r>
        <w:lastRenderedPageBreak/>
        <w:pict>
          <v:shape id="_x0000_s1040" style="position:absolute;left:0;text-align:left;margin-left:146.9pt;margin-top:705.1pt;width:383.85pt;height:52.95pt;z-index:-17051648;mso-position-horizontal-relative:page;mso-position-vertical-relative:page" coordorigin="2938,14102" coordsize="7677,1059" o:spt="100" adj="0,,0" path="m4064,14102r-1126,l2938,14373r1126,l4064,14102xm5183,14678r-1104,l4079,15160r1104,l5183,14678xm5183,14390r-1104,l4079,14661r1104,l5183,14390xm5183,14102r-1104,l4079,14373r1104,l5183,14102xm6311,14678r-1114,l5197,15160r1114,l6311,14678xm6311,14390r-1114,l5197,14661r1114,l6311,14390xm6311,14102r-1114,l5197,14373r1114,l6311,14102xm7420,14678r-1095,l6325,15160r1095,l7420,14678xm7420,14390r-1095,l6325,14661r1095,l7420,14390xm7420,14102r-1095,l6325,14373r1095,l7420,14102xm8392,14678r-958,l7434,15160r958,l8392,14678xm8392,14390r-958,l7434,14661r958,l8392,14390xm8392,14102r-958,l7434,14373r958,l8392,14102xm10615,14678r-2209,l8406,15160r2209,l10615,14678xm10615,14390r-2209,l8406,14661r2209,l10615,14390xm10615,14102r-2209,l8406,14373r2209,l10615,14102xe" stroked="f">
            <v:stroke joinstyle="round"/>
            <v:formulas/>
            <v:path arrowok="t" o:connecttype="segments"/>
            <w10:wrap anchorx="page" anchory="page"/>
          </v:shape>
        </w:pict>
      </w:r>
      <w:r w:rsidR="004F5212">
        <w:t>День</w:t>
      </w:r>
      <w:r w:rsidR="004F5212">
        <w:rPr>
          <w:spacing w:val="-1"/>
        </w:rPr>
        <w:t xml:space="preserve"> </w:t>
      </w:r>
      <w:r w:rsidR="004F5212">
        <w:t>6.</w:t>
      </w:r>
    </w:p>
    <w:p w:rsidR="00651470" w:rsidRDefault="004F5212">
      <w:pPr>
        <w:spacing w:before="14"/>
        <w:ind w:left="59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желудочного сока.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Зачет.</w:t>
      </w:r>
    </w:p>
    <w:p w:rsidR="00915289" w:rsidRPr="002A2494" w:rsidRDefault="004F5212" w:rsidP="00984CE2">
      <w:pPr>
        <w:pStyle w:val="a4"/>
        <w:numPr>
          <w:ilvl w:val="2"/>
          <w:numId w:val="1"/>
        </w:numPr>
        <w:tabs>
          <w:tab w:val="left" w:pos="812"/>
        </w:tabs>
        <w:ind w:right="4027" w:firstLine="0"/>
      </w:pPr>
      <w:r>
        <w:rPr>
          <w:sz w:val="28"/>
        </w:rPr>
        <w:t>Записать принцип метода и ход определения</w:t>
      </w:r>
      <w:r>
        <w:rPr>
          <w:spacing w:val="-67"/>
          <w:sz w:val="28"/>
        </w:rPr>
        <w:t xml:space="preserve"> </w:t>
      </w:r>
    </w:p>
    <w:p w:rsidR="002A2494" w:rsidRPr="002A2494" w:rsidRDefault="002A2494" w:rsidP="002A2494">
      <w:pPr>
        <w:pStyle w:val="a4"/>
        <w:tabs>
          <w:tab w:val="left" w:pos="812"/>
        </w:tabs>
        <w:ind w:right="4027"/>
      </w:pPr>
    </w:p>
    <w:p w:rsidR="002A2494" w:rsidRPr="002A2494" w:rsidRDefault="002A2494" w:rsidP="0035483A">
      <w:pPr>
        <w:widowControl/>
        <w:shd w:val="clear" w:color="auto" w:fill="FFFFFF"/>
        <w:autoSpaceDE/>
        <w:autoSpaceDN/>
        <w:ind w:left="284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b/>
          <w:bCs/>
          <w:color w:val="000000" w:themeColor="text1"/>
          <w:sz w:val="27"/>
          <w:szCs w:val="27"/>
          <w:lang w:eastAsia="ru-RU"/>
        </w:rPr>
        <w:t>ПРЕДЕЛЕНИЕ КИСЛОТНОСТИ ЖЕЛУДОЧНОГО СОКА</w:t>
      </w:r>
    </w:p>
    <w:p w:rsidR="002A2494" w:rsidRDefault="002A2494" w:rsidP="0035483A">
      <w:pPr>
        <w:widowControl/>
        <w:shd w:val="clear" w:color="auto" w:fill="FFFFFF"/>
        <w:autoSpaceDE/>
        <w:autoSpaceDN/>
        <w:ind w:left="284"/>
        <w:rPr>
          <w:b/>
          <w:bCs/>
          <w:color w:val="000000" w:themeColor="text1"/>
          <w:sz w:val="27"/>
          <w:szCs w:val="27"/>
          <w:lang w:eastAsia="ru-RU"/>
        </w:rPr>
      </w:pPr>
      <w:r w:rsidRPr="002A2494">
        <w:rPr>
          <w:b/>
          <w:bCs/>
          <w:color w:val="000000" w:themeColor="text1"/>
          <w:sz w:val="27"/>
          <w:szCs w:val="27"/>
          <w:lang w:eastAsia="ru-RU"/>
        </w:rPr>
        <w:t>МЕТОДОМ   ТЕПФФЕРА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ind w:left="284"/>
        <w:rPr>
          <w:rFonts w:ascii="Arial" w:hAnsi="Arial" w:cs="Arial"/>
          <w:color w:val="000000" w:themeColor="text1"/>
          <w:sz w:val="23"/>
          <w:szCs w:val="23"/>
          <w:lang w:eastAsia="ru-RU"/>
        </w:rPr>
      </w:pP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b/>
          <w:bCs/>
          <w:i/>
          <w:iCs/>
          <w:color w:val="000000" w:themeColor="text1"/>
          <w:sz w:val="27"/>
          <w:szCs w:val="27"/>
          <w:lang w:eastAsia="ru-RU"/>
        </w:rPr>
        <w:t>Принцип.</w:t>
      </w:r>
      <w:r w:rsidRPr="002A2494">
        <w:rPr>
          <w:color w:val="000000" w:themeColor="text1"/>
          <w:sz w:val="27"/>
          <w:szCs w:val="27"/>
          <w:lang w:eastAsia="ru-RU"/>
        </w:rPr>
        <w:t> Такой же, как в методе Михаэлиса, но используются 3 индикатора и титрование ведется в двух стаканчиках.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b/>
          <w:bCs/>
          <w:i/>
          <w:iCs/>
          <w:color w:val="000000" w:themeColor="text1"/>
          <w:sz w:val="27"/>
          <w:szCs w:val="27"/>
          <w:lang w:eastAsia="ru-RU"/>
        </w:rPr>
        <w:t>Реактивы:</w:t>
      </w:r>
    </w:p>
    <w:p w:rsidR="002A2494" w:rsidRPr="002A2494" w:rsidRDefault="008C4A6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1) 0,1N</w:t>
      </w:r>
      <w:r w:rsidR="002A2494" w:rsidRPr="002A2494">
        <w:rPr>
          <w:color w:val="000000" w:themeColor="text1"/>
          <w:sz w:val="27"/>
          <w:szCs w:val="27"/>
          <w:lang w:eastAsia="ru-RU"/>
        </w:rPr>
        <w:t xml:space="preserve"> раствор едкого натра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2) 1% спиртовой раствор фенолфталеина.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3) 0,5% спиртовой раствор диметиламиноазобензола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4)  1% водный раствор ализаринсульфоновокислого натрия – индикатор на связанную соляную кислоту. В кислой среде он имеет желтый цвет, а при нейтрализации всех кислых факторов, кроме связанной соляной кислоты, становится фиолетовым. Интервал перехода окраски при рН = 5,0-6,8.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b/>
          <w:bCs/>
          <w:i/>
          <w:iCs/>
          <w:color w:val="000000" w:themeColor="text1"/>
          <w:sz w:val="27"/>
          <w:szCs w:val="27"/>
          <w:lang w:eastAsia="ru-RU"/>
        </w:rPr>
        <w:t>Ход исследования.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В два химических стаканчика</w:t>
      </w:r>
      <w:r w:rsidRPr="002A2494">
        <w:rPr>
          <w:color w:val="000000" w:themeColor="text1"/>
          <w:sz w:val="27"/>
          <w:szCs w:val="27"/>
          <w:lang w:eastAsia="ru-RU"/>
        </w:rPr>
        <w:t>отмеривают  по 5мл профильтрованного желудочного сока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В первый    стаканчик добавляют  по 1 капле индикаторов – фенолфталеина и диметиламиноазобензола. Желудочный сок приобретает красный цвет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Отмечают в бюретке исходный (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I'</w:t>
      </w:r>
      <w:r w:rsidRPr="002A2494">
        <w:rPr>
          <w:color w:val="000000" w:themeColor="text1"/>
          <w:sz w:val="27"/>
          <w:szCs w:val="27"/>
          <w:lang w:eastAsia="ru-RU"/>
        </w:rPr>
        <w:t>) уровень щелочи.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Титруют </w:t>
      </w:r>
      <w:r w:rsidRPr="002A2494">
        <w:rPr>
          <w:color w:val="000000" w:themeColor="text1"/>
          <w:sz w:val="27"/>
          <w:szCs w:val="27"/>
          <w:lang w:eastAsia="ru-RU"/>
        </w:rPr>
        <w:t>щел</w:t>
      </w:r>
      <w:r>
        <w:rPr>
          <w:color w:val="000000" w:themeColor="text1"/>
          <w:sz w:val="27"/>
          <w:szCs w:val="27"/>
          <w:lang w:eastAsia="ru-RU"/>
        </w:rPr>
        <w:t>очью до желто-оранжевого цвета. </w:t>
      </w:r>
      <w:r w:rsidRPr="002A2494">
        <w:rPr>
          <w:color w:val="000000" w:themeColor="text1"/>
          <w:sz w:val="27"/>
          <w:szCs w:val="27"/>
          <w:lang w:eastAsia="ru-RU"/>
        </w:rPr>
        <w:t>Отмечают 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II' </w:t>
      </w:r>
      <w:r w:rsidRPr="002A2494">
        <w:rPr>
          <w:color w:val="000000" w:themeColor="text1"/>
          <w:sz w:val="27"/>
          <w:szCs w:val="27"/>
          <w:lang w:eastAsia="ru-RU"/>
        </w:rPr>
        <w:t>уровень щелочи в бюретке.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Титруют далее до стойко розового цвета (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III'</w:t>
      </w:r>
      <w:r w:rsidRPr="002A2494">
        <w:rPr>
          <w:color w:val="000000" w:themeColor="text1"/>
          <w:sz w:val="27"/>
          <w:szCs w:val="27"/>
          <w:lang w:eastAsia="ru-RU"/>
        </w:rPr>
        <w:t> уровень щелочи в бюретке)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Во второй</w:t>
      </w:r>
      <w:r>
        <w:rPr>
          <w:color w:val="000000" w:themeColor="text1"/>
          <w:sz w:val="27"/>
          <w:szCs w:val="27"/>
          <w:lang w:eastAsia="ru-RU"/>
        </w:rPr>
        <w:t xml:space="preserve"> стаканчик добавляют 1 каплю 1%</w:t>
      </w:r>
      <w:r w:rsidRPr="002A2494">
        <w:rPr>
          <w:color w:val="000000" w:themeColor="text1"/>
          <w:sz w:val="27"/>
          <w:szCs w:val="27"/>
          <w:lang w:eastAsia="ru-RU"/>
        </w:rPr>
        <w:t xml:space="preserve"> ализаринсульфоновокислого натрия. Раствор приобретает желтый цвет.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>
        <w:rPr>
          <w:color w:val="000000" w:themeColor="text1"/>
          <w:sz w:val="27"/>
          <w:szCs w:val="27"/>
          <w:lang w:eastAsia="ru-RU"/>
        </w:rPr>
        <w:t>Замечают </w:t>
      </w:r>
      <w:r w:rsidRPr="002A2494">
        <w:rPr>
          <w:color w:val="000000" w:themeColor="text1"/>
          <w:sz w:val="27"/>
          <w:szCs w:val="27"/>
          <w:lang w:eastAsia="ru-RU"/>
        </w:rPr>
        <w:t>уровень щелочи в бюретке (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I"</w:t>
      </w:r>
      <w:r w:rsidRPr="002A2494">
        <w:rPr>
          <w:color w:val="000000" w:themeColor="text1"/>
          <w:sz w:val="27"/>
          <w:szCs w:val="27"/>
          <w:lang w:eastAsia="ru-RU"/>
        </w:rPr>
        <w:t> уровень)</w:t>
      </w:r>
    </w:p>
    <w:p w:rsidR="002A2494" w:rsidRPr="002A2494" w:rsidRDefault="002A2494" w:rsidP="0035483A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567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Титруют щелочью до появления светло-фиолетового цвета (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II"</w:t>
      </w:r>
      <w:r w:rsidRPr="002A2494">
        <w:rPr>
          <w:color w:val="000000" w:themeColor="text1"/>
          <w:sz w:val="27"/>
          <w:szCs w:val="27"/>
          <w:lang w:eastAsia="ru-RU"/>
        </w:rPr>
        <w:t>уровень).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b/>
          <w:bCs/>
          <w:i/>
          <w:iCs/>
          <w:color w:val="000000" w:themeColor="text1"/>
          <w:sz w:val="27"/>
          <w:szCs w:val="27"/>
          <w:lang w:eastAsia="ru-RU"/>
        </w:rPr>
        <w:t>Расчет</w:t>
      </w:r>
      <w:r w:rsidRPr="002A2494">
        <w:rPr>
          <w:i/>
          <w:iCs/>
          <w:color w:val="000000" w:themeColor="text1"/>
          <w:sz w:val="27"/>
          <w:szCs w:val="27"/>
          <w:lang w:eastAsia="ru-RU"/>
        </w:rPr>
        <w:t> </w:t>
      </w:r>
      <w:r w:rsidRPr="002A2494">
        <w:rPr>
          <w:color w:val="000000" w:themeColor="text1"/>
          <w:sz w:val="27"/>
          <w:szCs w:val="27"/>
          <w:lang w:eastAsia="ru-RU"/>
        </w:rPr>
        <w:t>свободной соля</w:t>
      </w:r>
      <w:r w:rsidR="000C3538">
        <w:rPr>
          <w:color w:val="000000" w:themeColor="text1"/>
          <w:sz w:val="27"/>
          <w:szCs w:val="27"/>
          <w:lang w:eastAsia="ru-RU"/>
        </w:rPr>
        <w:t>ной кислоты и общей кислотности</w:t>
      </w:r>
      <w:r w:rsidRPr="002A2494">
        <w:rPr>
          <w:color w:val="000000" w:themeColor="text1"/>
          <w:sz w:val="27"/>
          <w:szCs w:val="27"/>
          <w:lang w:eastAsia="ru-RU"/>
        </w:rPr>
        <w:t xml:space="preserve"> проводится по 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первому стаканчику</w:t>
      </w:r>
      <w:r w:rsidRPr="002A2494">
        <w:rPr>
          <w:color w:val="000000" w:themeColor="text1"/>
          <w:sz w:val="27"/>
          <w:szCs w:val="27"/>
          <w:lang w:eastAsia="ru-RU"/>
        </w:rPr>
        <w:t>; связанная соляная кислота рассчитывается </w:t>
      </w:r>
      <w:r w:rsidRPr="002A2494">
        <w:rPr>
          <w:b/>
          <w:bCs/>
          <w:color w:val="000000" w:themeColor="text1"/>
          <w:sz w:val="27"/>
          <w:szCs w:val="27"/>
          <w:lang w:eastAsia="ru-RU"/>
        </w:rPr>
        <w:t>по второму стаканчику.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Свободная HCl = (II'-I') ·20= ммоль/л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Общая кислотность = (III'-I') · 20= ммоль/л</w:t>
      </w:r>
    </w:p>
    <w:p w:rsidR="002A2494" w:rsidRPr="002A2494" w:rsidRDefault="002A2494" w:rsidP="0035483A">
      <w:pPr>
        <w:widowControl/>
        <w:shd w:val="clear" w:color="auto" w:fill="FFFFFF"/>
        <w:autoSpaceDE/>
        <w:autoSpaceDN/>
        <w:spacing w:after="100" w:afterAutospacing="1"/>
        <w:ind w:left="284"/>
        <w:jc w:val="both"/>
        <w:rPr>
          <w:rFonts w:ascii="Arial" w:hAnsi="Arial" w:cs="Arial"/>
          <w:color w:val="000000" w:themeColor="text1"/>
          <w:sz w:val="23"/>
          <w:szCs w:val="23"/>
          <w:lang w:eastAsia="ru-RU"/>
        </w:rPr>
      </w:pPr>
      <w:r w:rsidRPr="002A2494">
        <w:rPr>
          <w:color w:val="000000" w:themeColor="text1"/>
          <w:sz w:val="27"/>
          <w:szCs w:val="27"/>
          <w:lang w:eastAsia="ru-RU"/>
        </w:rPr>
        <w:t>Связанная HCl = [(III' - I') – (II" - I")] · 20= ммоль/л</w:t>
      </w:r>
    </w:p>
    <w:p w:rsidR="002A2494" w:rsidRDefault="002A2494" w:rsidP="002A2494">
      <w:pPr>
        <w:tabs>
          <w:tab w:val="left" w:pos="812"/>
        </w:tabs>
        <w:ind w:left="598" w:right="4027"/>
      </w:pPr>
    </w:p>
    <w:p w:rsidR="003806D6" w:rsidRPr="00915289" w:rsidRDefault="003806D6" w:rsidP="002A2494">
      <w:pPr>
        <w:tabs>
          <w:tab w:val="left" w:pos="812"/>
        </w:tabs>
        <w:ind w:left="598" w:right="4027"/>
      </w:pPr>
    </w:p>
    <w:p w:rsidR="00651470" w:rsidRPr="00915289" w:rsidRDefault="004F5212" w:rsidP="00B172B2">
      <w:pPr>
        <w:pStyle w:val="a4"/>
        <w:numPr>
          <w:ilvl w:val="2"/>
          <w:numId w:val="1"/>
        </w:numPr>
        <w:tabs>
          <w:tab w:val="left" w:pos="812"/>
        </w:tabs>
        <w:spacing w:line="360" w:lineRule="auto"/>
        <w:ind w:left="811" w:hanging="214"/>
        <w:rPr>
          <w:sz w:val="28"/>
        </w:rPr>
      </w:pPr>
      <w:r>
        <w:rPr>
          <w:sz w:val="28"/>
        </w:rPr>
        <w:lastRenderedPageBreak/>
        <w:t>Исследовать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желудочный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сок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1,2,3.</w:t>
      </w:r>
    </w:p>
    <w:p w:rsidR="00651470" w:rsidRDefault="004F5212" w:rsidP="00B172B2">
      <w:pPr>
        <w:pStyle w:val="a4"/>
        <w:numPr>
          <w:ilvl w:val="2"/>
          <w:numId w:val="1"/>
        </w:numPr>
        <w:tabs>
          <w:tab w:val="left" w:pos="812"/>
        </w:tabs>
        <w:spacing w:line="360" w:lineRule="auto"/>
        <w:ind w:right="991" w:firstLine="0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63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дебета</w:t>
      </w:r>
      <w:r>
        <w:rPr>
          <w:spacing w:val="-5"/>
          <w:sz w:val="28"/>
        </w:rPr>
        <w:t xml:space="preserve"> </w:t>
      </w:r>
      <w:r>
        <w:rPr>
          <w:sz w:val="28"/>
        </w:rPr>
        <w:t>/час</w:t>
      </w:r>
      <w:r>
        <w:rPr>
          <w:spacing w:val="-2"/>
          <w:sz w:val="28"/>
        </w:rPr>
        <w:t xml:space="preserve"> </w:t>
      </w:r>
      <w:r>
        <w:rPr>
          <w:sz w:val="28"/>
        </w:rPr>
        <w:t>соляной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67"/>
          <w:sz w:val="28"/>
        </w:rPr>
        <w:t xml:space="preserve"> </w:t>
      </w:r>
      <w:r>
        <w:rPr>
          <w:sz w:val="28"/>
        </w:rPr>
        <w:t>4.Исследовать</w:t>
      </w:r>
      <w:r w:rsidR="00FB1E58">
        <w:rPr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желудочном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соке</w:t>
      </w:r>
    </w:p>
    <w:p w:rsidR="00651470" w:rsidRDefault="004F5212" w:rsidP="00B172B2">
      <w:pPr>
        <w:pStyle w:val="a3"/>
        <w:spacing w:line="360" w:lineRule="auto"/>
        <w:ind w:left="598" w:right="1738"/>
      </w:pPr>
      <w:r>
        <w:t>5.Исследовать</w:t>
      </w:r>
      <w:r>
        <w:rPr>
          <w:spacing w:val="1"/>
        </w:rPr>
        <w:t xml:space="preserve"> </w:t>
      </w:r>
      <w:r>
        <w:t>ферментативную активности желудочного сока</w:t>
      </w:r>
      <w:r>
        <w:rPr>
          <w:spacing w:val="-67"/>
        </w:rPr>
        <w:t xml:space="preserve"> </w:t>
      </w:r>
      <w:r w:rsidR="00FB1E58">
        <w:t>6.Оформление</w:t>
      </w:r>
      <w:r>
        <w:t xml:space="preserve"> результатов исследования в виде бланков</w:t>
      </w:r>
      <w:r>
        <w:rPr>
          <w:spacing w:val="1"/>
        </w:rPr>
        <w:t xml:space="preserve"> </w:t>
      </w:r>
      <w:r>
        <w:t>7.Решить</w:t>
      </w:r>
      <w:r>
        <w:rPr>
          <w:spacing w:val="-2"/>
        </w:rPr>
        <w:t xml:space="preserve"> </w:t>
      </w:r>
      <w:r>
        <w:t>задачи</w:t>
      </w:r>
    </w:p>
    <w:p w:rsidR="00B172B2" w:rsidRDefault="00B172B2">
      <w:pPr>
        <w:spacing w:before="66"/>
        <w:ind w:left="598"/>
        <w:rPr>
          <w:b/>
          <w:sz w:val="28"/>
          <w:u w:val="thick"/>
        </w:rPr>
      </w:pPr>
    </w:p>
    <w:p w:rsidR="00B172B2" w:rsidRDefault="00B172B2" w:rsidP="00B172B2">
      <w:pPr>
        <w:spacing w:before="66"/>
        <w:rPr>
          <w:b/>
          <w:sz w:val="28"/>
          <w:u w:val="thick"/>
        </w:rPr>
      </w:pPr>
    </w:p>
    <w:p w:rsidR="00651470" w:rsidRDefault="004F5212">
      <w:pPr>
        <w:spacing w:before="66"/>
        <w:ind w:left="598"/>
        <w:rPr>
          <w:b/>
          <w:sz w:val="28"/>
        </w:rPr>
      </w:pPr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 w:rsidR="00E04027">
        <w:rPr>
          <w:b/>
          <w:sz w:val="28"/>
          <w:u w:val="thick"/>
        </w:rPr>
        <w:t>1</w:t>
      </w:r>
    </w:p>
    <w:p w:rsidR="00651470" w:rsidRDefault="000C3538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 w:line="278" w:lineRule="auto"/>
        <w:ind w:left="598" w:right="249"/>
      </w:pPr>
      <w:r>
        <w:pict>
          <v:shape id="_x0000_s1039" style="position:absolute;left:0;text-align:left;margin-left:78.85pt;margin-top:119.5pt;width:451.9pt;height:87.15pt;z-index:-17052160;mso-position-horizontal-relative:page" coordorigin="1577,2390" coordsize="9038,1743" o:spt="100" adj="0,,0" path="m2924,2390r-1347,l1577,3547r1347,l2924,2390xm4064,2687r-1126,l2938,2961r1126,l4064,2687xm5183,3251r-1104,l4079,3547r1104,l5183,3251xm5183,2975r-1104,l4079,3237r1104,l5183,2975xm5183,2687r-1104,l4079,2961r1104,l5183,2687xm5183,2390r-1104,l4079,2673r1104,l5183,2390xm6311,3251r-1114,l5197,3547r1114,l6311,3251xm6311,2975r-1114,l5197,3237r1114,l6311,2975xm6311,2687r-1114,l5197,2961r1114,l6311,2687xm6311,2390r-1114,l5197,2673r1114,l6311,2390xm7420,3251r-1095,l6325,3547r1095,l7420,3251xm7420,2975r-1095,l6325,3237r1095,l7420,2975xm7420,2687r-1095,l6325,2961r1095,l7420,2687xm7420,2390r-1095,l6325,2673r1095,l7420,2390xm8392,3251r-958,l7434,3547r958,l8392,3251xm8392,2975r-958,l7434,3237r958,l8392,2975xm8392,2687r-958,l7434,2961r958,l8392,2687xm8392,2390r-958,l7434,2673r958,l8392,2390xm10615,3251r-2209,l8406,3547r2209,l10615,3251xm10615,2975r-2209,l8406,3237r2209,l10615,2975xm10615,2687r-2209,l8406,2961r2209,l10615,2687xm10615,2390r-2209,l8406,2673r2209,l10615,2390xm10615,3564r-9038,l1577,4133r9038,l10615,3564xe" stroked="f">
            <v:stroke joinstyle="round"/>
            <v:formulas/>
            <v:path arrowok="t" o:connecttype="segments"/>
            <w10:wrap anchorx="page"/>
          </v:shape>
        </w:pict>
      </w:r>
      <w:r w:rsidR="004F5212">
        <w:t>Рассчитайте</w:t>
      </w:r>
      <w:r w:rsidR="004F5212">
        <w:tab/>
        <w:t>и</w:t>
      </w:r>
      <w:r w:rsidR="004F5212">
        <w:tab/>
        <w:t>оцените</w:t>
      </w:r>
      <w:r w:rsidR="004F5212">
        <w:tab/>
        <w:t>кислотность,</w:t>
      </w:r>
      <w:r w:rsidR="004F5212">
        <w:tab/>
        <w:t>часовое</w:t>
      </w:r>
      <w:r w:rsidR="004F5212">
        <w:tab/>
        <w:t>напряжение</w:t>
      </w:r>
      <w:r w:rsidR="004F5212">
        <w:tab/>
        <w:t>и</w:t>
      </w:r>
      <w:r w:rsidR="004F5212">
        <w:tab/>
      </w:r>
      <w:r w:rsidR="004F5212">
        <w:rPr>
          <w:spacing w:val="-1"/>
        </w:rPr>
        <w:t>дебит-час</w:t>
      </w:r>
      <w:r w:rsidR="004F5212">
        <w:rPr>
          <w:spacing w:val="-67"/>
        </w:rPr>
        <w:t xml:space="preserve"> </w:t>
      </w:r>
      <w:r w:rsidR="004F5212">
        <w:t>базальной</w:t>
      </w:r>
      <w:r w:rsidR="004F5212">
        <w:rPr>
          <w:spacing w:val="-4"/>
        </w:rPr>
        <w:t xml:space="preserve"> </w:t>
      </w:r>
      <w:r w:rsidR="004F5212">
        <w:t>и стимулируемой</w:t>
      </w:r>
      <w:r w:rsidR="004F5212">
        <w:rPr>
          <w:spacing w:val="-3"/>
        </w:rPr>
        <w:t xml:space="preserve"> </w:t>
      </w:r>
      <w:r w:rsidR="004F5212">
        <w:t>секреции.</w:t>
      </w:r>
    </w:p>
    <w:p w:rsidR="00651470" w:rsidRDefault="00651470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141"/>
        <w:gridCol w:w="1119"/>
        <w:gridCol w:w="1129"/>
        <w:gridCol w:w="1110"/>
        <w:gridCol w:w="973"/>
        <w:gridCol w:w="2224"/>
      </w:tblGrid>
      <w:tr w:rsidR="00651470">
        <w:trPr>
          <w:trHeight w:val="570"/>
        </w:trPr>
        <w:tc>
          <w:tcPr>
            <w:tcW w:w="2502" w:type="dxa"/>
            <w:gridSpan w:val="2"/>
            <w:vMerge w:val="restart"/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4331" w:type="dxa"/>
            <w:gridSpan w:val="4"/>
          </w:tcPr>
          <w:p w:rsidR="00651470" w:rsidRDefault="004F5212">
            <w:pPr>
              <w:pStyle w:val="TableParagraph"/>
              <w:spacing w:line="319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NaOH</w:t>
            </w:r>
          </w:p>
        </w:tc>
        <w:tc>
          <w:tcPr>
            <w:tcW w:w="2224" w:type="dxa"/>
            <w:vMerge w:val="restart"/>
          </w:tcPr>
          <w:p w:rsidR="00651470" w:rsidRDefault="004F5212">
            <w:pPr>
              <w:pStyle w:val="TableParagraph"/>
              <w:spacing w:line="319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жел.сока</w:t>
            </w:r>
          </w:p>
        </w:tc>
      </w:tr>
      <w:tr w:rsidR="00651470">
        <w:trPr>
          <w:trHeight w:val="296"/>
        </w:trPr>
        <w:tc>
          <w:tcPr>
            <w:tcW w:w="2502" w:type="dxa"/>
            <w:gridSpan w:val="2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77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77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77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77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</w:tr>
      <w:tr w:rsidR="00651470">
        <w:trPr>
          <w:trHeight w:val="273"/>
        </w:trPr>
        <w:tc>
          <w:tcPr>
            <w:tcW w:w="2502" w:type="dxa"/>
            <w:gridSpan w:val="2"/>
          </w:tcPr>
          <w:p w:rsidR="00651470" w:rsidRDefault="004F5212">
            <w:pPr>
              <w:pStyle w:val="TableParagraph"/>
              <w:spacing w:line="25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натощак</w:t>
            </w: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5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5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5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1'5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5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1,7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53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82"/>
        </w:trPr>
        <w:tc>
          <w:tcPr>
            <w:tcW w:w="1361" w:type="dxa"/>
            <w:vMerge w:val="restart"/>
          </w:tcPr>
          <w:p w:rsidR="00651470" w:rsidRDefault="004F5212">
            <w:pPr>
              <w:pStyle w:val="TableParagraph"/>
              <w:tabs>
                <w:tab w:val="left" w:pos="733"/>
              </w:tabs>
              <w:spacing w:line="278" w:lineRule="auto"/>
              <w:ind w:left="38" w:right="2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фаза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секреции</w:t>
            </w:r>
          </w:p>
          <w:p w:rsidR="00651470" w:rsidRDefault="004F5212">
            <w:pPr>
              <w:pStyle w:val="TableParagraph"/>
              <w:spacing w:before="192" w:line="198" w:lineRule="exact"/>
              <w:ind w:lef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41" w:type="dxa"/>
          </w:tcPr>
          <w:p w:rsidR="00651470" w:rsidRDefault="004F5212">
            <w:pPr>
              <w:pStyle w:val="TableParagraph"/>
              <w:spacing w:line="263" w:lineRule="exact"/>
              <w:ind w:left="74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6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1,7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6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6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6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63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5 мл</w:t>
            </w:r>
          </w:p>
        </w:tc>
      </w:tr>
      <w:tr w:rsidR="00651470">
        <w:trPr>
          <w:trHeight w:val="272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651470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5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3,6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5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5,1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5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5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5,8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53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15мл</w:t>
            </w:r>
          </w:p>
        </w:tc>
      </w:tr>
      <w:tr w:rsidR="00651470">
        <w:trPr>
          <w:trHeight w:val="260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651470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41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5,8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41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6,8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41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6,9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41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7,2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41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94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651470">
            <w:pPr>
              <w:pStyle w:val="TableParagraph"/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75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7,2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75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8,2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75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8,5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75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8,7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75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5 мл</w:t>
            </w:r>
          </w:p>
        </w:tc>
      </w:tr>
      <w:tr w:rsidR="00651470">
        <w:trPr>
          <w:trHeight w:val="570"/>
        </w:trPr>
        <w:tc>
          <w:tcPr>
            <w:tcW w:w="9057" w:type="dxa"/>
            <w:gridSpan w:val="7"/>
          </w:tcPr>
          <w:p w:rsidR="00651470" w:rsidRDefault="004F5212">
            <w:pPr>
              <w:pStyle w:val="TableParagraph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Гистамин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0,5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 п/к</w:t>
            </w:r>
          </w:p>
        </w:tc>
      </w:tr>
      <w:tr w:rsidR="00651470">
        <w:trPr>
          <w:trHeight w:val="282"/>
        </w:trPr>
        <w:tc>
          <w:tcPr>
            <w:tcW w:w="1361" w:type="dxa"/>
            <w:vMerge w:val="restart"/>
          </w:tcPr>
          <w:p w:rsidR="00651470" w:rsidRDefault="004F5212">
            <w:pPr>
              <w:pStyle w:val="TableParagraph"/>
              <w:spacing w:line="319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2фаза</w:t>
            </w:r>
          </w:p>
          <w:p w:rsidR="00651470" w:rsidRDefault="004F5212">
            <w:pPr>
              <w:pStyle w:val="TableParagraph"/>
              <w:spacing w:before="50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секреции</w:t>
            </w:r>
          </w:p>
        </w:tc>
        <w:tc>
          <w:tcPr>
            <w:tcW w:w="1141" w:type="dxa"/>
          </w:tcPr>
          <w:p w:rsidR="00651470" w:rsidRDefault="004F5212">
            <w:pPr>
              <w:pStyle w:val="TableParagraph"/>
              <w:spacing w:line="263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6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6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6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6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2,2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63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73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651470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5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2,2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5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5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3,7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5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3,9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53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73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651470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spacing w:line="253" w:lineRule="exact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3,9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spacing w:line="253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spacing w:line="253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5,3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spacing w:line="253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spacing w:line="253" w:lineRule="exact"/>
              <w:ind w:right="7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484"/>
        </w:trPr>
        <w:tc>
          <w:tcPr>
            <w:tcW w:w="1361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651470" w:rsidRDefault="004F5212">
            <w:pPr>
              <w:pStyle w:val="TableParagraph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1119" w:type="dxa"/>
          </w:tcPr>
          <w:p w:rsidR="00651470" w:rsidRDefault="004F5212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1129" w:type="dxa"/>
          </w:tcPr>
          <w:p w:rsidR="00651470" w:rsidRDefault="004F5212">
            <w:pPr>
              <w:pStyle w:val="TableParagraph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>7,0</w:t>
            </w:r>
          </w:p>
        </w:tc>
        <w:tc>
          <w:tcPr>
            <w:tcW w:w="1110" w:type="dxa"/>
          </w:tcPr>
          <w:p w:rsidR="00651470" w:rsidRDefault="004F5212">
            <w:pPr>
              <w:pStyle w:val="TableParagraph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7,2</w:t>
            </w:r>
          </w:p>
        </w:tc>
        <w:tc>
          <w:tcPr>
            <w:tcW w:w="973" w:type="dxa"/>
          </w:tcPr>
          <w:p w:rsidR="00651470" w:rsidRDefault="004F5212">
            <w:pPr>
              <w:pStyle w:val="TableParagraph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7,4</w:t>
            </w:r>
          </w:p>
        </w:tc>
        <w:tc>
          <w:tcPr>
            <w:tcW w:w="2224" w:type="dxa"/>
          </w:tcPr>
          <w:p w:rsidR="00651470" w:rsidRDefault="004F5212">
            <w:pPr>
              <w:pStyle w:val="TableParagraph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</w:tbl>
    <w:p w:rsidR="00651470" w:rsidRDefault="00651470">
      <w:pPr>
        <w:rPr>
          <w:sz w:val="28"/>
        </w:rPr>
        <w:sectPr w:rsidR="00651470">
          <w:pgSz w:w="11910" w:h="16840"/>
          <w:pgMar w:top="1040" w:right="880" w:bottom="980" w:left="820" w:header="0" w:footer="782" w:gutter="0"/>
          <w:cols w:space="720"/>
        </w:sectPr>
      </w:pP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right="145"/>
        <w:jc w:val="both"/>
      </w:pPr>
      <w:r>
        <w:lastRenderedPageBreak/>
        <w:t xml:space="preserve">        </w:t>
      </w:r>
      <w:r>
        <w:t>Общая кислотность = (4-1)*20 = (1,7-0)*20 = 34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Свободная </w:t>
      </w:r>
      <w:r>
        <w:rPr>
          <w:lang w:val="en-GB"/>
        </w:rPr>
        <w:t>HCL</w:t>
      </w:r>
      <w:r w:rsidRPr="00B172B2">
        <w:t xml:space="preserve"> = (2-1)*20 = (1,0-0)*20 = 20 </w:t>
      </w:r>
      <w:r>
        <w:t>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rPr>
          <w:lang w:val="en-GB"/>
        </w:rPr>
        <w:t>D</w:t>
      </w:r>
      <w:r w:rsidRPr="00F943C0">
        <w:t xml:space="preserve"> = 10</w:t>
      </w:r>
      <w:r>
        <w:t xml:space="preserve"> мл*20 ммоль/л = 200*0,001 = 0,2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  <w:rPr>
          <w:lang w:val="en-GB"/>
        </w:rPr>
      </w:pPr>
      <w:r>
        <w:rPr>
          <w:lang w:val="en-GB"/>
        </w:rPr>
        <w:t>D</w:t>
      </w:r>
      <w:r>
        <w:t>час</w:t>
      </w:r>
      <w:r w:rsidRPr="00F943C0">
        <w:rPr>
          <w:lang w:val="en-US"/>
        </w:rPr>
        <w:t xml:space="preserve"> = (</w:t>
      </w:r>
      <w:r>
        <w:rPr>
          <w:lang w:val="en-GB"/>
        </w:rPr>
        <w:t>V1*E1+V2*E2+</w:t>
      </w:r>
      <w:r w:rsidRPr="00F943C0">
        <w:rPr>
          <w:lang w:val="en-GB"/>
        </w:rPr>
        <w:t xml:space="preserve"> </w:t>
      </w:r>
      <w:r>
        <w:rPr>
          <w:lang w:val="en-GB"/>
        </w:rPr>
        <w:t>V3*E3+V4*E4)*0,001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F943C0">
        <w:t>1</w:t>
      </w:r>
      <w:r w:rsidRPr="00B172B2">
        <w:t xml:space="preserve"> </w:t>
      </w:r>
      <w:r>
        <w:t xml:space="preserve">Свободная </w:t>
      </w:r>
      <w:r>
        <w:rPr>
          <w:lang w:val="en-US"/>
        </w:rPr>
        <w:t>HCI</w:t>
      </w:r>
      <w:r>
        <w:t xml:space="preserve"> = </w:t>
      </w:r>
      <w:r w:rsidRPr="00F943C0">
        <w:t xml:space="preserve">(2-1)*20 = (3,1-1,7)*20 = 28 </w:t>
      </w:r>
      <w:r>
        <w:t>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2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(5,1-3,6)*20</w:t>
      </w:r>
      <w:r>
        <w:t xml:space="preserve"> </w:t>
      </w:r>
      <w:r w:rsidRPr="005B01D7">
        <w:t>=</w:t>
      </w:r>
      <w:r>
        <w:t xml:space="preserve"> </w:t>
      </w:r>
      <w:r w:rsidRPr="005B01D7">
        <w:t>30</w:t>
      </w:r>
      <w:r>
        <w:t xml:space="preserve"> </w:t>
      </w:r>
      <w:r w:rsidRPr="005B01D7">
        <w:t>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3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(6,8-5,8)*20</w:t>
      </w:r>
      <w:r>
        <w:t xml:space="preserve"> </w:t>
      </w:r>
      <w:r w:rsidRPr="005B01D7">
        <w:t>=</w:t>
      </w:r>
      <w:r>
        <w:t xml:space="preserve"> </w:t>
      </w:r>
      <w:r w:rsidRPr="005B01D7">
        <w:t>20</w:t>
      </w:r>
      <w:r>
        <w:t xml:space="preserve"> 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4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(8,2-7,2)*20</w:t>
      </w:r>
      <w:r>
        <w:t xml:space="preserve"> </w:t>
      </w:r>
      <w:r w:rsidRPr="005B01D7">
        <w:t>=</w:t>
      </w:r>
      <w:r>
        <w:t xml:space="preserve"> </w:t>
      </w:r>
      <w:r w:rsidRPr="005B01D7">
        <w:t>20</w:t>
      </w:r>
      <w:r>
        <w:t xml:space="preserve"> </w:t>
      </w:r>
      <w:r w:rsidRPr="005B01D7">
        <w:t>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1</w:t>
      </w:r>
      <w:r>
        <w:t xml:space="preserve"> </w:t>
      </w:r>
      <w:r w:rsidRPr="005B01D7">
        <w:t>фаза = (5*28+15*30+10*20+5*20)*0,001=0,89</w:t>
      </w:r>
      <w:r>
        <w:t xml:space="preserve"> </w:t>
      </w:r>
      <w:r w:rsidRPr="005B01D7">
        <w:t>ммоль/л</w:t>
      </w:r>
      <w:r w:rsidR="001C49D2">
        <w:t xml:space="preserve"> </w:t>
      </w:r>
      <w:r w:rsidR="001C49D2">
        <w:t>(</w:t>
      </w:r>
      <w:r w:rsidR="001C49D2">
        <w:rPr>
          <w:lang w:val="en-US"/>
        </w:rPr>
        <w:t>N</w:t>
      </w:r>
      <w:r w:rsidR="001C49D2">
        <w:t>=</w:t>
      </w:r>
      <w:r w:rsidR="001C49D2">
        <w:t>1,4-4,5</w:t>
      </w:r>
      <w:r w:rsidR="001C49D2">
        <w:t>)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1 </w:t>
      </w:r>
      <w:r>
        <w:t xml:space="preserve">Свободная </w:t>
      </w:r>
      <w:r>
        <w:rPr>
          <w:lang w:val="en-US"/>
        </w:rPr>
        <w:t>HCI</w:t>
      </w:r>
      <w:r>
        <w:t>= (1,5-0)*20 = 30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2 Свободная </w:t>
      </w:r>
      <w:r>
        <w:rPr>
          <w:lang w:val="en-US"/>
        </w:rPr>
        <w:t>HCI</w:t>
      </w:r>
      <w:r>
        <w:t xml:space="preserve"> </w:t>
      </w:r>
      <w:r>
        <w:t xml:space="preserve">= (3,3-2,2)*20 = 22 ммоль/л 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3 Свободная </w:t>
      </w:r>
      <w:r>
        <w:rPr>
          <w:lang w:val="en-US"/>
        </w:rPr>
        <w:t>HCI</w:t>
      </w:r>
      <w:r>
        <w:t xml:space="preserve"> </w:t>
      </w:r>
      <w:r>
        <w:t xml:space="preserve">= (5,0-3,9)*20 = 22 ммоль/л 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4 Свободная </w:t>
      </w:r>
      <w:r>
        <w:rPr>
          <w:lang w:val="en-US"/>
        </w:rPr>
        <w:t>HCI</w:t>
      </w:r>
      <w:r>
        <w:t xml:space="preserve"> </w:t>
      </w:r>
      <w:r>
        <w:t>= (7,0-5,5)*20 = 30 ммоль/л</w:t>
      </w:r>
    </w:p>
    <w:p w:rsidR="00B172B2" w:rsidRPr="001C49D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>2 фаза = (15*30+20*22+15*22+10*30)*0,001 = 1,52 ммоль/л</w:t>
      </w:r>
      <w:r w:rsidR="001C49D2">
        <w:t xml:space="preserve"> (</w:t>
      </w:r>
      <w:r w:rsidR="001C49D2">
        <w:rPr>
          <w:lang w:val="en-US"/>
        </w:rPr>
        <w:t>N</w:t>
      </w:r>
      <w:r w:rsidR="001C49D2">
        <w:t>=</w:t>
      </w:r>
      <w:r w:rsidR="001C49D2">
        <w:t>6,5-12)</w:t>
      </w:r>
    </w:p>
    <w:p w:rsidR="00B172B2" w:rsidRPr="00C674CC" w:rsidRDefault="00501536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01536">
        <w:t>Вывод: При исследовании желудочного сока наблюдается гипохлоргидрия во всех фазах. Бывает при гастритах с пониженной секрецией.</w:t>
      </w:r>
    </w:p>
    <w:p w:rsidR="00651470" w:rsidRDefault="004F5212" w:rsidP="00501536">
      <w:pPr>
        <w:spacing w:before="72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Задача №</w:t>
      </w:r>
      <w:r>
        <w:rPr>
          <w:b/>
          <w:spacing w:val="-3"/>
          <w:sz w:val="28"/>
          <w:u w:val="thick"/>
        </w:rPr>
        <w:t xml:space="preserve"> </w:t>
      </w:r>
      <w:r w:rsidR="00E04027">
        <w:rPr>
          <w:b/>
          <w:sz w:val="28"/>
          <w:u w:val="thick"/>
        </w:rPr>
        <w:t>2</w:t>
      </w:r>
    </w:p>
    <w:p w:rsidR="00651470" w:rsidRDefault="000C3538">
      <w:pPr>
        <w:pStyle w:val="a3"/>
        <w:tabs>
          <w:tab w:val="left" w:pos="1998"/>
          <w:tab w:val="left" w:pos="2370"/>
          <w:tab w:val="left" w:pos="3552"/>
          <w:tab w:val="left" w:pos="5320"/>
          <w:tab w:val="left" w:pos="6469"/>
          <w:tab w:val="left" w:pos="8126"/>
          <w:tab w:val="left" w:pos="8497"/>
        </w:tabs>
        <w:spacing w:before="245" w:line="276" w:lineRule="auto"/>
        <w:ind w:left="312" w:right="534"/>
      </w:pPr>
      <w:r>
        <w:pict>
          <v:shape id="_x0000_s1038" style="position:absolute;left:0;text-align:left;margin-left:47.4pt;margin-top:103.3pt;width:486.5pt;height:111.75pt;z-index:-17051136;mso-position-horizontal-relative:page" coordorigin="948,2066" coordsize="9730,2235" o:spt="100" adj="0,,0" path="m2684,2616r-1736,l948,3715r1736,l2684,2616xm3800,3456r-1102,l2698,3715r1102,l3800,3456xm3800,3182r-1102,l2698,3442r1102,l3800,3182xm3800,2899r-1102,l2698,3168r1102,l3800,2899xm4542,3456r-730,l3812,3715r730,l4542,3456xm4542,3182r-730,l3812,3442r730,l4542,3182xm4542,2899r-730,l3812,3168r730,l4542,2899xm4542,2616r-730,l3812,2885r730,l4542,2616xm4542,2066r-730,l3812,2326r730,l4542,2066xm5274,3456r-720,l4554,3715r720,l5274,3456xm5274,3182r-720,l4554,3442r720,l5274,3182xm5274,2899r-720,l4554,3168r720,l5274,2899xm5274,2616r-720,l4554,2885r720,l5274,2616xm5274,2340r-720,l4554,2599r720,l5274,2340xm5274,2066r-720,l4554,2326r720,l5274,2066xm5994,3456r-706,l5288,3715r706,l5994,3456xm5994,3182r-706,l5288,3442r706,l5994,3182xm5994,2899r-706,l5288,3168r706,l5994,2899xm5994,2616r-706,l5288,2885r706,l5994,2616xm5994,2340r-706,l5288,2599r706,l5994,2340xm5994,2066r-706,l5288,2326r706,l5994,2066xm6901,3456r-893,l6008,3715r893,l6901,3456xm6901,3182r-893,l6008,3442r893,l6901,3182xm6901,2899r-893,l6008,3168r893,l6901,2899xm6901,2616r-893,l6008,2885r893,l6901,2616xm6901,2340r-893,l6008,2599r893,l6901,2340xm6901,2066r-893,l6008,2326r893,l6901,2066xm7789,3456r-873,l6916,3715r873,l7789,3456xm7789,3182r-873,l6916,3442r873,l7789,3182xm7789,2899r-873,l6916,3168r873,l7789,2899xm7789,2616r-873,l6916,2885r873,l7789,2616xm7789,2340r-873,l6916,2599r873,l7789,2340xm7789,2066r-873,l6916,2326r873,l7789,2066xm10677,3456r-2873,l7804,3715r2873,l10677,3456xm10677,3182r-2873,l7804,3442r2873,l10677,3182xm10677,2899r-2873,l7804,3168r2873,l10677,2899xm10677,2616r-2873,l7804,2885r2873,l10677,2616xm10677,3732r-9729,l948,4301r9729,l10677,3732xe" stroked="f">
            <v:stroke joinstyle="round"/>
            <v:formulas/>
            <v:path arrowok="t" o:connecttype="segments"/>
            <w10:wrap anchorx="page"/>
          </v:shape>
        </w:pict>
      </w:r>
      <w:r w:rsidR="004F5212">
        <w:t>Рассчитайте</w:t>
      </w:r>
      <w:r w:rsidR="004F5212">
        <w:tab/>
        <w:t>и</w:t>
      </w:r>
      <w:r w:rsidR="004F5212">
        <w:tab/>
        <w:t>оцените</w:t>
      </w:r>
      <w:r w:rsidR="004F5212">
        <w:tab/>
        <w:t>кислотность,</w:t>
      </w:r>
      <w:r w:rsidR="004F5212">
        <w:tab/>
        <w:t>часовое</w:t>
      </w:r>
      <w:r w:rsidR="004F5212">
        <w:tab/>
        <w:t>напряжение</w:t>
      </w:r>
      <w:r w:rsidR="004F5212">
        <w:tab/>
        <w:t>и</w:t>
      </w:r>
      <w:r w:rsidR="004F5212">
        <w:tab/>
        <w:t>дебит-час</w:t>
      </w:r>
      <w:r w:rsidR="004F5212">
        <w:rPr>
          <w:spacing w:val="-67"/>
        </w:rPr>
        <w:t xml:space="preserve"> </w:t>
      </w:r>
      <w:r w:rsidR="004F5212">
        <w:t>базальной</w:t>
      </w:r>
      <w:r w:rsidR="004F5212">
        <w:rPr>
          <w:spacing w:val="-4"/>
        </w:rPr>
        <w:t xml:space="preserve"> </w:t>
      </w:r>
      <w:r w:rsidR="004F5212">
        <w:t>и стимулируемой</w:t>
      </w:r>
      <w:r w:rsidR="004F5212">
        <w:rPr>
          <w:spacing w:val="-3"/>
        </w:rPr>
        <w:t xml:space="preserve"> </w:t>
      </w:r>
      <w:r w:rsidR="004F5212">
        <w:t>секреции.</w:t>
      </w:r>
    </w:p>
    <w:p w:rsidR="00651470" w:rsidRDefault="00651470">
      <w:pPr>
        <w:pStyle w:val="a3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113"/>
        <w:gridCol w:w="742"/>
        <w:gridCol w:w="732"/>
        <w:gridCol w:w="722"/>
        <w:gridCol w:w="907"/>
        <w:gridCol w:w="885"/>
        <w:gridCol w:w="2887"/>
      </w:tblGrid>
      <w:tr w:rsidR="00651470">
        <w:trPr>
          <w:trHeight w:val="570"/>
        </w:trPr>
        <w:tc>
          <w:tcPr>
            <w:tcW w:w="2865" w:type="dxa"/>
            <w:gridSpan w:val="2"/>
            <w:vMerge w:val="restart"/>
          </w:tcPr>
          <w:p w:rsidR="00651470" w:rsidRDefault="00651470">
            <w:pPr>
              <w:pStyle w:val="TableParagraph"/>
              <w:rPr>
                <w:sz w:val="28"/>
              </w:rPr>
            </w:pPr>
          </w:p>
        </w:tc>
        <w:tc>
          <w:tcPr>
            <w:tcW w:w="3988" w:type="dxa"/>
            <w:gridSpan w:val="5"/>
          </w:tcPr>
          <w:p w:rsidR="00651470" w:rsidRDefault="004F5212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NaOH</w:t>
            </w:r>
          </w:p>
        </w:tc>
        <w:tc>
          <w:tcPr>
            <w:tcW w:w="2887" w:type="dxa"/>
            <w:vMerge w:val="restart"/>
          </w:tcPr>
          <w:p w:rsidR="00651470" w:rsidRDefault="004F5212">
            <w:pPr>
              <w:pStyle w:val="TableParagraph"/>
              <w:tabs>
                <w:tab w:val="left" w:pos="1970"/>
                <w:tab w:val="left" w:pos="2783"/>
              </w:tabs>
              <w:spacing w:line="319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z w:val="28"/>
              </w:rPr>
              <w:tab/>
              <w:t>жел</w:t>
            </w:r>
            <w:r>
              <w:rPr>
                <w:b/>
                <w:sz w:val="28"/>
              </w:rPr>
              <w:tab/>
              <w:t>.</w:t>
            </w:r>
          </w:p>
          <w:p w:rsidR="00651470" w:rsidRDefault="004F5212">
            <w:pPr>
              <w:pStyle w:val="TableParagraph"/>
              <w:spacing w:before="50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сока</w:t>
            </w:r>
          </w:p>
        </w:tc>
      </w:tr>
      <w:tr w:rsidR="00651470">
        <w:trPr>
          <w:trHeight w:val="258"/>
        </w:trPr>
        <w:tc>
          <w:tcPr>
            <w:tcW w:w="2865" w:type="dxa"/>
            <w:gridSpan w:val="2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gridSpan w:val="3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 стаканчик</w:t>
            </w:r>
          </w:p>
        </w:tc>
        <w:tc>
          <w:tcPr>
            <w:tcW w:w="1792" w:type="dxa"/>
            <w:gridSpan w:val="2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2 стаканчик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</w:tr>
      <w:tr w:rsidR="00651470">
        <w:trPr>
          <w:trHeight w:val="258"/>
        </w:trPr>
        <w:tc>
          <w:tcPr>
            <w:tcW w:w="2865" w:type="dxa"/>
            <w:gridSpan w:val="2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651470" w:rsidRDefault="00651470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87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</w:tr>
      <w:tr w:rsidR="00651470">
        <w:trPr>
          <w:trHeight w:val="258"/>
        </w:trPr>
        <w:tc>
          <w:tcPr>
            <w:tcW w:w="2865" w:type="dxa"/>
            <w:gridSpan w:val="2"/>
          </w:tcPr>
          <w:p w:rsidR="00651470" w:rsidRDefault="004F5212">
            <w:pPr>
              <w:pStyle w:val="TableParagraph"/>
              <w:spacing w:line="23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Натощак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3,0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39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70"/>
        </w:trPr>
        <w:tc>
          <w:tcPr>
            <w:tcW w:w="1752" w:type="dxa"/>
            <w:vMerge w:val="restart"/>
          </w:tcPr>
          <w:p w:rsidR="00651470" w:rsidRDefault="004F5212">
            <w:pPr>
              <w:pStyle w:val="TableParagraph"/>
              <w:tabs>
                <w:tab w:val="left" w:pos="1125"/>
              </w:tabs>
              <w:spacing w:line="276" w:lineRule="auto"/>
              <w:ind w:left="40" w:right="23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фаза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секреции</w:t>
            </w: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5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5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5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51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68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48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30мин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48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7,5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48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48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11,5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48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11,5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48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48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58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3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4 5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39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58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3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6,5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9,5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10,5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10,5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14,0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39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571"/>
        </w:trPr>
        <w:tc>
          <w:tcPr>
            <w:tcW w:w="9740" w:type="dxa"/>
            <w:gridSpan w:val="8"/>
          </w:tcPr>
          <w:p w:rsidR="00651470" w:rsidRDefault="004F5212">
            <w:pPr>
              <w:pStyle w:val="TableParagraph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Капустный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отвар,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200мл</w:t>
            </w:r>
          </w:p>
        </w:tc>
      </w:tr>
      <w:tr w:rsidR="00651470">
        <w:trPr>
          <w:trHeight w:val="258"/>
        </w:trPr>
        <w:tc>
          <w:tcPr>
            <w:tcW w:w="1752" w:type="dxa"/>
            <w:vMerge w:val="restart"/>
          </w:tcPr>
          <w:p w:rsidR="00651470" w:rsidRDefault="004F5212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2фаза</w:t>
            </w:r>
          </w:p>
          <w:p w:rsidR="00651470" w:rsidRDefault="004F5212">
            <w:pPr>
              <w:pStyle w:val="TableParagraph"/>
              <w:spacing w:before="24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секреции</w:t>
            </w: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3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9,5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39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70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51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30мин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9,5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13,0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51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5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15,5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51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20,5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51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258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23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4 5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3,0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23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5,0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23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9,0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239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мл</w:t>
            </w:r>
          </w:p>
        </w:tc>
      </w:tr>
      <w:tr w:rsidR="00651470">
        <w:trPr>
          <w:trHeight w:val="436"/>
        </w:trPr>
        <w:tc>
          <w:tcPr>
            <w:tcW w:w="1752" w:type="dxa"/>
            <w:vMerge/>
            <w:tcBorders>
              <w:top w:val="nil"/>
            </w:tcBorders>
          </w:tcPr>
          <w:p w:rsidR="00651470" w:rsidRDefault="00651470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651470" w:rsidRDefault="004F521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  <w:tc>
          <w:tcPr>
            <w:tcW w:w="742" w:type="dxa"/>
          </w:tcPr>
          <w:p w:rsidR="00651470" w:rsidRDefault="004F5212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9,0</w:t>
            </w:r>
          </w:p>
        </w:tc>
        <w:tc>
          <w:tcPr>
            <w:tcW w:w="732" w:type="dxa"/>
          </w:tcPr>
          <w:p w:rsidR="00651470" w:rsidRDefault="004F5212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12,5</w:t>
            </w:r>
          </w:p>
        </w:tc>
        <w:tc>
          <w:tcPr>
            <w:tcW w:w="722" w:type="dxa"/>
          </w:tcPr>
          <w:p w:rsidR="00651470" w:rsidRDefault="004F5212">
            <w:pPr>
              <w:pStyle w:val="TableParagraph"/>
              <w:spacing w:line="319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  <w:tc>
          <w:tcPr>
            <w:tcW w:w="907" w:type="dxa"/>
          </w:tcPr>
          <w:p w:rsidR="00651470" w:rsidRDefault="004F5212">
            <w:pPr>
              <w:pStyle w:val="TableParagraph"/>
              <w:spacing w:line="31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  <w:tc>
          <w:tcPr>
            <w:tcW w:w="885" w:type="dxa"/>
          </w:tcPr>
          <w:p w:rsidR="00651470" w:rsidRDefault="004F5212">
            <w:pPr>
              <w:pStyle w:val="TableParagraph"/>
              <w:spacing w:line="319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20,5</w:t>
            </w:r>
          </w:p>
        </w:tc>
        <w:tc>
          <w:tcPr>
            <w:tcW w:w="2887" w:type="dxa"/>
          </w:tcPr>
          <w:p w:rsidR="00651470" w:rsidRDefault="004F5212">
            <w:pPr>
              <w:pStyle w:val="TableParagraph"/>
              <w:spacing w:line="319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</w:t>
            </w:r>
          </w:p>
        </w:tc>
      </w:tr>
    </w:tbl>
    <w:p w:rsidR="00651470" w:rsidRDefault="00651470">
      <w:pPr>
        <w:pStyle w:val="a3"/>
        <w:rPr>
          <w:sz w:val="30"/>
        </w:rPr>
      </w:pP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>Общая кислотность = (3-1)*20 = (3,0-0)*20 = 60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Свободная </w:t>
      </w:r>
      <w:r>
        <w:rPr>
          <w:lang w:val="en-GB"/>
        </w:rPr>
        <w:t>HCL</w:t>
      </w:r>
      <w:r w:rsidRPr="00501536">
        <w:t xml:space="preserve"> = (2-1)*20 = (</w:t>
      </w:r>
      <w:r>
        <w:t>2</w:t>
      </w:r>
      <w:r w:rsidRPr="00501536">
        <w:t xml:space="preserve">,0-0)*20 = </w:t>
      </w:r>
      <w:r>
        <w:t>40</w:t>
      </w:r>
      <w:r w:rsidRPr="00501536">
        <w:t xml:space="preserve"> </w:t>
      </w:r>
      <w:r>
        <w:t>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rPr>
          <w:lang w:val="en-GB"/>
        </w:rPr>
        <w:t>D</w:t>
      </w:r>
      <w:r w:rsidRPr="00F943C0">
        <w:t xml:space="preserve"> = </w:t>
      </w:r>
      <w:r>
        <w:t>25 мл*40 ммоль/л  = 0,8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  <w:rPr>
          <w:lang w:val="en-GB"/>
        </w:rPr>
      </w:pPr>
      <w:r>
        <w:rPr>
          <w:lang w:val="en-GB"/>
        </w:rPr>
        <w:t>D</w:t>
      </w:r>
      <w:r>
        <w:t>час</w:t>
      </w:r>
      <w:r w:rsidRPr="00F943C0">
        <w:rPr>
          <w:lang w:val="en-US"/>
        </w:rPr>
        <w:t xml:space="preserve"> = (</w:t>
      </w:r>
      <w:r>
        <w:rPr>
          <w:lang w:val="en-GB"/>
        </w:rPr>
        <w:t>V1*E1+V2*E2+..+V4*E4)*0,001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F943C0">
        <w:t>1</w:t>
      </w:r>
      <w:r>
        <w:t xml:space="preserve"> Свободная </w:t>
      </w:r>
      <w:r>
        <w:rPr>
          <w:lang w:val="en-US"/>
        </w:rPr>
        <w:t>HCI</w:t>
      </w:r>
      <w:r>
        <w:t xml:space="preserve"> </w:t>
      </w:r>
      <w:r>
        <w:t xml:space="preserve">= </w:t>
      </w:r>
      <w:r w:rsidRPr="00F943C0">
        <w:t>(2-1)*20 = (</w:t>
      </w:r>
      <w:r>
        <w:t>3,0-0</w:t>
      </w:r>
      <w:r w:rsidRPr="00F943C0">
        <w:t xml:space="preserve">)*20 = </w:t>
      </w:r>
      <w:r>
        <w:t>60</w:t>
      </w:r>
      <w:r w:rsidRPr="00F943C0">
        <w:t xml:space="preserve"> </w:t>
      </w:r>
      <w:r>
        <w:t>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2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</w:t>
      </w:r>
      <w:r>
        <w:t>10,0-7,5</w:t>
      </w:r>
      <w:r w:rsidRPr="005B01D7">
        <w:t>)*20</w:t>
      </w:r>
      <w:r>
        <w:t xml:space="preserve"> </w:t>
      </w:r>
      <w:r w:rsidRPr="005B01D7">
        <w:t>=</w:t>
      </w:r>
      <w:r>
        <w:t xml:space="preserve"> 50 </w:t>
      </w:r>
      <w:r w:rsidRPr="005B01D7">
        <w:t>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3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</w:t>
      </w:r>
      <w:r>
        <w:t>2,5-0</w:t>
      </w:r>
      <w:r w:rsidRPr="005B01D7">
        <w:t>)*20</w:t>
      </w:r>
      <w:r>
        <w:t xml:space="preserve"> </w:t>
      </w:r>
      <w:r w:rsidRPr="005B01D7">
        <w:t>=</w:t>
      </w:r>
      <w:r>
        <w:t xml:space="preserve"> 50 ммоль/л</w:t>
      </w:r>
    </w:p>
    <w:p w:rsidR="00B172B2" w:rsidRPr="005B01D7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4</w:t>
      </w:r>
      <w:r>
        <w:t xml:space="preserve"> Свободная </w:t>
      </w:r>
      <w:r>
        <w:rPr>
          <w:lang w:val="en-US"/>
        </w:rPr>
        <w:t>HCI</w:t>
      </w:r>
      <w:r w:rsidRPr="005B01D7">
        <w:t xml:space="preserve"> </w:t>
      </w:r>
      <w:r w:rsidRPr="005B01D7">
        <w:t>=</w:t>
      </w:r>
      <w:r>
        <w:t xml:space="preserve"> </w:t>
      </w:r>
      <w:r w:rsidRPr="005B01D7">
        <w:t>(</w:t>
      </w:r>
      <w:r>
        <w:t>9,5-6,5</w:t>
      </w:r>
      <w:r w:rsidRPr="005B01D7">
        <w:t>)*20</w:t>
      </w:r>
      <w:r>
        <w:t xml:space="preserve"> </w:t>
      </w:r>
      <w:r w:rsidRPr="005B01D7">
        <w:t>=</w:t>
      </w:r>
      <w:r>
        <w:t xml:space="preserve"> 60 </w:t>
      </w:r>
      <w:r w:rsidRPr="005B01D7">
        <w:t>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 w:rsidRPr="005B01D7">
        <w:t>1</w:t>
      </w:r>
      <w:r>
        <w:t xml:space="preserve"> </w:t>
      </w:r>
      <w:r w:rsidRPr="005B01D7">
        <w:t>фаза = (</w:t>
      </w:r>
      <w:r>
        <w:t>30*60+40*50+25*50+30*60</w:t>
      </w:r>
      <w:r w:rsidRPr="005B01D7">
        <w:t>)*0,001=</w:t>
      </w:r>
      <w:r>
        <w:t xml:space="preserve">6,85 </w:t>
      </w:r>
      <w:r w:rsidRPr="005B01D7">
        <w:t>ммоль/л</w:t>
      </w:r>
      <w:r w:rsidR="004838F2">
        <w:t xml:space="preserve"> </w:t>
      </w:r>
      <w:r w:rsidR="004838F2">
        <w:t>(</w:t>
      </w:r>
      <w:r w:rsidR="004838F2">
        <w:rPr>
          <w:lang w:val="en-US"/>
        </w:rPr>
        <w:t>N</w:t>
      </w:r>
      <w:r w:rsidR="004838F2">
        <w:t>=1,4-4,5)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1 Свободная </w:t>
      </w:r>
      <w:r>
        <w:rPr>
          <w:lang w:val="en-US"/>
        </w:rPr>
        <w:t>HCI</w:t>
      </w:r>
      <w:r>
        <w:t xml:space="preserve"> </w:t>
      </w:r>
      <w:r>
        <w:t>= (4,0-0)*20 = 80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2 Свободная </w:t>
      </w:r>
      <w:r>
        <w:rPr>
          <w:lang w:val="en-US"/>
        </w:rPr>
        <w:t>HCI</w:t>
      </w:r>
      <w:r>
        <w:t xml:space="preserve"> </w:t>
      </w:r>
      <w:r>
        <w:t>= (13,0-9,5)*20 =70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3 Свободная </w:t>
      </w:r>
      <w:r>
        <w:rPr>
          <w:lang w:val="en-US"/>
        </w:rPr>
        <w:t>HCI</w:t>
      </w:r>
      <w:r>
        <w:t xml:space="preserve"> </w:t>
      </w:r>
      <w:r>
        <w:t>= (3,0-0)*20 = 60 ммоль/л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 xml:space="preserve">4 Свободная </w:t>
      </w:r>
      <w:r>
        <w:rPr>
          <w:lang w:val="en-US"/>
        </w:rPr>
        <w:t>HCI</w:t>
      </w:r>
      <w:r>
        <w:t xml:space="preserve"> </w:t>
      </w:r>
      <w:r>
        <w:t xml:space="preserve">= (12,5-9,0)*20 = 70 ммоль/л </w:t>
      </w:r>
    </w:p>
    <w:p w:rsidR="00B172B2" w:rsidRDefault="00B172B2" w:rsidP="00B172B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</w:pPr>
      <w:r>
        <w:t>2 фаза = (50*80+45*70+40*60+40*70)*0,001 = 12,35 ммоль/л</w:t>
      </w:r>
      <w:r w:rsidR="004838F2">
        <w:t xml:space="preserve"> </w:t>
      </w:r>
      <w:r w:rsidR="004838F2">
        <w:t>(</w:t>
      </w:r>
      <w:r w:rsidR="004838F2">
        <w:rPr>
          <w:lang w:val="en-US"/>
        </w:rPr>
        <w:t>N</w:t>
      </w:r>
      <w:r w:rsidR="004838F2">
        <w:t>=</w:t>
      </w:r>
      <w:r w:rsidR="004838F2">
        <w:t>1,0</w:t>
      </w:r>
      <w:r w:rsidR="004838F2">
        <w:t>-4,5)</w:t>
      </w:r>
    </w:p>
    <w:p w:rsidR="00651470" w:rsidRPr="004838F2" w:rsidRDefault="00501536" w:rsidP="004838F2">
      <w:pPr>
        <w:pStyle w:val="a3"/>
        <w:tabs>
          <w:tab w:val="left" w:pos="2284"/>
          <w:tab w:val="left" w:pos="2656"/>
          <w:tab w:val="left" w:pos="3838"/>
          <w:tab w:val="left" w:pos="5606"/>
          <w:tab w:val="left" w:pos="6755"/>
          <w:tab w:val="left" w:pos="8412"/>
          <w:tab w:val="left" w:pos="8791"/>
        </w:tabs>
        <w:spacing w:before="242"/>
        <w:ind w:left="598" w:right="145"/>
        <w:jc w:val="both"/>
        <w:sectPr w:rsidR="00651470" w:rsidRPr="004838F2">
          <w:footerReference w:type="default" r:id="rId19"/>
          <w:pgSz w:w="11910" w:h="16840"/>
          <w:pgMar w:top="1040" w:right="880" w:bottom="980" w:left="820" w:header="0" w:footer="782" w:gutter="0"/>
          <w:cols w:space="720"/>
        </w:sectPr>
      </w:pPr>
      <w:r w:rsidRPr="00501536">
        <w:t>Вывод: При исследовании желудочного сока наблюдается гиперхлоргидрия во всех фазах. Бывает при язвенной болезни желудка и ДПК, при гастритах с повышенной секрецией.</w:t>
      </w:r>
      <w:r w:rsidR="000C3538">
        <w:pict>
          <v:shape id="_x0000_s1037" style="position:absolute;left:0;text-align:left;margin-left:134.9pt;margin-top:-84pt;width:398.95pt;height:49.6pt;z-index:-17050624;mso-position-horizontal-relative:page;mso-position-vertical-relative:text" coordorigin="2698,-1680" coordsize="7979,992" o:spt="100" adj="0,,0" path="m3800,-1123r-1102,l2698,-689r1102,l3800,-1123xm3800,-1397r-1102,l2698,-1138r1102,l3800,-1397xm3800,-1680r-1102,l2698,-1411r1102,l3800,-1680xm4542,-1123r-730,l3812,-689r730,l4542,-1123xm4542,-1397r-730,l3812,-1138r730,l4542,-1397xm4542,-1680r-730,l3812,-1411r730,l4542,-1680xm5274,-1123r-720,l4554,-689r720,l5274,-1123xm5274,-1397r-720,l4554,-1138r720,l5274,-1397xm5274,-1680r-720,l4554,-1411r720,l5274,-1680xm5994,-1123r-706,l5288,-689r706,l5994,-1123xm5994,-1397r-706,l5288,-1138r706,l5994,-1397xm5994,-1680r-706,l5288,-1411r706,l5994,-1680xm6901,-1123r-893,l6008,-689r893,l6901,-1123xm6901,-1397r-893,l6008,-1138r893,l6901,-1397xm6901,-1680r-893,l6008,-1411r893,l6901,-1680xm7789,-1123r-873,l6916,-689r873,l7789,-1123xm7789,-1397r-873,l6916,-1138r873,l7789,-1397xm7789,-1680r-873,l6916,-1411r873,l7789,-1680xm10677,-1123r-2873,l7804,-689r2873,l10677,-1123xm10677,-1397r-2873,l7804,-1138r2873,l10677,-1397xm10677,-1680r-2873,l7804,-1411r2873,l10677,-1680xe" stroked="f">
            <v:stroke joinstyle="round"/>
            <v:formulas/>
            <v:path arrowok="t" o:connecttype="segments"/>
            <w10:wrap anchorx="page"/>
          </v:shape>
        </w:pict>
      </w: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651470">
      <w:pPr>
        <w:pStyle w:val="a3"/>
        <w:rPr>
          <w:sz w:val="30"/>
        </w:rPr>
      </w:pPr>
    </w:p>
    <w:p w:rsidR="00651470" w:rsidRDefault="004F5212">
      <w:pPr>
        <w:pStyle w:val="1"/>
        <w:spacing w:before="199" w:line="510" w:lineRule="atLeast"/>
        <w:ind w:left="598" w:right="978"/>
      </w:pPr>
      <w:r>
        <w:t>ОТЧЕТ ПО УЧЕБНОЙ ПРАКТИКЕ (ЦИФРОВОЙ, ТЕКСТОВОЙ).</w:t>
      </w:r>
      <w:r>
        <w:rPr>
          <w:spacing w:val="-67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ИССЛЕДОВАНИЙ</w:t>
      </w:r>
    </w:p>
    <w:p w:rsidR="00651470" w:rsidRDefault="004F5212">
      <w:pPr>
        <w:pStyle w:val="a3"/>
        <w:tabs>
          <w:tab w:val="left" w:pos="9543"/>
        </w:tabs>
        <w:spacing w:line="320" w:lineRule="exact"/>
        <w:ind w:left="598"/>
      </w:pPr>
      <w:r>
        <w:t>Ф.И.О.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470" w:rsidRDefault="004F5212">
      <w:pPr>
        <w:pStyle w:val="a3"/>
        <w:tabs>
          <w:tab w:val="left" w:pos="4627"/>
          <w:tab w:val="left" w:pos="9549"/>
        </w:tabs>
        <w:spacing w:before="49"/>
        <w:ind w:left="598"/>
      </w:pPr>
      <w:r>
        <w:t>группы</w:t>
      </w:r>
      <w:r>
        <w:rPr>
          <w:u w:val="single"/>
        </w:rPr>
        <w:tab/>
      </w:r>
      <w:r>
        <w:t xml:space="preserve">специальности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1470" w:rsidRDefault="004F5212">
      <w:pPr>
        <w:pStyle w:val="a3"/>
        <w:tabs>
          <w:tab w:val="left" w:pos="6370"/>
          <w:tab w:val="left" w:pos="7568"/>
          <w:tab w:val="left" w:pos="8130"/>
        </w:tabs>
        <w:spacing w:before="47"/>
        <w:ind w:left="598"/>
      </w:pPr>
      <w:r>
        <w:t>Проходившего</w:t>
      </w:r>
      <w:r>
        <w:rPr>
          <w:spacing w:val="-1"/>
        </w:rPr>
        <w:t xml:space="preserve"> </w:t>
      </w:r>
      <w:r>
        <w:t>(ей)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практику</w:t>
      </w:r>
      <w:r>
        <w:rPr>
          <w:spacing w:val="62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651470" w:rsidRDefault="004F5212">
      <w:pPr>
        <w:pStyle w:val="a3"/>
        <w:spacing w:before="50"/>
        <w:ind w:left="598"/>
      </w:pPr>
      <w:r>
        <w:t>За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объемы</w:t>
      </w:r>
      <w:r>
        <w:rPr>
          <w:spacing w:val="-4"/>
        </w:rPr>
        <w:t xml:space="preserve"> </w:t>
      </w:r>
      <w:r>
        <w:t>работ:</w:t>
      </w:r>
    </w:p>
    <w:p w:rsidR="00651470" w:rsidRDefault="004F5212">
      <w:pPr>
        <w:pStyle w:val="a4"/>
        <w:numPr>
          <w:ilvl w:val="3"/>
          <w:numId w:val="1"/>
        </w:numPr>
        <w:tabs>
          <w:tab w:val="left" w:pos="1307"/>
        </w:tabs>
        <w:spacing w:before="48"/>
        <w:ind w:hanging="349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</w:p>
    <w:p w:rsidR="00651470" w:rsidRDefault="00651470">
      <w:pPr>
        <w:rPr>
          <w:sz w:val="28"/>
        </w:rPr>
        <w:sectPr w:rsidR="00651470">
          <w:pgSz w:w="11910" w:h="16840"/>
          <w:pgMar w:top="1040" w:right="880" w:bottom="980" w:left="820" w:header="0" w:footer="78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261"/>
        <w:gridCol w:w="1260"/>
        <w:gridCol w:w="1263"/>
        <w:gridCol w:w="1263"/>
        <w:gridCol w:w="1263"/>
        <w:gridCol w:w="1266"/>
      </w:tblGrid>
      <w:tr w:rsidR="00651470">
        <w:trPr>
          <w:trHeight w:val="323"/>
        </w:trPr>
        <w:tc>
          <w:tcPr>
            <w:tcW w:w="200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651470" w:rsidRDefault="004F521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1260" w:type="dxa"/>
          </w:tcPr>
          <w:p w:rsidR="00651470" w:rsidRDefault="004F5212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1263" w:type="dxa"/>
          </w:tcPr>
          <w:p w:rsidR="00651470" w:rsidRDefault="004F5212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1263" w:type="dxa"/>
          </w:tcPr>
          <w:p w:rsidR="00651470" w:rsidRDefault="004F5212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1263" w:type="dxa"/>
          </w:tcPr>
          <w:p w:rsidR="00651470" w:rsidRDefault="004F5212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1266" w:type="dxa"/>
          </w:tcPr>
          <w:p w:rsidR="00651470" w:rsidRDefault="004F5212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651470">
        <w:trPr>
          <w:trHeight w:val="1219"/>
        </w:trPr>
        <w:tc>
          <w:tcPr>
            <w:tcW w:w="2000" w:type="dxa"/>
          </w:tcPr>
          <w:p w:rsidR="00651470" w:rsidRDefault="004F5212">
            <w:pPr>
              <w:pStyle w:val="TableParagraph"/>
              <w:ind w:left="107" w:right="333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мочи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55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55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Относ.</w:t>
            </w:r>
          </w:p>
          <w:p w:rsidR="00651470" w:rsidRDefault="004F521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РН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645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</w:p>
          <w:p w:rsidR="00651470" w:rsidRDefault="004F5212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Зимницкому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Хим.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Св-ва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белок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575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Качеств.</w:t>
            </w:r>
          </w:p>
          <w:p w:rsidR="00651470" w:rsidRDefault="004F5212">
            <w:pPr>
              <w:pStyle w:val="TableParagraph"/>
              <w:spacing w:before="3" w:line="244" w:lineRule="exact"/>
              <w:ind w:left="107"/>
            </w:pPr>
            <w:r>
              <w:t>глюкоза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2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Количеств.</w:t>
            </w:r>
          </w:p>
          <w:p w:rsidR="00651470" w:rsidRDefault="004F52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575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Количеств.</w:t>
            </w:r>
          </w:p>
          <w:p w:rsidR="00651470" w:rsidRDefault="004F5212">
            <w:pPr>
              <w:pStyle w:val="TableParagraph"/>
              <w:spacing w:line="244" w:lineRule="exact"/>
              <w:ind w:left="107"/>
            </w:pPr>
            <w:r>
              <w:t>глюкоза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323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билирубин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Кетон.тела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Микроскопия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645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Нативный</w:t>
            </w:r>
          </w:p>
          <w:p w:rsidR="00651470" w:rsidRDefault="004F52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препарат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2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651470" w:rsidRDefault="004F52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Нечипоренко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5"/>
        </w:trPr>
        <w:tc>
          <w:tcPr>
            <w:tcW w:w="2000" w:type="dxa"/>
          </w:tcPr>
          <w:p w:rsidR="00651470" w:rsidRDefault="004F5212">
            <w:pPr>
              <w:pStyle w:val="TableParagraph"/>
              <w:tabs>
                <w:tab w:val="left" w:pos="1588"/>
              </w:tabs>
              <w:spacing w:line="316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ОАМ</w:t>
            </w:r>
            <w:r>
              <w:rPr>
                <w:b/>
                <w:sz w:val="28"/>
              </w:rPr>
              <w:tab/>
              <w:t>на</w:t>
            </w:r>
          </w:p>
          <w:p w:rsidR="00651470" w:rsidRDefault="004F5212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анализаторе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2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Титрование</w:t>
            </w:r>
          </w:p>
          <w:p w:rsidR="00651470" w:rsidRDefault="004F5212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жел.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сока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5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Молочная</w:t>
            </w:r>
          </w:p>
          <w:p w:rsidR="00651470" w:rsidRDefault="004F5212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кислота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643"/>
        </w:trPr>
        <w:tc>
          <w:tcPr>
            <w:tcW w:w="2000" w:type="dxa"/>
          </w:tcPr>
          <w:p w:rsidR="00651470" w:rsidRDefault="004F5212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Активность</w:t>
            </w:r>
          </w:p>
          <w:p w:rsidR="00651470" w:rsidRDefault="004F5212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ферментов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  <w:tr w:rsidR="00651470">
        <w:trPr>
          <w:trHeight w:val="897"/>
        </w:trPr>
        <w:tc>
          <w:tcPr>
            <w:tcW w:w="2000" w:type="dxa"/>
          </w:tcPr>
          <w:p w:rsidR="00651470" w:rsidRDefault="00651470">
            <w:pPr>
              <w:pStyle w:val="TableParagraph"/>
              <w:spacing w:before="5"/>
              <w:rPr>
                <w:sz w:val="27"/>
              </w:rPr>
            </w:pPr>
          </w:p>
          <w:p w:rsidR="00651470" w:rsidRDefault="004F52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61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651470" w:rsidRDefault="00651470">
            <w:pPr>
              <w:pStyle w:val="TableParagraph"/>
              <w:rPr>
                <w:sz w:val="26"/>
              </w:rPr>
            </w:pPr>
          </w:p>
        </w:tc>
      </w:tr>
    </w:tbl>
    <w:p w:rsidR="00651470" w:rsidRDefault="00651470">
      <w:pPr>
        <w:rPr>
          <w:sz w:val="26"/>
        </w:rPr>
        <w:sectPr w:rsidR="00651470">
          <w:footerReference w:type="default" r:id="rId20"/>
          <w:pgSz w:w="11910" w:h="16840"/>
          <w:pgMar w:top="1120" w:right="880" w:bottom="900" w:left="820" w:header="0" w:footer="702" w:gutter="0"/>
          <w:cols w:space="720"/>
        </w:sectPr>
      </w:pPr>
    </w:p>
    <w:p w:rsidR="00651470" w:rsidRDefault="004F5212">
      <w:pPr>
        <w:pStyle w:val="1"/>
        <w:numPr>
          <w:ilvl w:val="3"/>
          <w:numId w:val="1"/>
        </w:numPr>
        <w:tabs>
          <w:tab w:val="left" w:pos="880"/>
        </w:tabs>
        <w:spacing w:before="72"/>
        <w:ind w:left="879" w:hanging="282"/>
        <w:jc w:val="left"/>
      </w:pPr>
      <w:r>
        <w:lastRenderedPageBreak/>
        <w:t>ТЕКСТОВОЙ ОТЧЕТ</w:t>
      </w:r>
    </w:p>
    <w:p w:rsidR="00651470" w:rsidRDefault="00651470">
      <w:pPr>
        <w:pStyle w:val="a3"/>
        <w:rPr>
          <w:b/>
          <w:sz w:val="20"/>
        </w:rPr>
      </w:pPr>
    </w:p>
    <w:p w:rsidR="00651470" w:rsidRDefault="00651470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651470">
        <w:trPr>
          <w:trHeight w:val="317"/>
        </w:trPr>
        <w:tc>
          <w:tcPr>
            <w:tcW w:w="9573" w:type="dxa"/>
            <w:tcBorders>
              <w:bottom w:val="single" w:sz="4" w:space="0" w:color="000000"/>
            </w:tcBorders>
          </w:tcPr>
          <w:p w:rsidR="00651470" w:rsidRDefault="004F5212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овладел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4F52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</w:tc>
      </w:tr>
      <w:tr w:rsidR="00651470">
        <w:trPr>
          <w:trHeight w:val="324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4F52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руководителя:</w:t>
            </w: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3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651470">
            <w:pPr>
              <w:pStyle w:val="TableParagraph"/>
              <w:rPr>
                <w:sz w:val="24"/>
              </w:rPr>
            </w:pPr>
          </w:p>
        </w:tc>
      </w:tr>
      <w:tr w:rsidR="00651470">
        <w:trPr>
          <w:trHeight w:val="321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:rsidR="00651470" w:rsidRDefault="004F52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прохождению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практики:</w:t>
            </w:r>
          </w:p>
        </w:tc>
      </w:tr>
    </w:tbl>
    <w:p w:rsidR="00651470" w:rsidRDefault="000C3538">
      <w:pPr>
        <w:pStyle w:val="a3"/>
        <w:spacing w:before="9"/>
        <w:rPr>
          <w:b/>
          <w:sz w:val="24"/>
        </w:rPr>
      </w:pPr>
      <w:r>
        <w:pict>
          <v:rect id="_x0000_s1036" style="position:absolute;margin-left:65.5pt;margin-top:16.2pt;width:478.65pt;height:.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5" style="position:absolute;margin-left:65.5pt;margin-top:32.75pt;width:478.65pt;height:.5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4" style="position:absolute;margin-left:65.5pt;margin-top:49.3pt;width:478.65pt;height:.5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3" style="position:absolute;margin-left:65.5pt;margin-top:66pt;width:478.65pt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2" style="position:absolute;margin-left:65.5pt;margin-top:82.55pt;width:478.65pt;height:.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1" style="position:absolute;margin-left:65.5pt;margin-top:99.1pt;width:478.65pt;height:.5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0" style="position:absolute;margin-left:65.5pt;margin-top:115.8pt;width:478.65pt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51470" w:rsidRDefault="00651470">
      <w:pPr>
        <w:pStyle w:val="a3"/>
        <w:rPr>
          <w:b/>
          <w:sz w:val="22"/>
        </w:rPr>
      </w:pPr>
    </w:p>
    <w:p w:rsidR="00651470" w:rsidRDefault="00651470">
      <w:pPr>
        <w:pStyle w:val="a3"/>
        <w:rPr>
          <w:b/>
          <w:sz w:val="22"/>
        </w:rPr>
      </w:pPr>
    </w:p>
    <w:p w:rsidR="00651470" w:rsidRDefault="00651470">
      <w:pPr>
        <w:pStyle w:val="a3"/>
        <w:spacing w:before="3"/>
        <w:rPr>
          <w:b/>
          <w:sz w:val="22"/>
        </w:rPr>
      </w:pPr>
    </w:p>
    <w:p w:rsidR="00651470" w:rsidRDefault="00651470">
      <w:pPr>
        <w:pStyle w:val="a3"/>
        <w:rPr>
          <w:b/>
          <w:sz w:val="22"/>
        </w:rPr>
      </w:pPr>
    </w:p>
    <w:p w:rsidR="00651470" w:rsidRDefault="00651470">
      <w:pPr>
        <w:pStyle w:val="a3"/>
        <w:rPr>
          <w:b/>
          <w:sz w:val="22"/>
        </w:rPr>
      </w:pPr>
    </w:p>
    <w:p w:rsidR="00651470" w:rsidRDefault="00651470">
      <w:pPr>
        <w:pStyle w:val="a3"/>
        <w:spacing w:before="3"/>
        <w:rPr>
          <w:b/>
          <w:sz w:val="22"/>
        </w:rPr>
      </w:pPr>
    </w:p>
    <w:p w:rsidR="00651470" w:rsidRDefault="00651470">
      <w:pPr>
        <w:pStyle w:val="a3"/>
        <w:rPr>
          <w:b/>
          <w:sz w:val="20"/>
        </w:rPr>
      </w:pPr>
    </w:p>
    <w:p w:rsidR="00651470" w:rsidRDefault="000C3538">
      <w:pPr>
        <w:pStyle w:val="a3"/>
        <w:spacing w:before="10"/>
        <w:rPr>
          <w:b/>
          <w:sz w:val="27"/>
        </w:rPr>
      </w:pPr>
      <w:r>
        <w:pict>
          <v:shape id="_x0000_s1029" style="position:absolute;margin-left:70.95pt;margin-top:18.45pt;width:112pt;height:.1pt;z-index:-15720960;mso-wrap-distance-left:0;mso-wrap-distance-right:0;mso-position-horizontal-relative:page" coordorigin="1419,369" coordsize="2240,0" path="m1419,369r2239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190pt;margin-top:18.65pt;width:140.05pt;height:.1pt;z-index:-15720448;mso-wrap-distance-left:0;mso-wrap-distance-right:0;mso-position-horizontal-relative:page" coordorigin="3800,373" coordsize="2801,0" path="m3800,373r2800,e" filled="f" strokeweight=".19811mm">
            <v:path arrowok="t"/>
            <w10:wrap type="topAndBottom" anchorx="page"/>
          </v:shape>
        </w:pict>
      </w:r>
    </w:p>
    <w:p w:rsidR="00651470" w:rsidRDefault="004F5212">
      <w:pPr>
        <w:tabs>
          <w:tab w:val="left" w:pos="8178"/>
        </w:tabs>
        <w:spacing w:before="18"/>
        <w:ind w:left="4938"/>
        <w:rPr>
          <w:i/>
          <w:sz w:val="28"/>
        </w:r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(ФИО)</w:t>
      </w:r>
    </w:p>
    <w:p w:rsidR="00651470" w:rsidRDefault="00651470">
      <w:pPr>
        <w:rPr>
          <w:sz w:val="28"/>
        </w:rPr>
        <w:sectPr w:rsidR="00651470">
          <w:pgSz w:w="11910" w:h="16840"/>
          <w:pgMar w:top="1040" w:right="880" w:bottom="900" w:left="820" w:header="0" w:footer="702" w:gutter="0"/>
          <w:cols w:space="720"/>
        </w:sect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rPr>
          <w:i/>
          <w:sz w:val="20"/>
        </w:rPr>
      </w:pPr>
    </w:p>
    <w:p w:rsidR="00651470" w:rsidRDefault="00651470">
      <w:pPr>
        <w:pStyle w:val="a3"/>
        <w:spacing w:before="10"/>
        <w:rPr>
          <w:i/>
          <w:sz w:val="12"/>
        </w:rPr>
      </w:pPr>
    </w:p>
    <w:p w:rsidR="00651470" w:rsidRDefault="000C3538">
      <w:pPr>
        <w:pStyle w:val="a3"/>
        <w:spacing w:line="20" w:lineRule="exact"/>
        <w:ind w:left="25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6.8pt;height:.5pt;mso-position-horizontal-relative:char;mso-position-vertical-relative:line" coordsize="4936,10">
            <v:rect id="_x0000_s1027" style="position:absolute;width:4936;height:10" fillcolor="black" stroked="f"/>
            <w10:anchorlock/>
          </v:group>
        </w:pict>
      </w:r>
    </w:p>
    <w:p w:rsidR="00651470" w:rsidRDefault="004F5212">
      <w:pPr>
        <w:spacing w:before="5" w:line="237" w:lineRule="auto"/>
        <w:ind w:left="3832" w:right="4052"/>
        <w:jc w:val="center"/>
        <w:rPr>
          <w:sz w:val="24"/>
        </w:rPr>
      </w:pPr>
      <w:r>
        <w:rPr>
          <w:sz w:val="24"/>
        </w:rPr>
        <w:t>Типография КрасГМУ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11831</w:t>
      </w:r>
    </w:p>
    <w:p w:rsidR="00651470" w:rsidRDefault="00651470">
      <w:pPr>
        <w:pStyle w:val="a3"/>
        <w:spacing w:before="10"/>
        <w:rPr>
          <w:sz w:val="24"/>
        </w:rPr>
      </w:pPr>
    </w:p>
    <w:p w:rsidR="00651470" w:rsidRDefault="004F5212">
      <w:pPr>
        <w:spacing w:before="1"/>
        <w:ind w:left="824" w:right="1046"/>
        <w:jc w:val="center"/>
        <w:rPr>
          <w:sz w:val="24"/>
        </w:rPr>
      </w:pPr>
      <w:r>
        <w:rPr>
          <w:sz w:val="24"/>
        </w:rPr>
        <w:t>660022,</w:t>
      </w:r>
      <w:r>
        <w:rPr>
          <w:spacing w:val="-3"/>
          <w:sz w:val="24"/>
        </w:rPr>
        <w:t xml:space="preserve"> </w:t>
      </w:r>
      <w:r>
        <w:rPr>
          <w:sz w:val="24"/>
        </w:rPr>
        <w:t>г.Красноярск,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ул.П.Железняка,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sectPr w:rsidR="00651470">
      <w:footerReference w:type="default" r:id="rId21"/>
      <w:pgSz w:w="11910" w:h="16840"/>
      <w:pgMar w:top="1580" w:right="88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EC" w:rsidRDefault="00E028EC">
      <w:r>
        <w:separator/>
      </w:r>
    </w:p>
  </w:endnote>
  <w:endnote w:type="continuationSeparator" w:id="0">
    <w:p w:rsidR="00E028EC" w:rsidRDefault="00E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4.45pt;margin-top:791.8pt;width:12pt;height:15.3pt;z-index:-17054208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B172B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10055860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538" w:rsidRDefault="000C353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536"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81.45pt;margin-top:791.8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Glyg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" filled="f" stroked="f">
              <v:textbox inset="0,0,0,0">
                <w:txbxContent>
                  <w:p w:rsidR="000C3538" w:rsidRDefault="000C353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536"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45pt;margin-top:791.8pt;width:18pt;height:15.3pt;z-index:-17049088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4.45pt;margin-top:791.8pt;width:12pt;height:15.3pt;z-index:-17053696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4.45pt;margin-top:791.8pt;width:12pt;height:15.3pt;z-index:-17053184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4.45pt;margin-top:791.8pt;width:12pt;height:15.3pt;z-index:-17052672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1.45pt;margin-top:791.8pt;width:18pt;height:15.3pt;z-index:-17052160;mso-position-horizontal-relative:page;mso-position-vertical-relative:page" filled="f" stroked="f">
          <v:textbox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45pt;margin-top:791.8pt;width:18pt;height:15.3pt;z-index:-17051648;mso-position-horizontal-relative:page;mso-position-vertical-relative:page" filled="f" stroked="f">
          <v:textbox style="mso-next-textbox:#_x0000_s2054"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1.45pt;margin-top:791.8pt;width:18pt;height:15.3pt;z-index:-17051136;mso-position-horizontal-relative:page;mso-position-vertical-relative:page" filled="f" stroked="f">
          <v:textbox style="mso-next-textbox:#_x0000_s2053"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81.45pt;margin-top:791.8pt;width:18pt;height:15.3pt;z-index:-17050624;mso-position-horizontal-relative:page;mso-position-vertical-relative:page" filled="f" stroked="f">
          <v:textbox style="mso-next-textbox:#_x0000_s2052"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38" w:rsidRDefault="000C3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45pt;margin-top:791.8pt;width:18pt;height:15.3pt;z-index:-17050112;mso-position-horizontal-relative:page;mso-position-vertical-relative:page" filled="f" stroked="f">
          <v:textbox style="mso-next-textbox:#_x0000_s2051" inset="0,0,0,0">
            <w:txbxContent>
              <w:p w:rsidR="000C3538" w:rsidRDefault="000C35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536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EC" w:rsidRDefault="00E028EC">
      <w:r>
        <w:separator/>
      </w:r>
    </w:p>
  </w:footnote>
  <w:footnote w:type="continuationSeparator" w:id="0">
    <w:p w:rsidR="00E028EC" w:rsidRDefault="00E0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AB4"/>
    <w:multiLevelType w:val="hybridMultilevel"/>
    <w:tmpl w:val="D6BA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FC4"/>
    <w:multiLevelType w:val="hybridMultilevel"/>
    <w:tmpl w:val="D3E6C924"/>
    <w:lvl w:ilvl="0" w:tplc="0B5AD722">
      <w:start w:val="1"/>
      <w:numFmt w:val="decimal"/>
      <w:lvlText w:val="%1."/>
      <w:lvlJc w:val="left"/>
      <w:pPr>
        <w:ind w:left="59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404B4">
      <w:numFmt w:val="bullet"/>
      <w:lvlText w:val="•"/>
      <w:lvlJc w:val="left"/>
      <w:pPr>
        <w:ind w:left="1560" w:hanging="331"/>
      </w:pPr>
      <w:rPr>
        <w:rFonts w:hint="default"/>
        <w:lang w:val="ru-RU" w:eastAsia="en-US" w:bidi="ar-SA"/>
      </w:rPr>
    </w:lvl>
    <w:lvl w:ilvl="2" w:tplc="CA301AE6">
      <w:numFmt w:val="bullet"/>
      <w:lvlText w:val="•"/>
      <w:lvlJc w:val="left"/>
      <w:pPr>
        <w:ind w:left="2521" w:hanging="331"/>
      </w:pPr>
      <w:rPr>
        <w:rFonts w:hint="default"/>
        <w:lang w:val="ru-RU" w:eastAsia="en-US" w:bidi="ar-SA"/>
      </w:rPr>
    </w:lvl>
    <w:lvl w:ilvl="3" w:tplc="53A8A842">
      <w:numFmt w:val="bullet"/>
      <w:lvlText w:val="•"/>
      <w:lvlJc w:val="left"/>
      <w:pPr>
        <w:ind w:left="3481" w:hanging="331"/>
      </w:pPr>
      <w:rPr>
        <w:rFonts w:hint="default"/>
        <w:lang w:val="ru-RU" w:eastAsia="en-US" w:bidi="ar-SA"/>
      </w:rPr>
    </w:lvl>
    <w:lvl w:ilvl="4" w:tplc="62281A14">
      <w:numFmt w:val="bullet"/>
      <w:lvlText w:val="•"/>
      <w:lvlJc w:val="left"/>
      <w:pPr>
        <w:ind w:left="4442" w:hanging="331"/>
      </w:pPr>
      <w:rPr>
        <w:rFonts w:hint="default"/>
        <w:lang w:val="ru-RU" w:eastAsia="en-US" w:bidi="ar-SA"/>
      </w:rPr>
    </w:lvl>
    <w:lvl w:ilvl="5" w:tplc="B4F24728">
      <w:numFmt w:val="bullet"/>
      <w:lvlText w:val="•"/>
      <w:lvlJc w:val="left"/>
      <w:pPr>
        <w:ind w:left="5403" w:hanging="331"/>
      </w:pPr>
      <w:rPr>
        <w:rFonts w:hint="default"/>
        <w:lang w:val="ru-RU" w:eastAsia="en-US" w:bidi="ar-SA"/>
      </w:rPr>
    </w:lvl>
    <w:lvl w:ilvl="6" w:tplc="53765B24">
      <w:numFmt w:val="bullet"/>
      <w:lvlText w:val="•"/>
      <w:lvlJc w:val="left"/>
      <w:pPr>
        <w:ind w:left="6363" w:hanging="331"/>
      </w:pPr>
      <w:rPr>
        <w:rFonts w:hint="default"/>
        <w:lang w:val="ru-RU" w:eastAsia="en-US" w:bidi="ar-SA"/>
      </w:rPr>
    </w:lvl>
    <w:lvl w:ilvl="7" w:tplc="0C26777E">
      <w:numFmt w:val="bullet"/>
      <w:lvlText w:val="•"/>
      <w:lvlJc w:val="left"/>
      <w:pPr>
        <w:ind w:left="7324" w:hanging="331"/>
      </w:pPr>
      <w:rPr>
        <w:rFonts w:hint="default"/>
        <w:lang w:val="ru-RU" w:eastAsia="en-US" w:bidi="ar-SA"/>
      </w:rPr>
    </w:lvl>
    <w:lvl w:ilvl="8" w:tplc="809A1D72">
      <w:numFmt w:val="bullet"/>
      <w:lvlText w:val="•"/>
      <w:lvlJc w:val="left"/>
      <w:pPr>
        <w:ind w:left="8285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07370B7B"/>
    <w:multiLevelType w:val="hybridMultilevel"/>
    <w:tmpl w:val="50CE83C8"/>
    <w:lvl w:ilvl="0" w:tplc="05D62934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3E9EF6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BF5E022A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7016707E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 w:tplc="120A6CF8">
      <w:numFmt w:val="bullet"/>
      <w:lvlText w:val="•"/>
      <w:lvlJc w:val="left"/>
      <w:pPr>
        <w:ind w:left="4274" w:hanging="708"/>
      </w:pPr>
      <w:rPr>
        <w:rFonts w:hint="default"/>
        <w:lang w:val="ru-RU" w:eastAsia="en-US" w:bidi="ar-SA"/>
      </w:rPr>
    </w:lvl>
    <w:lvl w:ilvl="5" w:tplc="DD26751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52088592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 w:tplc="A56CA62C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8462356A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E757A9"/>
    <w:multiLevelType w:val="hybridMultilevel"/>
    <w:tmpl w:val="96FE21F6"/>
    <w:lvl w:ilvl="0" w:tplc="51F828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06077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FB885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1AC8E7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D5CD3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7E05E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B6A5A4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F86994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B44FB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75C5242"/>
    <w:multiLevelType w:val="hybridMultilevel"/>
    <w:tmpl w:val="E218525E"/>
    <w:lvl w:ilvl="0" w:tplc="3634B7C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09CA0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304AFE58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19FEAEDC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9C1AF6C0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B854F32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C9229B72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FA0C412A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370C152A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7F84814"/>
    <w:multiLevelType w:val="hybridMultilevel"/>
    <w:tmpl w:val="9C3E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23D5"/>
    <w:multiLevelType w:val="hybridMultilevel"/>
    <w:tmpl w:val="C57EFD40"/>
    <w:lvl w:ilvl="0" w:tplc="057CBF4C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604AA">
      <w:numFmt w:val="bullet"/>
      <w:lvlText w:val="•"/>
      <w:lvlJc w:val="left"/>
      <w:pPr>
        <w:ind w:left="783" w:hanging="233"/>
      </w:pPr>
      <w:rPr>
        <w:rFonts w:hint="default"/>
        <w:lang w:val="ru-RU" w:eastAsia="en-US" w:bidi="ar-SA"/>
      </w:rPr>
    </w:lvl>
    <w:lvl w:ilvl="2" w:tplc="3E48A49E">
      <w:numFmt w:val="bullet"/>
      <w:lvlText w:val="•"/>
      <w:lvlJc w:val="left"/>
      <w:pPr>
        <w:ind w:left="1467" w:hanging="233"/>
      </w:pPr>
      <w:rPr>
        <w:rFonts w:hint="default"/>
        <w:lang w:val="ru-RU" w:eastAsia="en-US" w:bidi="ar-SA"/>
      </w:rPr>
    </w:lvl>
    <w:lvl w:ilvl="3" w:tplc="CCEE7E1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4" w:tplc="A080D97C">
      <w:numFmt w:val="bullet"/>
      <w:lvlText w:val="•"/>
      <w:lvlJc w:val="left"/>
      <w:pPr>
        <w:ind w:left="2835" w:hanging="233"/>
      </w:pPr>
      <w:rPr>
        <w:rFonts w:hint="default"/>
        <w:lang w:val="ru-RU" w:eastAsia="en-US" w:bidi="ar-SA"/>
      </w:rPr>
    </w:lvl>
    <w:lvl w:ilvl="5" w:tplc="0A022814">
      <w:numFmt w:val="bullet"/>
      <w:lvlText w:val="•"/>
      <w:lvlJc w:val="left"/>
      <w:pPr>
        <w:ind w:left="3519" w:hanging="233"/>
      </w:pPr>
      <w:rPr>
        <w:rFonts w:hint="default"/>
        <w:lang w:val="ru-RU" w:eastAsia="en-US" w:bidi="ar-SA"/>
      </w:rPr>
    </w:lvl>
    <w:lvl w:ilvl="6" w:tplc="F16206A8">
      <w:numFmt w:val="bullet"/>
      <w:lvlText w:val="•"/>
      <w:lvlJc w:val="left"/>
      <w:pPr>
        <w:ind w:left="4203" w:hanging="233"/>
      </w:pPr>
      <w:rPr>
        <w:rFonts w:hint="default"/>
        <w:lang w:val="ru-RU" w:eastAsia="en-US" w:bidi="ar-SA"/>
      </w:rPr>
    </w:lvl>
    <w:lvl w:ilvl="7" w:tplc="C956A0B6">
      <w:numFmt w:val="bullet"/>
      <w:lvlText w:val="•"/>
      <w:lvlJc w:val="left"/>
      <w:pPr>
        <w:ind w:left="4887" w:hanging="233"/>
      </w:pPr>
      <w:rPr>
        <w:rFonts w:hint="default"/>
        <w:lang w:val="ru-RU" w:eastAsia="en-US" w:bidi="ar-SA"/>
      </w:rPr>
    </w:lvl>
    <w:lvl w:ilvl="8" w:tplc="187CB10E">
      <w:numFmt w:val="bullet"/>
      <w:lvlText w:val="•"/>
      <w:lvlJc w:val="left"/>
      <w:pPr>
        <w:ind w:left="5571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1BD6120B"/>
    <w:multiLevelType w:val="hybridMultilevel"/>
    <w:tmpl w:val="D508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146C"/>
    <w:multiLevelType w:val="multilevel"/>
    <w:tmpl w:val="2DC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D7D13"/>
    <w:multiLevelType w:val="multilevel"/>
    <w:tmpl w:val="3F2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56617"/>
    <w:multiLevelType w:val="hybridMultilevel"/>
    <w:tmpl w:val="A79ED0E6"/>
    <w:lvl w:ilvl="0" w:tplc="3634B7C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30EF8"/>
    <w:multiLevelType w:val="multilevel"/>
    <w:tmpl w:val="C79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71A77"/>
    <w:multiLevelType w:val="hybridMultilevel"/>
    <w:tmpl w:val="82FC89F4"/>
    <w:lvl w:ilvl="0" w:tplc="D076FA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B4C39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E249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5CAA38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5A0B7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E4DB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9286D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A2E85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33E25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C5F70C0"/>
    <w:multiLevelType w:val="multilevel"/>
    <w:tmpl w:val="AFB8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70AF9"/>
    <w:multiLevelType w:val="multilevel"/>
    <w:tmpl w:val="445E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1687B"/>
    <w:multiLevelType w:val="multilevel"/>
    <w:tmpl w:val="EA3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9666B"/>
    <w:multiLevelType w:val="hybridMultilevel"/>
    <w:tmpl w:val="DE0C268E"/>
    <w:lvl w:ilvl="0" w:tplc="6908E55A">
      <w:start w:val="1"/>
      <w:numFmt w:val="decimal"/>
      <w:lvlText w:val="%1."/>
      <w:lvlJc w:val="left"/>
      <w:pPr>
        <w:ind w:left="5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4C582">
      <w:start w:val="1"/>
      <w:numFmt w:val="decimal"/>
      <w:lvlText w:val="%2."/>
      <w:lvlJc w:val="left"/>
      <w:pPr>
        <w:ind w:left="59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B58A63A">
      <w:start w:val="1"/>
      <w:numFmt w:val="decimal"/>
      <w:lvlText w:val="%3."/>
      <w:lvlJc w:val="left"/>
      <w:pPr>
        <w:ind w:left="1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4A879A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E656193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3E36114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CAD4B182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53DA5DA4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DD42D902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745F83"/>
    <w:multiLevelType w:val="hybridMultilevel"/>
    <w:tmpl w:val="D0C49CF8"/>
    <w:lvl w:ilvl="0" w:tplc="6F241012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0008CE">
      <w:numFmt w:val="bullet"/>
      <w:lvlText w:val="•"/>
      <w:lvlJc w:val="left"/>
      <w:pPr>
        <w:ind w:left="2568" w:hanging="708"/>
      </w:pPr>
      <w:rPr>
        <w:rFonts w:hint="default"/>
        <w:lang w:val="ru-RU" w:eastAsia="en-US" w:bidi="ar-SA"/>
      </w:rPr>
    </w:lvl>
    <w:lvl w:ilvl="2" w:tplc="32068BEC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4552AA32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CF64C418"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plc="7BEED2EC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61A43F8A">
      <w:numFmt w:val="bullet"/>
      <w:lvlText w:val="•"/>
      <w:lvlJc w:val="left"/>
      <w:pPr>
        <w:ind w:left="6811" w:hanging="708"/>
      </w:pPr>
      <w:rPr>
        <w:rFonts w:hint="default"/>
        <w:lang w:val="ru-RU" w:eastAsia="en-US" w:bidi="ar-SA"/>
      </w:rPr>
    </w:lvl>
    <w:lvl w:ilvl="7" w:tplc="05E46E1A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737E255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09D0BEC"/>
    <w:multiLevelType w:val="hybridMultilevel"/>
    <w:tmpl w:val="ADCE49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C61BAC"/>
    <w:multiLevelType w:val="multilevel"/>
    <w:tmpl w:val="9B42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30DCF"/>
    <w:multiLevelType w:val="hybridMultilevel"/>
    <w:tmpl w:val="E166818E"/>
    <w:lvl w:ilvl="0" w:tplc="3634B7C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077D75"/>
    <w:multiLevelType w:val="hybridMultilevel"/>
    <w:tmpl w:val="D6DC5752"/>
    <w:lvl w:ilvl="0" w:tplc="50BA525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1D072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68AEE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4EE5F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EF00AA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78263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B20A7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2184D8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A7258E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C3D151A"/>
    <w:multiLevelType w:val="multilevel"/>
    <w:tmpl w:val="91CC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064EE"/>
    <w:multiLevelType w:val="hybridMultilevel"/>
    <w:tmpl w:val="A784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57D2"/>
    <w:multiLevelType w:val="hybridMultilevel"/>
    <w:tmpl w:val="568CBBB6"/>
    <w:lvl w:ilvl="0" w:tplc="9670BA22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5F803BC">
      <w:start w:val="1"/>
      <w:numFmt w:val="decimal"/>
      <w:lvlText w:val="%2."/>
      <w:lvlJc w:val="left"/>
      <w:pPr>
        <w:ind w:left="8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55EA0DA">
      <w:start w:val="1"/>
      <w:numFmt w:val="decimal"/>
      <w:lvlText w:val="%3."/>
      <w:lvlJc w:val="left"/>
      <w:pPr>
        <w:ind w:left="1318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3" w:tplc="B1FE065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C67643FE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5" w:tplc="F29A8574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6" w:tplc="548A8B0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E8CC8DC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C4C660A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E8B5EFA"/>
    <w:multiLevelType w:val="hybridMultilevel"/>
    <w:tmpl w:val="37D0781C"/>
    <w:lvl w:ilvl="0" w:tplc="35FA26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DC631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4702B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D163A9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D8E40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4E21B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76ADE5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1562F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A56C0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E9A36AE"/>
    <w:multiLevelType w:val="hybridMultilevel"/>
    <w:tmpl w:val="CE9CC9BA"/>
    <w:lvl w:ilvl="0" w:tplc="3634B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F157E"/>
    <w:multiLevelType w:val="multilevel"/>
    <w:tmpl w:val="893E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0050C4"/>
    <w:multiLevelType w:val="multilevel"/>
    <w:tmpl w:val="5E3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04541"/>
    <w:multiLevelType w:val="hybridMultilevel"/>
    <w:tmpl w:val="1304FDF2"/>
    <w:lvl w:ilvl="0" w:tplc="EE7A6DA8">
      <w:numFmt w:val="bullet"/>
      <w:lvlText w:val=""/>
      <w:lvlJc w:val="left"/>
      <w:pPr>
        <w:ind w:left="10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EA4A6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00D2CDA6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D66697F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C8A4B290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  <w:lvl w:ilvl="5" w:tplc="BB30906E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3D0EA144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 w:tplc="195C4E0A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2834B4B4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9026919"/>
    <w:multiLevelType w:val="hybridMultilevel"/>
    <w:tmpl w:val="69122F94"/>
    <w:lvl w:ilvl="0" w:tplc="8B628F18">
      <w:start w:val="1"/>
      <w:numFmt w:val="decimal"/>
      <w:lvlText w:val="%1."/>
      <w:lvlJc w:val="left"/>
      <w:pPr>
        <w:ind w:left="312" w:hanging="4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62532">
      <w:numFmt w:val="bullet"/>
      <w:lvlText w:val="•"/>
      <w:lvlJc w:val="left"/>
      <w:pPr>
        <w:ind w:left="1308" w:hanging="422"/>
      </w:pPr>
      <w:rPr>
        <w:rFonts w:hint="default"/>
        <w:lang w:val="ru-RU" w:eastAsia="en-US" w:bidi="ar-SA"/>
      </w:rPr>
    </w:lvl>
    <w:lvl w:ilvl="2" w:tplc="4FBC4352">
      <w:numFmt w:val="bullet"/>
      <w:lvlText w:val="•"/>
      <w:lvlJc w:val="left"/>
      <w:pPr>
        <w:ind w:left="2297" w:hanging="422"/>
      </w:pPr>
      <w:rPr>
        <w:rFonts w:hint="default"/>
        <w:lang w:val="ru-RU" w:eastAsia="en-US" w:bidi="ar-SA"/>
      </w:rPr>
    </w:lvl>
    <w:lvl w:ilvl="3" w:tplc="15BE5D6E">
      <w:numFmt w:val="bullet"/>
      <w:lvlText w:val="•"/>
      <w:lvlJc w:val="left"/>
      <w:pPr>
        <w:ind w:left="3285" w:hanging="422"/>
      </w:pPr>
      <w:rPr>
        <w:rFonts w:hint="default"/>
        <w:lang w:val="ru-RU" w:eastAsia="en-US" w:bidi="ar-SA"/>
      </w:rPr>
    </w:lvl>
    <w:lvl w:ilvl="4" w:tplc="D5ACC392">
      <w:numFmt w:val="bullet"/>
      <w:lvlText w:val="•"/>
      <w:lvlJc w:val="left"/>
      <w:pPr>
        <w:ind w:left="4274" w:hanging="422"/>
      </w:pPr>
      <w:rPr>
        <w:rFonts w:hint="default"/>
        <w:lang w:val="ru-RU" w:eastAsia="en-US" w:bidi="ar-SA"/>
      </w:rPr>
    </w:lvl>
    <w:lvl w:ilvl="5" w:tplc="5F4A0D54">
      <w:numFmt w:val="bullet"/>
      <w:lvlText w:val="•"/>
      <w:lvlJc w:val="left"/>
      <w:pPr>
        <w:ind w:left="5263" w:hanging="422"/>
      </w:pPr>
      <w:rPr>
        <w:rFonts w:hint="default"/>
        <w:lang w:val="ru-RU" w:eastAsia="en-US" w:bidi="ar-SA"/>
      </w:rPr>
    </w:lvl>
    <w:lvl w:ilvl="6" w:tplc="B6EAE0E4">
      <w:numFmt w:val="bullet"/>
      <w:lvlText w:val="•"/>
      <w:lvlJc w:val="left"/>
      <w:pPr>
        <w:ind w:left="6251" w:hanging="422"/>
      </w:pPr>
      <w:rPr>
        <w:rFonts w:hint="default"/>
        <w:lang w:val="ru-RU" w:eastAsia="en-US" w:bidi="ar-SA"/>
      </w:rPr>
    </w:lvl>
    <w:lvl w:ilvl="7" w:tplc="37AC2936">
      <w:numFmt w:val="bullet"/>
      <w:lvlText w:val="•"/>
      <w:lvlJc w:val="left"/>
      <w:pPr>
        <w:ind w:left="7240" w:hanging="422"/>
      </w:pPr>
      <w:rPr>
        <w:rFonts w:hint="default"/>
        <w:lang w:val="ru-RU" w:eastAsia="en-US" w:bidi="ar-SA"/>
      </w:rPr>
    </w:lvl>
    <w:lvl w:ilvl="8" w:tplc="60483202">
      <w:numFmt w:val="bullet"/>
      <w:lvlText w:val="•"/>
      <w:lvlJc w:val="left"/>
      <w:pPr>
        <w:ind w:left="8229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5EBF7D1C"/>
    <w:multiLevelType w:val="multilevel"/>
    <w:tmpl w:val="C5F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126F6"/>
    <w:multiLevelType w:val="hybridMultilevel"/>
    <w:tmpl w:val="EFE6DE74"/>
    <w:lvl w:ilvl="0" w:tplc="B1DCEB36">
      <w:start w:val="2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1C8A18">
      <w:start w:val="1"/>
      <w:numFmt w:val="decimal"/>
      <w:lvlText w:val="%2."/>
      <w:lvlJc w:val="left"/>
      <w:pPr>
        <w:ind w:left="81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2BE43AA2">
      <w:start w:val="4"/>
      <w:numFmt w:val="decimal"/>
      <w:lvlText w:val="%3."/>
      <w:lvlJc w:val="left"/>
      <w:pPr>
        <w:ind w:left="950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E8721788">
      <w:numFmt w:val="bullet"/>
      <w:lvlText w:val="•"/>
      <w:lvlJc w:val="left"/>
      <w:pPr>
        <w:ind w:left="2115" w:hanging="213"/>
      </w:pPr>
      <w:rPr>
        <w:rFonts w:hint="default"/>
        <w:lang w:val="ru-RU" w:eastAsia="en-US" w:bidi="ar-SA"/>
      </w:rPr>
    </w:lvl>
    <w:lvl w:ilvl="4" w:tplc="050E3946">
      <w:numFmt w:val="bullet"/>
      <w:lvlText w:val="•"/>
      <w:lvlJc w:val="left"/>
      <w:pPr>
        <w:ind w:left="3271" w:hanging="213"/>
      </w:pPr>
      <w:rPr>
        <w:rFonts w:hint="default"/>
        <w:lang w:val="ru-RU" w:eastAsia="en-US" w:bidi="ar-SA"/>
      </w:rPr>
    </w:lvl>
    <w:lvl w:ilvl="5" w:tplc="B7FA63BC">
      <w:numFmt w:val="bullet"/>
      <w:lvlText w:val="•"/>
      <w:lvlJc w:val="left"/>
      <w:pPr>
        <w:ind w:left="4427" w:hanging="213"/>
      </w:pPr>
      <w:rPr>
        <w:rFonts w:hint="default"/>
        <w:lang w:val="ru-RU" w:eastAsia="en-US" w:bidi="ar-SA"/>
      </w:rPr>
    </w:lvl>
    <w:lvl w:ilvl="6" w:tplc="A31AB142">
      <w:numFmt w:val="bullet"/>
      <w:lvlText w:val="•"/>
      <w:lvlJc w:val="left"/>
      <w:pPr>
        <w:ind w:left="5583" w:hanging="213"/>
      </w:pPr>
      <w:rPr>
        <w:rFonts w:hint="default"/>
        <w:lang w:val="ru-RU" w:eastAsia="en-US" w:bidi="ar-SA"/>
      </w:rPr>
    </w:lvl>
    <w:lvl w:ilvl="7" w:tplc="DF52C936">
      <w:numFmt w:val="bullet"/>
      <w:lvlText w:val="•"/>
      <w:lvlJc w:val="left"/>
      <w:pPr>
        <w:ind w:left="6739" w:hanging="213"/>
      </w:pPr>
      <w:rPr>
        <w:rFonts w:hint="default"/>
        <w:lang w:val="ru-RU" w:eastAsia="en-US" w:bidi="ar-SA"/>
      </w:rPr>
    </w:lvl>
    <w:lvl w:ilvl="8" w:tplc="A80671C8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5FC6047B"/>
    <w:multiLevelType w:val="multilevel"/>
    <w:tmpl w:val="2A7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F314EE"/>
    <w:multiLevelType w:val="hybridMultilevel"/>
    <w:tmpl w:val="412A4C14"/>
    <w:lvl w:ilvl="0" w:tplc="F6441226">
      <w:start w:val="1"/>
      <w:numFmt w:val="decimal"/>
      <w:lvlText w:val="%1."/>
      <w:lvlJc w:val="left"/>
      <w:pPr>
        <w:ind w:left="31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2373E">
      <w:start w:val="4"/>
      <w:numFmt w:val="decimal"/>
      <w:lvlText w:val="%2."/>
      <w:lvlJc w:val="left"/>
      <w:pPr>
        <w:ind w:left="111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AB74F5C8">
      <w:start w:val="1"/>
      <w:numFmt w:val="decimal"/>
      <w:lvlText w:val="%3."/>
      <w:lvlJc w:val="left"/>
      <w:pPr>
        <w:ind w:left="59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9C20F72E">
      <w:start w:val="1"/>
      <w:numFmt w:val="decimal"/>
      <w:lvlText w:val="%4."/>
      <w:lvlJc w:val="left"/>
      <w:pPr>
        <w:ind w:left="1306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4" w:tplc="3050DE28">
      <w:numFmt w:val="bullet"/>
      <w:lvlText w:val="•"/>
      <w:lvlJc w:val="left"/>
      <w:pPr>
        <w:ind w:left="1300" w:hanging="348"/>
      </w:pPr>
      <w:rPr>
        <w:rFonts w:hint="default"/>
        <w:lang w:val="ru-RU" w:eastAsia="en-US" w:bidi="ar-SA"/>
      </w:rPr>
    </w:lvl>
    <w:lvl w:ilvl="5" w:tplc="25F0BF22">
      <w:numFmt w:val="bullet"/>
      <w:lvlText w:val="•"/>
      <w:lvlJc w:val="left"/>
      <w:pPr>
        <w:ind w:left="2784" w:hanging="348"/>
      </w:pPr>
      <w:rPr>
        <w:rFonts w:hint="default"/>
        <w:lang w:val="ru-RU" w:eastAsia="en-US" w:bidi="ar-SA"/>
      </w:rPr>
    </w:lvl>
    <w:lvl w:ilvl="6" w:tplc="0832C88A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7" w:tplc="0086738C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8" w:tplc="2854908C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65884EBD"/>
    <w:multiLevelType w:val="hybridMultilevel"/>
    <w:tmpl w:val="CB96C3EC"/>
    <w:lvl w:ilvl="0" w:tplc="E054B8B8">
      <w:start w:val="1"/>
      <w:numFmt w:val="decimal"/>
      <w:lvlText w:val="%1."/>
      <w:lvlJc w:val="left"/>
      <w:pPr>
        <w:ind w:left="31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25C18">
      <w:numFmt w:val="bullet"/>
      <w:lvlText w:val="•"/>
      <w:lvlJc w:val="left"/>
      <w:pPr>
        <w:ind w:left="1308" w:hanging="422"/>
      </w:pPr>
      <w:rPr>
        <w:rFonts w:hint="default"/>
        <w:lang w:val="ru-RU" w:eastAsia="en-US" w:bidi="ar-SA"/>
      </w:rPr>
    </w:lvl>
    <w:lvl w:ilvl="2" w:tplc="913C28CE">
      <w:numFmt w:val="bullet"/>
      <w:lvlText w:val="•"/>
      <w:lvlJc w:val="left"/>
      <w:pPr>
        <w:ind w:left="2297" w:hanging="422"/>
      </w:pPr>
      <w:rPr>
        <w:rFonts w:hint="default"/>
        <w:lang w:val="ru-RU" w:eastAsia="en-US" w:bidi="ar-SA"/>
      </w:rPr>
    </w:lvl>
    <w:lvl w:ilvl="3" w:tplc="D752DD22">
      <w:numFmt w:val="bullet"/>
      <w:lvlText w:val="•"/>
      <w:lvlJc w:val="left"/>
      <w:pPr>
        <w:ind w:left="3285" w:hanging="422"/>
      </w:pPr>
      <w:rPr>
        <w:rFonts w:hint="default"/>
        <w:lang w:val="ru-RU" w:eastAsia="en-US" w:bidi="ar-SA"/>
      </w:rPr>
    </w:lvl>
    <w:lvl w:ilvl="4" w:tplc="0B449912">
      <w:numFmt w:val="bullet"/>
      <w:lvlText w:val="•"/>
      <w:lvlJc w:val="left"/>
      <w:pPr>
        <w:ind w:left="4274" w:hanging="422"/>
      </w:pPr>
      <w:rPr>
        <w:rFonts w:hint="default"/>
        <w:lang w:val="ru-RU" w:eastAsia="en-US" w:bidi="ar-SA"/>
      </w:rPr>
    </w:lvl>
    <w:lvl w:ilvl="5" w:tplc="BB6A66E2">
      <w:numFmt w:val="bullet"/>
      <w:lvlText w:val="•"/>
      <w:lvlJc w:val="left"/>
      <w:pPr>
        <w:ind w:left="5263" w:hanging="422"/>
      </w:pPr>
      <w:rPr>
        <w:rFonts w:hint="default"/>
        <w:lang w:val="ru-RU" w:eastAsia="en-US" w:bidi="ar-SA"/>
      </w:rPr>
    </w:lvl>
    <w:lvl w:ilvl="6" w:tplc="540A71A6">
      <w:numFmt w:val="bullet"/>
      <w:lvlText w:val="•"/>
      <w:lvlJc w:val="left"/>
      <w:pPr>
        <w:ind w:left="6251" w:hanging="422"/>
      </w:pPr>
      <w:rPr>
        <w:rFonts w:hint="default"/>
        <w:lang w:val="ru-RU" w:eastAsia="en-US" w:bidi="ar-SA"/>
      </w:rPr>
    </w:lvl>
    <w:lvl w:ilvl="7" w:tplc="51E2D708">
      <w:numFmt w:val="bullet"/>
      <w:lvlText w:val="•"/>
      <w:lvlJc w:val="left"/>
      <w:pPr>
        <w:ind w:left="7240" w:hanging="422"/>
      </w:pPr>
      <w:rPr>
        <w:rFonts w:hint="default"/>
        <w:lang w:val="ru-RU" w:eastAsia="en-US" w:bidi="ar-SA"/>
      </w:rPr>
    </w:lvl>
    <w:lvl w:ilvl="8" w:tplc="C60C6AA4">
      <w:numFmt w:val="bullet"/>
      <w:lvlText w:val="•"/>
      <w:lvlJc w:val="left"/>
      <w:pPr>
        <w:ind w:left="8229" w:hanging="422"/>
      </w:pPr>
      <w:rPr>
        <w:rFonts w:hint="default"/>
        <w:lang w:val="ru-RU" w:eastAsia="en-US" w:bidi="ar-SA"/>
      </w:rPr>
    </w:lvl>
  </w:abstractNum>
  <w:abstractNum w:abstractNumId="36" w15:restartNumberingAfterBreak="0">
    <w:nsid w:val="68CD5430"/>
    <w:multiLevelType w:val="multilevel"/>
    <w:tmpl w:val="E3E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D0F80"/>
    <w:multiLevelType w:val="hybridMultilevel"/>
    <w:tmpl w:val="9E7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C44F7"/>
    <w:multiLevelType w:val="hybridMultilevel"/>
    <w:tmpl w:val="2048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22D02"/>
    <w:multiLevelType w:val="multilevel"/>
    <w:tmpl w:val="E15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B6B23"/>
    <w:multiLevelType w:val="hybridMultilevel"/>
    <w:tmpl w:val="E6C0EC46"/>
    <w:lvl w:ilvl="0" w:tplc="C1406BA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6B34A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B858B838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C7269460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4" w:tplc="C102F3D4">
      <w:numFmt w:val="bullet"/>
      <w:lvlText w:val="•"/>
      <w:lvlJc w:val="left"/>
      <w:pPr>
        <w:ind w:left="4274" w:hanging="164"/>
      </w:pPr>
      <w:rPr>
        <w:rFonts w:hint="default"/>
        <w:lang w:val="ru-RU" w:eastAsia="en-US" w:bidi="ar-SA"/>
      </w:rPr>
    </w:lvl>
    <w:lvl w:ilvl="5" w:tplc="8B5003D6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891EA88C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9EFE06B2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3D6E0184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6DE7ABD"/>
    <w:multiLevelType w:val="hybridMultilevel"/>
    <w:tmpl w:val="336E868C"/>
    <w:lvl w:ilvl="0" w:tplc="18303E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71829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0C6F1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962B17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856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4EEBC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8F6A6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418A14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98294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781C0B2F"/>
    <w:multiLevelType w:val="hybridMultilevel"/>
    <w:tmpl w:val="55CCECC8"/>
    <w:lvl w:ilvl="0" w:tplc="50264A42">
      <w:start w:val="1"/>
      <w:numFmt w:val="decimal"/>
      <w:lvlText w:val="%1."/>
      <w:lvlJc w:val="left"/>
      <w:pPr>
        <w:ind w:left="598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0D414">
      <w:numFmt w:val="bullet"/>
      <w:lvlText w:val="•"/>
      <w:lvlJc w:val="left"/>
      <w:pPr>
        <w:ind w:left="1560" w:hanging="422"/>
      </w:pPr>
      <w:rPr>
        <w:rFonts w:hint="default"/>
        <w:lang w:val="ru-RU" w:eastAsia="en-US" w:bidi="ar-SA"/>
      </w:rPr>
    </w:lvl>
    <w:lvl w:ilvl="2" w:tplc="A9849702">
      <w:numFmt w:val="bullet"/>
      <w:lvlText w:val="•"/>
      <w:lvlJc w:val="left"/>
      <w:pPr>
        <w:ind w:left="2521" w:hanging="422"/>
      </w:pPr>
      <w:rPr>
        <w:rFonts w:hint="default"/>
        <w:lang w:val="ru-RU" w:eastAsia="en-US" w:bidi="ar-SA"/>
      </w:rPr>
    </w:lvl>
    <w:lvl w:ilvl="3" w:tplc="902E99B4">
      <w:numFmt w:val="bullet"/>
      <w:lvlText w:val="•"/>
      <w:lvlJc w:val="left"/>
      <w:pPr>
        <w:ind w:left="3481" w:hanging="422"/>
      </w:pPr>
      <w:rPr>
        <w:rFonts w:hint="default"/>
        <w:lang w:val="ru-RU" w:eastAsia="en-US" w:bidi="ar-SA"/>
      </w:rPr>
    </w:lvl>
    <w:lvl w:ilvl="4" w:tplc="1C30DDA8">
      <w:numFmt w:val="bullet"/>
      <w:lvlText w:val="•"/>
      <w:lvlJc w:val="left"/>
      <w:pPr>
        <w:ind w:left="4442" w:hanging="422"/>
      </w:pPr>
      <w:rPr>
        <w:rFonts w:hint="default"/>
        <w:lang w:val="ru-RU" w:eastAsia="en-US" w:bidi="ar-SA"/>
      </w:rPr>
    </w:lvl>
    <w:lvl w:ilvl="5" w:tplc="FA9CF524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3260D830">
      <w:numFmt w:val="bullet"/>
      <w:lvlText w:val="•"/>
      <w:lvlJc w:val="left"/>
      <w:pPr>
        <w:ind w:left="6363" w:hanging="422"/>
      </w:pPr>
      <w:rPr>
        <w:rFonts w:hint="default"/>
        <w:lang w:val="ru-RU" w:eastAsia="en-US" w:bidi="ar-SA"/>
      </w:rPr>
    </w:lvl>
    <w:lvl w:ilvl="7" w:tplc="4918ACE2">
      <w:numFmt w:val="bullet"/>
      <w:lvlText w:val="•"/>
      <w:lvlJc w:val="left"/>
      <w:pPr>
        <w:ind w:left="7324" w:hanging="422"/>
      </w:pPr>
      <w:rPr>
        <w:rFonts w:hint="default"/>
        <w:lang w:val="ru-RU" w:eastAsia="en-US" w:bidi="ar-SA"/>
      </w:rPr>
    </w:lvl>
    <w:lvl w:ilvl="8" w:tplc="F4DC453E">
      <w:numFmt w:val="bullet"/>
      <w:lvlText w:val="•"/>
      <w:lvlJc w:val="left"/>
      <w:pPr>
        <w:ind w:left="8285" w:hanging="42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4"/>
  </w:num>
  <w:num w:numId="5">
    <w:abstractNumId w:val="6"/>
  </w:num>
  <w:num w:numId="6">
    <w:abstractNumId w:val="40"/>
  </w:num>
  <w:num w:numId="7">
    <w:abstractNumId w:val="16"/>
  </w:num>
  <w:num w:numId="8">
    <w:abstractNumId w:val="29"/>
  </w:num>
  <w:num w:numId="9">
    <w:abstractNumId w:val="2"/>
  </w:num>
  <w:num w:numId="10">
    <w:abstractNumId w:val="17"/>
  </w:num>
  <w:num w:numId="11">
    <w:abstractNumId w:val="1"/>
  </w:num>
  <w:num w:numId="12">
    <w:abstractNumId w:val="42"/>
  </w:num>
  <w:num w:numId="13">
    <w:abstractNumId w:val="30"/>
  </w:num>
  <w:num w:numId="14">
    <w:abstractNumId w:val="35"/>
  </w:num>
  <w:num w:numId="15">
    <w:abstractNumId w:val="23"/>
  </w:num>
  <w:num w:numId="16">
    <w:abstractNumId w:val="37"/>
  </w:num>
  <w:num w:numId="17">
    <w:abstractNumId w:val="0"/>
  </w:num>
  <w:num w:numId="18">
    <w:abstractNumId w:val="12"/>
  </w:num>
  <w:num w:numId="19">
    <w:abstractNumId w:val="25"/>
  </w:num>
  <w:num w:numId="20">
    <w:abstractNumId w:val="41"/>
  </w:num>
  <w:num w:numId="21">
    <w:abstractNumId w:val="21"/>
  </w:num>
  <w:num w:numId="22">
    <w:abstractNumId w:val="3"/>
  </w:num>
  <w:num w:numId="23">
    <w:abstractNumId w:val="18"/>
  </w:num>
  <w:num w:numId="24">
    <w:abstractNumId w:val="7"/>
  </w:num>
  <w:num w:numId="25">
    <w:abstractNumId w:val="28"/>
  </w:num>
  <w:num w:numId="26">
    <w:abstractNumId w:val="27"/>
  </w:num>
  <w:num w:numId="27">
    <w:abstractNumId w:val="15"/>
  </w:num>
  <w:num w:numId="28">
    <w:abstractNumId w:val="14"/>
  </w:num>
  <w:num w:numId="29">
    <w:abstractNumId w:val="13"/>
  </w:num>
  <w:num w:numId="30">
    <w:abstractNumId w:val="11"/>
  </w:num>
  <w:num w:numId="31">
    <w:abstractNumId w:val="39"/>
  </w:num>
  <w:num w:numId="32">
    <w:abstractNumId w:val="5"/>
  </w:num>
  <w:num w:numId="33">
    <w:abstractNumId w:val="22"/>
  </w:num>
  <w:num w:numId="34">
    <w:abstractNumId w:val="38"/>
  </w:num>
  <w:num w:numId="35">
    <w:abstractNumId w:val="19"/>
  </w:num>
  <w:num w:numId="36">
    <w:abstractNumId w:val="26"/>
  </w:num>
  <w:num w:numId="37">
    <w:abstractNumId w:val="33"/>
  </w:num>
  <w:num w:numId="38">
    <w:abstractNumId w:val="9"/>
  </w:num>
  <w:num w:numId="39">
    <w:abstractNumId w:val="31"/>
  </w:num>
  <w:num w:numId="40">
    <w:abstractNumId w:val="20"/>
  </w:num>
  <w:num w:numId="41">
    <w:abstractNumId w:val="36"/>
  </w:num>
  <w:num w:numId="42">
    <w:abstractNumId w:val="10"/>
  </w:num>
  <w:num w:numId="43">
    <w:abstractNumId w:val="9"/>
  </w:num>
  <w:num w:numId="44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470"/>
    <w:rsid w:val="00001B3E"/>
    <w:rsid w:val="0001277D"/>
    <w:rsid w:val="000A3459"/>
    <w:rsid w:val="000A399F"/>
    <w:rsid w:val="000B11C3"/>
    <w:rsid w:val="000B1256"/>
    <w:rsid w:val="000C3538"/>
    <w:rsid w:val="000D6F56"/>
    <w:rsid w:val="000E029F"/>
    <w:rsid w:val="000F17F7"/>
    <w:rsid w:val="001B7069"/>
    <w:rsid w:val="001C49D2"/>
    <w:rsid w:val="00200E41"/>
    <w:rsid w:val="00203D9D"/>
    <w:rsid w:val="002212E9"/>
    <w:rsid w:val="0023382D"/>
    <w:rsid w:val="00240359"/>
    <w:rsid w:val="002A2494"/>
    <w:rsid w:val="002F0908"/>
    <w:rsid w:val="002F3283"/>
    <w:rsid w:val="00304D0E"/>
    <w:rsid w:val="003124A7"/>
    <w:rsid w:val="00317204"/>
    <w:rsid w:val="00326145"/>
    <w:rsid w:val="0035483A"/>
    <w:rsid w:val="003747E8"/>
    <w:rsid w:val="0037480F"/>
    <w:rsid w:val="003806D6"/>
    <w:rsid w:val="003B263B"/>
    <w:rsid w:val="00423B14"/>
    <w:rsid w:val="004317DA"/>
    <w:rsid w:val="00435904"/>
    <w:rsid w:val="0045405E"/>
    <w:rsid w:val="004707C5"/>
    <w:rsid w:val="004838F2"/>
    <w:rsid w:val="0049727E"/>
    <w:rsid w:val="004B3E67"/>
    <w:rsid w:val="004B40EC"/>
    <w:rsid w:val="004C1A08"/>
    <w:rsid w:val="004C2E43"/>
    <w:rsid w:val="004C71B8"/>
    <w:rsid w:val="004E6BC4"/>
    <w:rsid w:val="004F5212"/>
    <w:rsid w:val="004F5D17"/>
    <w:rsid w:val="00501536"/>
    <w:rsid w:val="005110E0"/>
    <w:rsid w:val="00563F52"/>
    <w:rsid w:val="00577D94"/>
    <w:rsid w:val="0059123E"/>
    <w:rsid w:val="005928A3"/>
    <w:rsid w:val="00594D53"/>
    <w:rsid w:val="005E0CD4"/>
    <w:rsid w:val="005E32E0"/>
    <w:rsid w:val="005E7397"/>
    <w:rsid w:val="005F345C"/>
    <w:rsid w:val="005F374C"/>
    <w:rsid w:val="00612A18"/>
    <w:rsid w:val="006238F8"/>
    <w:rsid w:val="006451DA"/>
    <w:rsid w:val="00651470"/>
    <w:rsid w:val="00663A10"/>
    <w:rsid w:val="006822C2"/>
    <w:rsid w:val="006A6213"/>
    <w:rsid w:val="006B05FC"/>
    <w:rsid w:val="006B7334"/>
    <w:rsid w:val="00706635"/>
    <w:rsid w:val="00721EF2"/>
    <w:rsid w:val="00734DF5"/>
    <w:rsid w:val="00784E50"/>
    <w:rsid w:val="007A2D7A"/>
    <w:rsid w:val="007B45D0"/>
    <w:rsid w:val="007C56B0"/>
    <w:rsid w:val="00815886"/>
    <w:rsid w:val="00862728"/>
    <w:rsid w:val="00862F4E"/>
    <w:rsid w:val="00894DB4"/>
    <w:rsid w:val="008A33FC"/>
    <w:rsid w:val="008C4A64"/>
    <w:rsid w:val="008D5C8A"/>
    <w:rsid w:val="008E05C3"/>
    <w:rsid w:val="008F73C0"/>
    <w:rsid w:val="00915289"/>
    <w:rsid w:val="00950993"/>
    <w:rsid w:val="0095648C"/>
    <w:rsid w:val="00984CE2"/>
    <w:rsid w:val="009D085C"/>
    <w:rsid w:val="009D27A1"/>
    <w:rsid w:val="00A123D0"/>
    <w:rsid w:val="00A2083A"/>
    <w:rsid w:val="00A32636"/>
    <w:rsid w:val="00A347D7"/>
    <w:rsid w:val="00A35E2D"/>
    <w:rsid w:val="00A54A71"/>
    <w:rsid w:val="00A717C3"/>
    <w:rsid w:val="00A75B42"/>
    <w:rsid w:val="00AA3E13"/>
    <w:rsid w:val="00AD3146"/>
    <w:rsid w:val="00AD6523"/>
    <w:rsid w:val="00B172B2"/>
    <w:rsid w:val="00B423DF"/>
    <w:rsid w:val="00B46765"/>
    <w:rsid w:val="00C25D31"/>
    <w:rsid w:val="00C315C8"/>
    <w:rsid w:val="00C43B87"/>
    <w:rsid w:val="00C50DCC"/>
    <w:rsid w:val="00C61C0D"/>
    <w:rsid w:val="00CD02E2"/>
    <w:rsid w:val="00CD0457"/>
    <w:rsid w:val="00CF5800"/>
    <w:rsid w:val="00D10298"/>
    <w:rsid w:val="00D3457E"/>
    <w:rsid w:val="00D40D8C"/>
    <w:rsid w:val="00D616B1"/>
    <w:rsid w:val="00D61F03"/>
    <w:rsid w:val="00D760D3"/>
    <w:rsid w:val="00D77486"/>
    <w:rsid w:val="00D82C22"/>
    <w:rsid w:val="00DC5300"/>
    <w:rsid w:val="00DD1D6D"/>
    <w:rsid w:val="00DD2307"/>
    <w:rsid w:val="00DD3073"/>
    <w:rsid w:val="00DE2099"/>
    <w:rsid w:val="00DF7282"/>
    <w:rsid w:val="00DF767B"/>
    <w:rsid w:val="00E028EC"/>
    <w:rsid w:val="00E04027"/>
    <w:rsid w:val="00E04D62"/>
    <w:rsid w:val="00E07CD5"/>
    <w:rsid w:val="00E12449"/>
    <w:rsid w:val="00E2552E"/>
    <w:rsid w:val="00E25D82"/>
    <w:rsid w:val="00E26814"/>
    <w:rsid w:val="00E330CB"/>
    <w:rsid w:val="00E638B1"/>
    <w:rsid w:val="00E80B19"/>
    <w:rsid w:val="00E91037"/>
    <w:rsid w:val="00EA2CED"/>
    <w:rsid w:val="00EB6808"/>
    <w:rsid w:val="00EC39A4"/>
    <w:rsid w:val="00EF0AE7"/>
    <w:rsid w:val="00F02B94"/>
    <w:rsid w:val="00F14E6D"/>
    <w:rsid w:val="00F306BA"/>
    <w:rsid w:val="00F45DAC"/>
    <w:rsid w:val="00F571D2"/>
    <w:rsid w:val="00FB0EF8"/>
    <w:rsid w:val="00FB1E58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C5F0AF2"/>
  <w15:docId w15:val="{729C9115-1916-48AF-88E5-B6F0BF01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5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50D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rsid w:val="0059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D1D6D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C25D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msonormal0">
    <w:name w:val="msonormal"/>
    <w:basedOn w:val="a"/>
    <w:rsid w:val="003747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indlabel">
    <w:name w:val="blind_label"/>
    <w:basedOn w:val="a0"/>
    <w:rsid w:val="003747E8"/>
  </w:style>
  <w:style w:type="character" w:customStyle="1" w:styleId="im-mess--marker">
    <w:name w:val="im-mess--marker"/>
    <w:basedOn w:val="a0"/>
    <w:rsid w:val="003747E8"/>
  </w:style>
  <w:style w:type="character" w:customStyle="1" w:styleId="im-navigationbutton">
    <w:name w:val="im-navigation__button"/>
    <w:basedOn w:val="a0"/>
    <w:rsid w:val="003747E8"/>
  </w:style>
  <w:style w:type="character" w:customStyle="1" w:styleId="im-navigation--label">
    <w:name w:val="im-navigation--label"/>
    <w:basedOn w:val="a0"/>
    <w:rsid w:val="003747E8"/>
  </w:style>
  <w:style w:type="character" w:customStyle="1" w:styleId="emojitabswrap">
    <w:name w:val="emoji_tabs_wrap"/>
    <w:basedOn w:val="a0"/>
    <w:rsid w:val="003747E8"/>
  </w:style>
  <w:style w:type="character" w:customStyle="1" w:styleId="emojitabscont">
    <w:name w:val="emoji_tabs_cont"/>
    <w:basedOn w:val="a0"/>
    <w:rsid w:val="003747E8"/>
  </w:style>
  <w:style w:type="character" w:customStyle="1" w:styleId="emojitabicon">
    <w:name w:val="emoji_tab_icon"/>
    <w:basedOn w:val="a0"/>
    <w:rsid w:val="003747E8"/>
  </w:style>
  <w:style w:type="character" w:customStyle="1" w:styleId="msitemmorelabel">
    <w:name w:val="ms_item_more_label"/>
    <w:basedOn w:val="a0"/>
    <w:rsid w:val="0037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140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66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0496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148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1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87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D1AD-2D17-4E7C-928F-892192E4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Liza</cp:lastModifiedBy>
  <cp:revision>54</cp:revision>
  <dcterms:created xsi:type="dcterms:W3CDTF">2022-05-26T01:17:00Z</dcterms:created>
  <dcterms:modified xsi:type="dcterms:W3CDTF">2022-05-31T03:29:00Z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2022-05-26T00:00:00Z</vt:filetime>
  </property>
</Properties>
</file>